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1C" w:rsidRDefault="00AA531C" w:rsidP="00C81A72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54AA6" w:rsidRPr="00C81A72" w:rsidRDefault="00054AA6" w:rsidP="00C81A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со следующими нормативно-правовыми документами: </w:t>
      </w:r>
    </w:p>
    <w:p w:rsidR="00054AA6" w:rsidRPr="00AA531C" w:rsidRDefault="00AA531C" w:rsidP="00AA53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4AA6" w:rsidRPr="00C81A72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="00054AA6" w:rsidRPr="00C81A72">
        <w:rPr>
          <w:rFonts w:ascii="Times New Roman" w:hAnsi="Times New Roman"/>
          <w:bCs/>
          <w:iCs/>
          <w:sz w:val="24"/>
          <w:szCs w:val="24"/>
        </w:rPr>
        <w:t xml:space="preserve">учебный план </w:t>
      </w:r>
      <w:r>
        <w:rPr>
          <w:rFonts w:ascii="Times New Roman" w:hAnsi="Times New Roman"/>
          <w:bCs/>
          <w:iCs/>
          <w:sz w:val="24"/>
          <w:szCs w:val="24"/>
        </w:rPr>
        <w:t>МБОУ "Вечерняя школа № 30"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- на основе  программы для общеобразовательных учреждений. 10-11 классы ( авторы  </w:t>
      </w:r>
      <w:proofErr w:type="spellStart"/>
      <w:r w:rsidRPr="00C81A72">
        <w:rPr>
          <w:rFonts w:ascii="Times New Roman" w:hAnsi="Times New Roman"/>
          <w:sz w:val="24"/>
          <w:szCs w:val="24"/>
        </w:rPr>
        <w:t>Т.Ф.Курдюмова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1A72">
        <w:rPr>
          <w:rFonts w:ascii="Times New Roman" w:hAnsi="Times New Roman"/>
          <w:sz w:val="24"/>
          <w:szCs w:val="24"/>
        </w:rPr>
        <w:t>Н.А.Демидова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1A72">
        <w:rPr>
          <w:rFonts w:ascii="Times New Roman" w:hAnsi="Times New Roman"/>
          <w:sz w:val="24"/>
          <w:szCs w:val="24"/>
        </w:rPr>
        <w:t>Е.Н.Колокольцев</w:t>
      </w:r>
      <w:proofErr w:type="spellEnd"/>
      <w:r w:rsidRPr="00C81A72">
        <w:rPr>
          <w:rFonts w:ascii="Times New Roman" w:hAnsi="Times New Roman"/>
          <w:sz w:val="24"/>
          <w:szCs w:val="24"/>
        </w:rPr>
        <w:t>, составитель Чубу</w:t>
      </w:r>
      <w:r w:rsidR="00AA531C">
        <w:rPr>
          <w:rFonts w:ascii="Times New Roman" w:hAnsi="Times New Roman"/>
          <w:sz w:val="24"/>
          <w:szCs w:val="24"/>
        </w:rPr>
        <w:t>ков А.В.: М. -Дрофа, 2013 г</w:t>
      </w:r>
      <w:proofErr w:type="gramStart"/>
      <w:r w:rsidR="00AA531C">
        <w:rPr>
          <w:rFonts w:ascii="Times New Roman" w:hAnsi="Times New Roman"/>
          <w:sz w:val="24"/>
          <w:szCs w:val="24"/>
        </w:rPr>
        <w:t>.,)</w:t>
      </w:r>
      <w:r w:rsidRPr="00C81A72"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Рабочая программа (общеобразовательная) составлена для учащихся 10-11 классов (базовый уровень)</w:t>
      </w:r>
    </w:p>
    <w:p w:rsidR="00054AA6" w:rsidRPr="00C81A72" w:rsidRDefault="00054AA6" w:rsidP="00C81A72">
      <w:pPr>
        <w:ind w:firstLine="567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Осваивая программу, ученик накапливает солидный читательский багаж, формирует представление о литературе как виде искусства, познает ее специфические внутренние законы, знакомится с литературным процессом, учится понимать его связь с процессом историческим. Курс литературы в старших классах включает обзорные и монографические темы, сочетание которых помогает представить логику развития родной литературы.</w:t>
      </w:r>
    </w:p>
    <w:p w:rsidR="00054AA6" w:rsidRPr="00C81A72" w:rsidRDefault="00054AA6" w:rsidP="00C81A72">
      <w:pPr>
        <w:ind w:firstLine="567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</w:p>
    <w:p w:rsidR="00054AA6" w:rsidRPr="00C81A72" w:rsidRDefault="00054AA6" w:rsidP="00C81A72">
      <w:pPr>
        <w:ind w:firstLine="567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Монографические темы дают достаточно полную картину жизни и творчества писателя. Но главная их составная часть — текст художественного произведения. Эмоциональное восприятие текста, раздумье над ним — основа литературного образования.</w:t>
      </w:r>
    </w:p>
    <w:p w:rsidR="00054AA6" w:rsidRPr="00C81A72" w:rsidRDefault="00054AA6" w:rsidP="00C81A72">
      <w:pPr>
        <w:ind w:firstLine="567"/>
        <w:rPr>
          <w:rFonts w:ascii="Times New Roman" w:hAnsi="Times New Roman"/>
          <w:sz w:val="24"/>
          <w:szCs w:val="24"/>
        </w:rPr>
      </w:pPr>
    </w:p>
    <w:p w:rsidR="00054AA6" w:rsidRPr="00C81A72" w:rsidRDefault="00054AA6" w:rsidP="00C81A72">
      <w:pPr>
        <w:ind w:firstLine="567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i/>
          <w:sz w:val="24"/>
          <w:szCs w:val="24"/>
        </w:rPr>
        <w:t>Цель литературного образования</w:t>
      </w:r>
      <w:r w:rsidRPr="00C81A72">
        <w:rPr>
          <w:rFonts w:ascii="Times New Roman" w:hAnsi="Times New Roman"/>
          <w:sz w:val="24"/>
          <w:szCs w:val="24"/>
        </w:rPr>
        <w:t xml:space="preserve"> — способствовать духовному становлению личности, формированию нравственных позиций, эстетического вкуса, совершенному владению речью. Цель литературного образования определяет характер </w:t>
      </w:r>
      <w:r w:rsidRPr="00C81A72">
        <w:rPr>
          <w:rFonts w:ascii="Times New Roman" w:hAnsi="Times New Roman"/>
          <w:b/>
          <w:i/>
          <w:sz w:val="24"/>
          <w:szCs w:val="24"/>
        </w:rPr>
        <w:t>конкретных задач</w:t>
      </w:r>
      <w:r w:rsidRPr="00C81A72">
        <w:rPr>
          <w:rFonts w:ascii="Times New Roman" w:hAnsi="Times New Roman"/>
          <w:sz w:val="24"/>
          <w:szCs w:val="24"/>
        </w:rPr>
        <w:t>, которые решаются на уроках литературы:</w:t>
      </w:r>
    </w:p>
    <w:p w:rsidR="00054AA6" w:rsidRPr="00C81A72" w:rsidRDefault="00054AA6" w:rsidP="00C81A7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формирование представления о художественной литературе как искусстве слова и ее месте в культуре страны и народа;</w:t>
      </w:r>
    </w:p>
    <w:p w:rsidR="00054AA6" w:rsidRPr="00C81A72" w:rsidRDefault="00054AA6" w:rsidP="00C81A7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осознание своеобразия и богатства литературы как искусства;</w:t>
      </w:r>
    </w:p>
    <w:p w:rsidR="00054AA6" w:rsidRPr="00C81A72" w:rsidRDefault="00054AA6" w:rsidP="00C81A7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освоение теоретических понятий, которые способствуют более глубокому постижению конкретных художественных произведений;</w:t>
      </w:r>
    </w:p>
    <w:p w:rsidR="00054AA6" w:rsidRPr="00C81A72" w:rsidRDefault="00054AA6" w:rsidP="00C81A7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овладение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054AA6" w:rsidRPr="00C81A72" w:rsidRDefault="00054AA6" w:rsidP="00C81A7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использование различных форм общения с искусством слова для совершенствования собственной устной и письменной речи.</w:t>
      </w:r>
    </w:p>
    <w:p w:rsidR="00054AA6" w:rsidRPr="00C81A72" w:rsidRDefault="00054AA6" w:rsidP="00C81A72">
      <w:pPr>
        <w:ind w:left="720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Изучение курса реализуется через УМК: учебник-хрестоматия «Литература. 10 класс», под редакцией  </w:t>
      </w:r>
      <w:proofErr w:type="spellStart"/>
      <w:r w:rsidRPr="00C81A72">
        <w:rPr>
          <w:rFonts w:ascii="Times New Roman" w:hAnsi="Times New Roman"/>
          <w:sz w:val="24"/>
          <w:szCs w:val="24"/>
        </w:rPr>
        <w:t>Т.Ф.Курдюмовой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; работа ведется по авторской программе </w:t>
      </w:r>
      <w:proofErr w:type="spellStart"/>
      <w:r w:rsidRPr="00C81A72">
        <w:rPr>
          <w:rFonts w:ascii="Times New Roman" w:hAnsi="Times New Roman"/>
          <w:sz w:val="24"/>
          <w:szCs w:val="24"/>
        </w:rPr>
        <w:t>Т.Ф.Курдюмовой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, соответствующей концентрической структуре современной школы. Планирование уроков литературы в 10 классе полностью охватывает все материалы, представленные в учебнике-хрестоматии. Программа направлена на воспитание ученика как образованного и вдумчивого читателя, способного понять художественную ценность произведений, определить их место в историко-литературном процессе. </w:t>
      </w:r>
    </w:p>
    <w:p w:rsidR="00054AA6" w:rsidRDefault="00054AA6" w:rsidP="00C81A72">
      <w:pPr>
        <w:ind w:left="720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C81A72">
        <w:rPr>
          <w:rFonts w:ascii="Times New Roman" w:hAnsi="Times New Roman"/>
          <w:sz w:val="24"/>
          <w:szCs w:val="24"/>
        </w:rPr>
        <w:t xml:space="preserve">для учащихся 10 класса </w:t>
      </w:r>
      <w:r w:rsidRPr="00C81A72">
        <w:rPr>
          <w:rFonts w:ascii="Times New Roman" w:hAnsi="Times New Roman"/>
          <w:sz w:val="24"/>
          <w:szCs w:val="24"/>
        </w:rPr>
        <w:t>рассчитана на 102 часа в год (3 часа в неделю).</w:t>
      </w:r>
    </w:p>
    <w:p w:rsidR="00C81A72" w:rsidRPr="00C81A72" w:rsidRDefault="00C81A72" w:rsidP="00C81A72">
      <w:pPr>
        <w:ind w:left="720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для учащихся 11 класса </w:t>
      </w:r>
      <w:r w:rsidRPr="00C81A72">
        <w:rPr>
          <w:rFonts w:ascii="Times New Roman" w:hAnsi="Times New Roman"/>
          <w:sz w:val="24"/>
          <w:szCs w:val="24"/>
        </w:rPr>
        <w:t>рассчитана на 102 часа в год (3 часа в неделю).</w:t>
      </w:r>
    </w:p>
    <w:p w:rsidR="00054AA6" w:rsidRPr="00C81A72" w:rsidRDefault="00054AA6" w:rsidP="00C81A72">
      <w:pPr>
        <w:ind w:firstLine="567"/>
        <w:rPr>
          <w:rFonts w:ascii="Times New Roman" w:hAnsi="Times New Roman"/>
          <w:sz w:val="24"/>
          <w:szCs w:val="24"/>
        </w:rPr>
      </w:pPr>
    </w:p>
    <w:p w:rsidR="00054AA6" w:rsidRPr="00C81A72" w:rsidRDefault="00054AA6" w:rsidP="00C81A72">
      <w:pPr>
        <w:ind w:firstLine="567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В 10 классе углубляется представление об </w:t>
      </w:r>
      <w:r w:rsidRPr="00C81A72">
        <w:rPr>
          <w:rFonts w:ascii="Times New Roman" w:hAnsi="Times New Roman"/>
          <w:i/>
          <w:sz w:val="24"/>
          <w:szCs w:val="24"/>
        </w:rPr>
        <w:t>историко-литературном процессе</w:t>
      </w:r>
      <w:r w:rsidRPr="00C81A72">
        <w:rPr>
          <w:rFonts w:ascii="Times New Roman" w:hAnsi="Times New Roman"/>
          <w:sz w:val="24"/>
          <w:szCs w:val="24"/>
        </w:rPr>
        <w:t xml:space="preserve">. В центре курса — </w:t>
      </w:r>
      <w:r w:rsidRPr="00C81A72">
        <w:rPr>
          <w:rFonts w:ascii="Times New Roman" w:hAnsi="Times New Roman"/>
          <w:i/>
          <w:sz w:val="24"/>
          <w:szCs w:val="24"/>
        </w:rPr>
        <w:t>русская литература XIX в.</w:t>
      </w:r>
      <w:r w:rsidRPr="00C81A72">
        <w:rPr>
          <w:rFonts w:ascii="Times New Roman" w:hAnsi="Times New Roman"/>
          <w:sz w:val="24"/>
          <w:szCs w:val="24"/>
        </w:rPr>
        <w:t xml:space="preserve"> и сведения по литературе зарубежной. В этом классе осваиваются такие понятия, как </w:t>
      </w:r>
      <w:r w:rsidRPr="00C81A72">
        <w:rPr>
          <w:rFonts w:ascii="Times New Roman" w:hAnsi="Times New Roman"/>
          <w:i/>
          <w:sz w:val="24"/>
          <w:szCs w:val="24"/>
        </w:rPr>
        <w:t>стиль писателя, литературная школа, литературное направление, литературная критика и ее роль в литературном процессе</w:t>
      </w:r>
      <w:r w:rsidRPr="00C81A72">
        <w:rPr>
          <w:rFonts w:ascii="Times New Roman" w:hAnsi="Times New Roman"/>
          <w:sz w:val="24"/>
          <w:szCs w:val="24"/>
        </w:rPr>
        <w:t xml:space="preserve"> и др. При этом рассматриваются </w:t>
      </w:r>
      <w:r w:rsidRPr="00C81A72">
        <w:rPr>
          <w:rFonts w:ascii="Times New Roman" w:hAnsi="Times New Roman"/>
          <w:i/>
          <w:sz w:val="24"/>
          <w:szCs w:val="24"/>
        </w:rPr>
        <w:t>вопросы взаимодействия русской и зарубежной литературы</w:t>
      </w:r>
      <w:r w:rsidRPr="00C81A72">
        <w:rPr>
          <w:rFonts w:ascii="Times New Roman" w:hAnsi="Times New Roman"/>
          <w:sz w:val="24"/>
          <w:szCs w:val="24"/>
        </w:rPr>
        <w:t xml:space="preserve"> на базе основных тем и проблем отечественной словесности. Осуществляется интенсивное овладение разнообразными справочными материалами из области гуманитарных наук. Учитывается, что «культуру эпохи нельзя замыкать в себе как нечто готовое, вполне завершенное и безвозвратно ушедшее».</w:t>
      </w:r>
    </w:p>
    <w:p w:rsidR="00054AA6" w:rsidRPr="00C81A72" w:rsidRDefault="00054AA6" w:rsidP="00C81A72">
      <w:pPr>
        <w:ind w:firstLine="567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lastRenderedPageBreak/>
        <w:t xml:space="preserve">В 11 классе дается картина литературы </w:t>
      </w:r>
      <w:r w:rsidRPr="00C81A72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C81A72">
        <w:rPr>
          <w:rFonts w:ascii="Times New Roman" w:hAnsi="Times New Roman"/>
          <w:i/>
          <w:sz w:val="24"/>
          <w:szCs w:val="24"/>
        </w:rPr>
        <w:t xml:space="preserve"> века</w:t>
      </w:r>
      <w:r w:rsidRPr="00C81A72">
        <w:rPr>
          <w:rFonts w:ascii="Times New Roman" w:hAnsi="Times New Roman"/>
          <w:sz w:val="24"/>
          <w:szCs w:val="24"/>
        </w:rPr>
        <w:t xml:space="preserve"> до сегодняшнего дня. Изучение современной русской литературы во всем ее многообразии и сложности предполагает расширение круга теоретических сведений. На базе усвоенных ранее направлений и течений ввод новых: </w:t>
      </w:r>
      <w:r w:rsidRPr="00C81A72">
        <w:rPr>
          <w:rFonts w:ascii="Times New Roman" w:hAnsi="Times New Roman"/>
          <w:i/>
          <w:sz w:val="24"/>
          <w:szCs w:val="24"/>
        </w:rPr>
        <w:t>символизма, акмеизма, футуризма.</w:t>
      </w:r>
      <w:r w:rsidRPr="00C81A72">
        <w:rPr>
          <w:rFonts w:ascii="Times New Roman" w:hAnsi="Times New Roman"/>
          <w:sz w:val="24"/>
          <w:szCs w:val="24"/>
        </w:rPr>
        <w:t xml:space="preserve"> Формирование понятий </w:t>
      </w:r>
      <w:r w:rsidRPr="00C81A72">
        <w:rPr>
          <w:rFonts w:ascii="Times New Roman" w:hAnsi="Times New Roman"/>
          <w:i/>
          <w:sz w:val="24"/>
          <w:szCs w:val="24"/>
        </w:rPr>
        <w:t>модернизм</w:t>
      </w:r>
      <w:r w:rsidRPr="00C81A72">
        <w:rPr>
          <w:rFonts w:ascii="Times New Roman" w:hAnsi="Times New Roman"/>
          <w:sz w:val="24"/>
          <w:szCs w:val="24"/>
        </w:rPr>
        <w:t xml:space="preserve"> и </w:t>
      </w:r>
      <w:r w:rsidRPr="00C81A72">
        <w:rPr>
          <w:rFonts w:ascii="Times New Roman" w:hAnsi="Times New Roman"/>
          <w:i/>
          <w:sz w:val="24"/>
          <w:szCs w:val="24"/>
        </w:rPr>
        <w:t>постмодернизм</w:t>
      </w:r>
      <w:r w:rsidRPr="00C81A72">
        <w:rPr>
          <w:rFonts w:ascii="Times New Roman" w:hAnsi="Times New Roman"/>
          <w:sz w:val="24"/>
          <w:szCs w:val="24"/>
        </w:rPr>
        <w:t xml:space="preserve">. Углубление и обобщение тех сведений, которые были получены при изучении русской литературы </w:t>
      </w:r>
      <w:r w:rsidRPr="00C81A72">
        <w:rPr>
          <w:rFonts w:ascii="Times New Roman" w:hAnsi="Times New Roman"/>
          <w:sz w:val="24"/>
          <w:szCs w:val="24"/>
          <w:lang w:val="en-US"/>
        </w:rPr>
        <w:t>XIX</w:t>
      </w:r>
      <w:r w:rsidRPr="00C81A72">
        <w:rPr>
          <w:rFonts w:ascii="Times New Roman" w:hAnsi="Times New Roman"/>
          <w:sz w:val="24"/>
          <w:szCs w:val="24"/>
        </w:rPr>
        <w:t xml:space="preserve"> века (</w:t>
      </w:r>
      <w:r w:rsidRPr="00C81A72">
        <w:rPr>
          <w:rFonts w:ascii="Times New Roman" w:hAnsi="Times New Roman"/>
          <w:i/>
          <w:sz w:val="24"/>
          <w:szCs w:val="24"/>
        </w:rPr>
        <w:t>историко-литературный процесс, стиль писателя, литературная критика, ее роль в литературном процессе</w:t>
      </w:r>
      <w:r w:rsidRPr="00C81A72">
        <w:rPr>
          <w:rFonts w:ascii="Times New Roman" w:hAnsi="Times New Roman"/>
          <w:sz w:val="24"/>
          <w:szCs w:val="24"/>
        </w:rPr>
        <w:t xml:space="preserve">). Отражение в курсе этого </w:t>
      </w:r>
      <w:proofErr w:type="gramStart"/>
      <w:r w:rsidRPr="00C81A72">
        <w:rPr>
          <w:rFonts w:ascii="Times New Roman" w:hAnsi="Times New Roman"/>
          <w:sz w:val="24"/>
          <w:szCs w:val="24"/>
        </w:rPr>
        <w:t>класса особенностей современного этапа развития русской литературы</w:t>
      </w:r>
      <w:proofErr w:type="gramEnd"/>
      <w:r w:rsidRPr="00C81A72">
        <w:rPr>
          <w:rFonts w:ascii="Times New Roman" w:hAnsi="Times New Roman"/>
          <w:sz w:val="24"/>
          <w:szCs w:val="24"/>
        </w:rPr>
        <w:t>.</w:t>
      </w:r>
    </w:p>
    <w:p w:rsidR="00054AA6" w:rsidRPr="00C81A72" w:rsidRDefault="00054AA6" w:rsidP="00C81A72">
      <w:pPr>
        <w:ind w:firstLine="567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Изучение литературы в старшей  школе на базовом уровне направлено на достижение следующих </w:t>
      </w:r>
      <w:r w:rsidRPr="00C81A72">
        <w:rPr>
          <w:rFonts w:ascii="Times New Roman" w:hAnsi="Times New Roman"/>
          <w:b/>
          <w:sz w:val="24"/>
          <w:szCs w:val="24"/>
        </w:rPr>
        <w:t>целей</w:t>
      </w:r>
      <w:r w:rsidRPr="00C81A72">
        <w:rPr>
          <w:rFonts w:ascii="Times New Roman" w:hAnsi="Times New Roman"/>
          <w:sz w:val="24"/>
          <w:szCs w:val="24"/>
        </w:rPr>
        <w:t>:</w:t>
      </w:r>
    </w:p>
    <w:p w:rsidR="00054AA6" w:rsidRPr="00C81A72" w:rsidRDefault="00054AA6" w:rsidP="00C81A72">
      <w:pPr>
        <w:numPr>
          <w:ilvl w:val="0"/>
          <w:numId w:val="1"/>
        </w:numPr>
        <w:ind w:left="567" w:hanging="425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C81A72">
        <w:rPr>
          <w:rFonts w:ascii="Times New Roman" w:hAnsi="Times New Roman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54AA6" w:rsidRPr="00C81A72" w:rsidRDefault="00054AA6" w:rsidP="00C81A72">
      <w:pPr>
        <w:numPr>
          <w:ilvl w:val="0"/>
          <w:numId w:val="1"/>
        </w:numPr>
        <w:ind w:left="567" w:hanging="425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C81A72">
        <w:rPr>
          <w:rFonts w:ascii="Times New Roman" w:hAnsi="Times New Roman"/>
          <w:sz w:val="24"/>
          <w:szCs w:val="24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54AA6" w:rsidRPr="00C81A72" w:rsidRDefault="00054AA6" w:rsidP="00C81A72">
      <w:pPr>
        <w:numPr>
          <w:ilvl w:val="0"/>
          <w:numId w:val="1"/>
        </w:numPr>
        <w:ind w:left="567" w:hanging="425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C81A72">
        <w:rPr>
          <w:rFonts w:ascii="Times New Roman" w:hAnsi="Times New Roman"/>
          <w:sz w:val="24"/>
          <w:szCs w:val="24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</w:t>
      </w:r>
    </w:p>
    <w:p w:rsidR="00054AA6" w:rsidRPr="00C81A72" w:rsidRDefault="00054AA6" w:rsidP="00C81A72">
      <w:pPr>
        <w:numPr>
          <w:ilvl w:val="0"/>
          <w:numId w:val="1"/>
        </w:numPr>
        <w:ind w:left="567" w:hanging="425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 xml:space="preserve">совершенствование умений </w:t>
      </w:r>
      <w:r w:rsidRPr="00C81A72">
        <w:rPr>
          <w:rFonts w:ascii="Times New Roman" w:hAnsi="Times New Roman"/>
          <w:sz w:val="24"/>
          <w:szCs w:val="24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054AA6" w:rsidRPr="00C81A72" w:rsidRDefault="00054AA6" w:rsidP="00C81A72">
      <w:pPr>
        <w:ind w:left="567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Достижение данных целей способствует приобретению учащимися следующих компетентностей.</w:t>
      </w:r>
    </w:p>
    <w:p w:rsidR="00054AA6" w:rsidRPr="00C81A72" w:rsidRDefault="00054AA6" w:rsidP="00C81A72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C81A72">
        <w:rPr>
          <w:rFonts w:ascii="Times New Roman" w:hAnsi="Times New Roman"/>
          <w:b/>
          <w:i/>
          <w:sz w:val="24"/>
          <w:szCs w:val="24"/>
        </w:rPr>
        <w:t>Общекультурная литературная компетентность</w:t>
      </w:r>
      <w:r w:rsidRPr="00C81A72">
        <w:rPr>
          <w:rFonts w:ascii="Times New Roman" w:hAnsi="Times New Roman"/>
          <w:sz w:val="24"/>
          <w:szCs w:val="24"/>
        </w:rPr>
        <w:t xml:space="preserve"> - эмоциональное восприятие и глубокое осмысление литературных произведений; понимание литературы как неотъемлемой части родной и мировой культуры; осознание социокультурной значимости литературы в обществе, значения и специфики художественного слова; знание литературных произведений, обязательных для изучения, основных фактов жизни и творчества выдающихся писателей; понимание авторского замысла; способность к самообразованию в сфере литературы;</w:t>
      </w:r>
      <w:proofErr w:type="gramEnd"/>
      <w:r w:rsidRPr="00C81A72">
        <w:rPr>
          <w:rFonts w:ascii="Times New Roman" w:hAnsi="Times New Roman"/>
          <w:sz w:val="24"/>
          <w:szCs w:val="24"/>
        </w:rPr>
        <w:t xml:space="preserve"> формирование читательской культуры, предполагающей освоение теоретико-литературных понятий; развитие потребности в самообразовании, в решении задач </w:t>
      </w:r>
      <w:proofErr w:type="gramStart"/>
      <w:r w:rsidRPr="00C81A72">
        <w:rPr>
          <w:rFonts w:ascii="Times New Roman" w:hAnsi="Times New Roman"/>
          <w:sz w:val="24"/>
          <w:szCs w:val="24"/>
        </w:rPr>
        <w:t>информационного</w:t>
      </w:r>
      <w:proofErr w:type="gramEnd"/>
      <w:r w:rsidRPr="00C81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A72">
        <w:rPr>
          <w:rFonts w:ascii="Times New Roman" w:hAnsi="Times New Roman"/>
          <w:sz w:val="24"/>
          <w:szCs w:val="24"/>
        </w:rPr>
        <w:t>самообеспечения</w:t>
      </w:r>
      <w:proofErr w:type="spellEnd"/>
      <w:r w:rsidRPr="00C81A72">
        <w:rPr>
          <w:rFonts w:ascii="Times New Roman" w:hAnsi="Times New Roman"/>
          <w:sz w:val="24"/>
          <w:szCs w:val="24"/>
        </w:rPr>
        <w:t>, определении необходимых источников знаний, включая работу с книгой, поиск информации в библиотеке, в сети Интернет.</w:t>
      </w:r>
    </w:p>
    <w:p w:rsidR="00054AA6" w:rsidRPr="00C81A72" w:rsidRDefault="00054AA6" w:rsidP="00C81A72">
      <w:pPr>
        <w:ind w:firstLine="709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81A72">
        <w:rPr>
          <w:rFonts w:ascii="Times New Roman" w:hAnsi="Times New Roman"/>
          <w:b/>
          <w:i/>
          <w:sz w:val="24"/>
          <w:szCs w:val="24"/>
        </w:rPr>
        <w:t>Ценностно-мировоззренческая компетентность</w:t>
      </w:r>
      <w:r w:rsidRPr="00C81A7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81A7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гуманистического видения мира, духовно-нравственных ценностей, собственного мнения и убеждения, способности утверждать и отстаивать их; понимание необходимости литературы для саморазвития и самореализации духовного мира человека, для достижения гармонических отношений индивидуума и окружающего мира; осмысление внутреннего единства разных систем ценностей, отраженных в литературе; способность к критическому мышлению, умение противостоять антигуманистическим тенденциям в современной культуре;</w:t>
      </w:r>
      <w:proofErr w:type="gramEnd"/>
      <w:r w:rsidRPr="00C81A72">
        <w:rPr>
          <w:rFonts w:ascii="Times New Roman" w:hAnsi="Times New Roman"/>
          <w:sz w:val="24"/>
          <w:szCs w:val="24"/>
        </w:rPr>
        <w:t xml:space="preserve"> удовлетворение духовных запросов учащихся, обусловленных психологическими особенностями старшего подросткового и юношеского возраста, нахождение ими в изучаемых литературных произведениях ответов на волнующие их актуальные социальные и нравственно-эстетические проблемы.</w:t>
      </w:r>
    </w:p>
    <w:p w:rsidR="00054AA6" w:rsidRPr="00C81A72" w:rsidRDefault="00054AA6" w:rsidP="00C81A72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C81A72">
        <w:rPr>
          <w:rFonts w:ascii="Times New Roman" w:hAnsi="Times New Roman"/>
          <w:b/>
          <w:i/>
          <w:sz w:val="24"/>
          <w:szCs w:val="24"/>
        </w:rPr>
        <w:t>Читательская компетентность</w:t>
      </w:r>
      <w:r w:rsidRPr="00C81A72">
        <w:rPr>
          <w:rFonts w:ascii="Times New Roman" w:hAnsi="Times New Roman"/>
          <w:sz w:val="24"/>
          <w:szCs w:val="24"/>
        </w:rPr>
        <w:t xml:space="preserve"> - способность к творческому чтению и осмыслению литературного произведения на личностном уровне; </w:t>
      </w:r>
      <w:proofErr w:type="spellStart"/>
      <w:r w:rsidRPr="00C81A7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собственного круга чтения; способность вступать в диалог с эпохой и культурой, воплощенными в произведениях; к сопереживанию с героями литературных произведений.</w:t>
      </w:r>
      <w:proofErr w:type="gramEnd"/>
    </w:p>
    <w:p w:rsidR="00054AA6" w:rsidRPr="00C81A72" w:rsidRDefault="00054AA6" w:rsidP="00C81A72">
      <w:pPr>
        <w:ind w:firstLine="567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b/>
          <w:i/>
          <w:sz w:val="24"/>
          <w:szCs w:val="24"/>
        </w:rPr>
        <w:lastRenderedPageBreak/>
        <w:t>Речевая компетентность</w:t>
      </w:r>
      <w:r w:rsidRPr="00C81A72">
        <w:rPr>
          <w:rFonts w:ascii="Times New Roman" w:hAnsi="Times New Roman"/>
          <w:sz w:val="24"/>
          <w:szCs w:val="24"/>
        </w:rPr>
        <w:t xml:space="preserve"> - свободное владение основными видами речевой деятельности, активизация речевой деятельности; освоение и использование специфики языка изящной словесности; использование функциональных стилей языка в речевой практике; совершенствование навыков устной и письменной речи, умений и навыков интеллектуальной деятельности в условиях информационного общества, способствующих достижению высокой информационной культуры учащегося.</w:t>
      </w:r>
    </w:p>
    <w:p w:rsidR="00054AA6" w:rsidRPr="00C81A72" w:rsidRDefault="00054AA6" w:rsidP="00C81A72">
      <w:pPr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процесса: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уроки изучения новой темы;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уроки-закрепления;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уроки-обобщения;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уроки развития речи;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нестандартные уроки</w:t>
      </w:r>
    </w:p>
    <w:p w:rsidR="00054AA6" w:rsidRPr="00C81A72" w:rsidRDefault="00054AA6" w:rsidP="00C81A72">
      <w:pPr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>Технологии обучения: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Дидактико-технологическое обеспечение учебного процесса: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тесты;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карточки;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задания;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портреты писателей;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иллюстрации к изучаемым произведениям.</w:t>
      </w:r>
    </w:p>
    <w:p w:rsidR="00054AA6" w:rsidRPr="00C81A72" w:rsidRDefault="00054AA6" w:rsidP="00C81A72">
      <w:pPr>
        <w:rPr>
          <w:rFonts w:ascii="Times New Roman" w:hAnsi="Times New Roman"/>
          <w:b/>
          <w:sz w:val="24"/>
          <w:szCs w:val="24"/>
          <w:u w:val="single"/>
        </w:rPr>
      </w:pPr>
      <w:r w:rsidRPr="00C81A72">
        <w:rPr>
          <w:rFonts w:ascii="Times New Roman" w:hAnsi="Times New Roman"/>
          <w:b/>
          <w:sz w:val="24"/>
          <w:szCs w:val="24"/>
          <w:u w:val="single"/>
        </w:rPr>
        <w:t>Механизмы формирования ключевых компетенций обучающихся: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Содержание </w:t>
      </w:r>
      <w:proofErr w:type="gramStart"/>
      <w:r w:rsidRPr="00C81A72">
        <w:rPr>
          <w:rFonts w:ascii="Times New Roman" w:hAnsi="Times New Roman"/>
          <w:sz w:val="24"/>
          <w:szCs w:val="24"/>
        </w:rPr>
        <w:t>обучения по литературе</w:t>
      </w:r>
      <w:proofErr w:type="gramEnd"/>
      <w:r w:rsidRPr="00C81A72">
        <w:rPr>
          <w:rFonts w:ascii="Times New Roman" w:hAnsi="Times New Roman"/>
          <w:sz w:val="24"/>
          <w:szCs w:val="24"/>
        </w:rPr>
        <w:t xml:space="preserve"> отобрано и структурировано на основе </w:t>
      </w:r>
      <w:proofErr w:type="spellStart"/>
      <w:r w:rsidRPr="00C81A7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подхода. В соответствии с этим в </w:t>
      </w:r>
      <w:r w:rsidR="00C81A72">
        <w:rPr>
          <w:rFonts w:ascii="Times New Roman" w:hAnsi="Times New Roman"/>
          <w:sz w:val="24"/>
          <w:szCs w:val="24"/>
        </w:rPr>
        <w:t>10</w:t>
      </w:r>
      <w:r w:rsidRPr="00C81A72">
        <w:rPr>
          <w:rFonts w:ascii="Times New Roman" w:hAnsi="Times New Roman"/>
          <w:sz w:val="24"/>
          <w:szCs w:val="24"/>
        </w:rPr>
        <w:t xml:space="preserve">-11 классах формируются и развиваются коммуникативная, литературоведческая и </w:t>
      </w:r>
      <w:proofErr w:type="spellStart"/>
      <w:r w:rsidRPr="00C81A72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компетенции.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  <w:u w:val="single"/>
        </w:rPr>
        <w:t>Коммуникативная компетенция</w:t>
      </w:r>
      <w:r w:rsidRPr="00C81A72">
        <w:rPr>
          <w:rFonts w:ascii="Times New Roman" w:hAnsi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речи.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proofErr w:type="gramStart"/>
      <w:r w:rsidRPr="00C81A72">
        <w:rPr>
          <w:rFonts w:ascii="Times New Roman" w:hAnsi="Times New Roman"/>
          <w:sz w:val="24"/>
          <w:szCs w:val="24"/>
          <w:u w:val="single"/>
        </w:rPr>
        <w:t>Литературоведческая</w:t>
      </w:r>
      <w:proofErr w:type="gramEnd"/>
      <w:r w:rsidRPr="00C81A72">
        <w:rPr>
          <w:rFonts w:ascii="Times New Roman" w:hAnsi="Times New Roman"/>
          <w:sz w:val="24"/>
          <w:szCs w:val="24"/>
          <w:u w:val="single"/>
        </w:rPr>
        <w:t xml:space="preserve"> компетенции</w:t>
      </w:r>
      <w:r w:rsidRPr="00C81A72">
        <w:rPr>
          <w:rFonts w:ascii="Times New Roman" w:hAnsi="Times New Roman"/>
          <w:sz w:val="24"/>
          <w:szCs w:val="24"/>
        </w:rPr>
        <w:t xml:space="preserve"> – освоение основных историко-литературных сведений и теоретико-литературных понятий, а также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освоение литературных произведений и формирование способности к их анализу.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proofErr w:type="spellStart"/>
      <w:r w:rsidRPr="00C81A72">
        <w:rPr>
          <w:rFonts w:ascii="Times New Roman" w:hAnsi="Times New Roman"/>
          <w:sz w:val="24"/>
          <w:szCs w:val="24"/>
          <w:u w:val="single"/>
        </w:rPr>
        <w:t>Культуроведческая</w:t>
      </w:r>
      <w:proofErr w:type="spellEnd"/>
      <w:r w:rsidRPr="00C81A72">
        <w:rPr>
          <w:rFonts w:ascii="Times New Roman" w:hAnsi="Times New Roman"/>
          <w:sz w:val="24"/>
          <w:szCs w:val="24"/>
          <w:u w:val="single"/>
        </w:rPr>
        <w:t xml:space="preserve"> компетенция</w:t>
      </w:r>
      <w:r w:rsidRPr="00C81A72">
        <w:rPr>
          <w:rFonts w:ascii="Times New Roman" w:hAnsi="Times New Roman"/>
          <w:sz w:val="24"/>
          <w:szCs w:val="24"/>
        </w:rPr>
        <w:t xml:space="preserve"> – представление о литературе как культурном феномене, занимающем специфическое место в жизни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нации и человека, осмысление литературы как особой формы освоения культурной традиции.</w:t>
      </w:r>
    </w:p>
    <w:p w:rsidR="00054AA6" w:rsidRPr="00C81A72" w:rsidRDefault="00054AA6" w:rsidP="00C81A72">
      <w:pPr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>Виды контроля: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вводный;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текущий;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тематический;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итоговый;</w:t>
      </w:r>
    </w:p>
    <w:p w:rsidR="00054AA6" w:rsidRPr="00C81A72" w:rsidRDefault="00054AA6" w:rsidP="00C81A72">
      <w:pPr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>Формы контроля: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фронтальный опрос;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индивидуальный опрос;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самостоятельные работы;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письменный опрос;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зачет;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обобщение в игровой форме;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сочинения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Предмет относится к области филологии и тесно связан с  другими предметами и, в первую очередь, с русским языком. Единство этих дисциплин обеспечивает общий для всех филологических наук предмет изучени</w:t>
      </w:r>
      <w:proofErr w:type="gramStart"/>
      <w:r w:rsidRPr="00C81A72">
        <w:rPr>
          <w:rFonts w:ascii="Times New Roman" w:hAnsi="Times New Roman"/>
          <w:sz w:val="24"/>
          <w:szCs w:val="24"/>
        </w:rPr>
        <w:t>я-</w:t>
      </w:r>
      <w:proofErr w:type="gramEnd"/>
      <w:r w:rsidRPr="00C81A72">
        <w:rPr>
          <w:rFonts w:ascii="Times New Roman" w:hAnsi="Times New Roman"/>
          <w:sz w:val="24"/>
          <w:szCs w:val="24"/>
        </w:rPr>
        <w:t xml:space="preserve"> слово как единица языка и речи, его функционирование в различных сферах , в том числе эстетической,  и предполагает постижение языка  и литературы как национально-культурных ценностей. И русский язык</w:t>
      </w:r>
      <w:proofErr w:type="gramStart"/>
      <w:r w:rsidRPr="00C81A7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81A72">
        <w:rPr>
          <w:rFonts w:ascii="Times New Roman" w:hAnsi="Times New Roman"/>
          <w:sz w:val="24"/>
          <w:szCs w:val="24"/>
        </w:rPr>
        <w:t xml:space="preserve"> и литература формируют коммуникативные умения и навыки ,  лежащие в основе человеческой деятельности, мышления. Литература взаимодействует также с дисциплинами художественного цикла </w:t>
      </w:r>
      <w:proofErr w:type="gramStart"/>
      <w:r w:rsidRPr="00C81A7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81A72">
        <w:rPr>
          <w:rFonts w:ascii="Times New Roman" w:hAnsi="Times New Roman"/>
          <w:sz w:val="24"/>
          <w:szCs w:val="24"/>
        </w:rPr>
        <w:t xml:space="preserve">музыкой, изобразительным искусством, мировой художественной культурой) : на уроках литературы формируется эстетическое отношение к окружающему миру. Вместе с </w:t>
      </w:r>
      <w:r w:rsidRPr="00C81A72">
        <w:rPr>
          <w:rFonts w:ascii="Times New Roman" w:hAnsi="Times New Roman"/>
          <w:sz w:val="24"/>
          <w:szCs w:val="24"/>
        </w:rPr>
        <w:lastRenderedPageBreak/>
        <w:t>историей и обществознанием литература обращается к проблемам</w:t>
      </w:r>
      <w:proofErr w:type="gramStart"/>
      <w:r w:rsidRPr="00C81A7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81A72">
        <w:rPr>
          <w:rFonts w:ascii="Times New Roman" w:hAnsi="Times New Roman"/>
          <w:sz w:val="24"/>
          <w:szCs w:val="24"/>
        </w:rPr>
        <w:t xml:space="preserve"> непосредственно связанным  с общественной сущностью человека, формирует историзм мышления, обогащает культурно-историческую память учащихся, формирует у школьника активное отношение к действительности, к природе, ко всему окружающему миру.</w:t>
      </w:r>
    </w:p>
    <w:p w:rsidR="00C81A72" w:rsidRDefault="00054AA6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ab/>
      </w:r>
    </w:p>
    <w:p w:rsidR="00C81A72" w:rsidRDefault="00C81A72" w:rsidP="00C81A72">
      <w:pPr>
        <w:rPr>
          <w:rFonts w:ascii="Times New Roman" w:hAnsi="Times New Roman"/>
          <w:sz w:val="24"/>
          <w:szCs w:val="24"/>
        </w:rPr>
      </w:pPr>
    </w:p>
    <w:p w:rsidR="00C81A72" w:rsidRPr="00C81A72" w:rsidRDefault="00C81A72" w:rsidP="00C81A72">
      <w:pPr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  <w:r>
        <w:rPr>
          <w:rFonts w:ascii="Times New Roman" w:hAnsi="Times New Roman"/>
          <w:b/>
          <w:sz w:val="24"/>
          <w:szCs w:val="24"/>
        </w:rPr>
        <w:t xml:space="preserve"> 10 класса</w:t>
      </w:r>
      <w:r w:rsidRPr="00C81A72">
        <w:rPr>
          <w:rFonts w:ascii="Times New Roman" w:hAnsi="Times New Roman"/>
          <w:b/>
          <w:sz w:val="24"/>
          <w:szCs w:val="24"/>
        </w:rPr>
        <w:t>: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В результате изучения литературы на базовом уровне ученик должен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знать/понимать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образную природу словесного искусства;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содержание изученных литературных произведений;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- основные факты жизни и творчества писателей-классиков XIX-XX </w:t>
      </w:r>
      <w:proofErr w:type="spellStart"/>
      <w:proofErr w:type="gramStart"/>
      <w:r w:rsidRPr="00C81A72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  <w:r w:rsidRPr="00C81A72">
        <w:rPr>
          <w:rFonts w:ascii="Times New Roman" w:hAnsi="Times New Roman"/>
          <w:sz w:val="24"/>
          <w:szCs w:val="24"/>
        </w:rPr>
        <w:t>;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основные теоретико-литературные понятия;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уметь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воспроизводить содержание литературного произведения;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proofErr w:type="gramStart"/>
      <w:r w:rsidRPr="00C81A72">
        <w:rPr>
          <w:rFonts w:ascii="Times New Roman" w:hAnsi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</w:t>
      </w:r>
      <w:proofErr w:type="gramEnd"/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проблематика, нравственный пафос, система образов, особенности композиции, изобразительно-выразительные средства языка, художественная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деталь); анализировать эпизод (сцену), изученного произведения, объяснять его связь с проблематикой произведения;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- соотносить художественную литературу с общественной жизнью и культурой; раскрывать </w:t>
      </w:r>
      <w:proofErr w:type="gramStart"/>
      <w:r w:rsidRPr="00C81A72">
        <w:rPr>
          <w:rFonts w:ascii="Times New Roman" w:hAnsi="Times New Roman"/>
          <w:sz w:val="24"/>
          <w:szCs w:val="24"/>
        </w:rPr>
        <w:t>конкретно-историческое</w:t>
      </w:r>
      <w:proofErr w:type="gramEnd"/>
      <w:r w:rsidRPr="00C81A72">
        <w:rPr>
          <w:rFonts w:ascii="Times New Roman" w:hAnsi="Times New Roman"/>
          <w:sz w:val="24"/>
          <w:szCs w:val="24"/>
        </w:rPr>
        <w:t xml:space="preserve"> и общечеловеческое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содержание изученных литературных произведений; выявлять «сквозные» темы и ключевые проблемы русской литературы; соотносить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произведение с литературным направлением эпохи;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определять род и жанр литературного произведения;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сопоставлять литературные произведения;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выявлять авторскую позицию;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аргументировано формулировать свое отношение к прочитанному произведению;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темы;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81A72">
        <w:rPr>
          <w:rFonts w:ascii="Times New Roman" w:hAnsi="Times New Roman"/>
          <w:sz w:val="24"/>
          <w:szCs w:val="24"/>
        </w:rPr>
        <w:t>для</w:t>
      </w:r>
      <w:proofErr w:type="gramEnd"/>
      <w:r w:rsidRPr="00C81A72">
        <w:rPr>
          <w:rFonts w:ascii="Times New Roman" w:hAnsi="Times New Roman"/>
          <w:sz w:val="24"/>
          <w:szCs w:val="24"/>
        </w:rPr>
        <w:t>: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участия в диалоге или дискуссии;</w:t>
      </w:r>
    </w:p>
    <w:p w:rsidR="00C81A72" w:rsidRPr="00AA531C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- самостоятельного знакомства с явлениями художественной культуры и оценки их эстетической   значимости.</w:t>
      </w:r>
    </w:p>
    <w:p w:rsidR="00054AA6" w:rsidRPr="00C81A72" w:rsidRDefault="00054AA6" w:rsidP="00C81A72">
      <w:pPr>
        <w:jc w:val="center"/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>Тематический план</w:t>
      </w:r>
      <w:r w:rsidR="00C81A72" w:rsidRPr="00C81A72">
        <w:rPr>
          <w:rFonts w:ascii="Times New Roman" w:hAnsi="Times New Roman"/>
          <w:b/>
          <w:sz w:val="24"/>
          <w:szCs w:val="24"/>
        </w:rPr>
        <w:t xml:space="preserve"> в 10 классе</w:t>
      </w: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4468"/>
        <w:gridCol w:w="1613"/>
        <w:gridCol w:w="1451"/>
        <w:gridCol w:w="979"/>
      </w:tblGrid>
      <w:tr w:rsidR="00054AA6" w:rsidRPr="00C81A72" w:rsidTr="00C81A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A72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C81A7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A72">
              <w:rPr>
                <w:rFonts w:ascii="Times New Roman" w:hAnsi="Times New Roman"/>
                <w:sz w:val="24"/>
                <w:szCs w:val="24"/>
              </w:rPr>
              <w:t>Провер</w:t>
            </w:r>
            <w:proofErr w:type="spellEnd"/>
            <w:r w:rsidRPr="00C81A7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A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1A72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</w:tr>
      <w:tr w:rsidR="00054AA6" w:rsidRPr="00C81A72" w:rsidTr="00C81A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AA6" w:rsidRPr="00C81A72" w:rsidRDefault="00054AA6" w:rsidP="00C81A72">
            <w:pPr>
              <w:pStyle w:val="Style2"/>
              <w:widowControl/>
              <w:spacing w:line="240" w:lineRule="auto"/>
              <w:ind w:right="2957" w:firstLine="283"/>
              <w:rPr>
                <w:rFonts w:ascii="Times New Roman" w:hAnsi="Times New Roman"/>
                <w:b/>
                <w:bCs/>
              </w:rPr>
            </w:pPr>
            <w:r w:rsidRPr="00C81A7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C81A7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A6" w:rsidRPr="00C81A72" w:rsidTr="00C81A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AA6" w:rsidRPr="00C81A72" w:rsidRDefault="00054AA6" w:rsidP="00C81A72">
            <w:pPr>
              <w:pStyle w:val="Style4"/>
              <w:widowControl/>
              <w:ind w:firstLine="283"/>
              <w:rPr>
                <w:rFonts w:ascii="Times New Roman" w:hAnsi="Times New Roman"/>
                <w:b/>
                <w:bCs/>
              </w:rPr>
            </w:pPr>
            <w:r w:rsidRPr="00C81A72">
              <w:rPr>
                <w:rStyle w:val="FontStyle19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Русская литература первой половины XIX века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C81A72">
              <w:rPr>
                <w:rStyle w:val="FontStyle19"/>
                <w:rFonts w:ascii="Times New Roman" w:eastAsia="Calibri" w:hAnsi="Times New Roman" w:cs="Times New Roman"/>
                <w:b w:val="0"/>
                <w:sz w:val="24"/>
                <w:szCs w:val="24"/>
              </w:rPr>
              <w:t>23+3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3соч.</w:t>
            </w:r>
          </w:p>
        </w:tc>
      </w:tr>
      <w:tr w:rsidR="00054AA6" w:rsidRPr="00C81A72" w:rsidTr="00C81A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AA6" w:rsidRPr="00C81A72" w:rsidRDefault="00054AA6" w:rsidP="00C81A72">
            <w:pPr>
              <w:pStyle w:val="Style4"/>
              <w:widowControl/>
              <w:ind w:firstLine="283"/>
              <w:rPr>
                <w:rFonts w:ascii="Times New Roman" w:hAnsi="Times New Roman"/>
                <w:bCs/>
              </w:rPr>
            </w:pPr>
            <w:r w:rsidRPr="00C81A7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C81A72">
              <w:rPr>
                <w:rStyle w:val="FontStyle19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второй половины XIX века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Style w:val="FontStyle19"/>
                <w:rFonts w:ascii="Times New Roman" w:eastAsia="Calibri" w:hAnsi="Times New Roman" w:cs="Times New Roman"/>
                <w:b w:val="0"/>
                <w:sz w:val="24"/>
                <w:szCs w:val="24"/>
              </w:rPr>
              <w:t>56+9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4соч.</w:t>
            </w:r>
          </w:p>
        </w:tc>
      </w:tr>
      <w:tr w:rsidR="00054AA6" w:rsidRPr="00C81A72" w:rsidTr="00C81A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AA6" w:rsidRPr="00C81A72" w:rsidRDefault="00054AA6" w:rsidP="00C81A72">
            <w:pPr>
              <w:pStyle w:val="Style4"/>
              <w:widowControl/>
              <w:ind w:firstLine="283"/>
              <w:rPr>
                <w:rFonts w:ascii="Times New Roman" w:hAnsi="Times New Roman"/>
                <w:b/>
                <w:bCs/>
              </w:rPr>
            </w:pPr>
            <w:r w:rsidRPr="00C81A72">
              <w:rPr>
                <w:rStyle w:val="FontStyle19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Зарубежная литература XIX века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C81A72">
              <w:rPr>
                <w:rStyle w:val="FontStyle19"/>
                <w:rFonts w:ascii="Times New Roman" w:eastAsia="Calibri" w:hAnsi="Times New Roman" w:cs="Times New Roman"/>
                <w:b w:val="0"/>
                <w:sz w:val="24"/>
                <w:szCs w:val="24"/>
              </w:rPr>
              <w:t>9ч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A6" w:rsidRPr="00C81A72" w:rsidTr="00C81A7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AA6" w:rsidRPr="00C81A72" w:rsidRDefault="00054AA6" w:rsidP="00C81A72">
            <w:pPr>
              <w:pStyle w:val="Style4"/>
              <w:widowControl/>
              <w:ind w:firstLine="283"/>
              <w:rPr>
                <w:rStyle w:val="FontStyle1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81A72">
              <w:rPr>
                <w:rStyle w:val="FontStyle19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Итоги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ind w:firstLine="283"/>
              <w:rPr>
                <w:rStyle w:val="FontStyle1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81A72">
              <w:rPr>
                <w:rStyle w:val="FontStyle19"/>
                <w:rFonts w:ascii="Times New Roman" w:eastAsia="Calibri" w:hAnsi="Times New Roman" w:cs="Times New Roman"/>
                <w:b w:val="0"/>
                <w:sz w:val="24"/>
                <w:szCs w:val="24"/>
              </w:rPr>
              <w:t>1 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AA6" w:rsidRPr="00C81A72" w:rsidRDefault="00054AA6" w:rsidP="00C81A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</w:p>
    <w:p w:rsidR="00054AA6" w:rsidRPr="00C81A72" w:rsidRDefault="00054AA6" w:rsidP="00C81A72">
      <w:pPr>
        <w:rPr>
          <w:rFonts w:ascii="Times New Roman" w:hAnsi="Times New Roman"/>
          <w:sz w:val="24"/>
          <w:szCs w:val="24"/>
        </w:rPr>
      </w:pPr>
    </w:p>
    <w:p w:rsidR="00054AA6" w:rsidRPr="00C81A72" w:rsidRDefault="00054AA6" w:rsidP="00C81A72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54AA6" w:rsidRPr="00C81A72" w:rsidRDefault="00054AA6" w:rsidP="00C81A72">
      <w:pPr>
        <w:pStyle w:val="Style2"/>
        <w:widowControl/>
        <w:spacing w:line="240" w:lineRule="auto"/>
        <w:ind w:right="2957"/>
        <w:rPr>
          <w:rStyle w:val="FontStyle15"/>
          <w:rFonts w:ascii="Times New Roman" w:hAnsi="Times New Roman" w:cs="Times New Roman"/>
          <w:sz w:val="24"/>
          <w:szCs w:val="24"/>
        </w:rPr>
      </w:pPr>
      <w:r w:rsidRPr="00C81A72">
        <w:rPr>
          <w:rStyle w:val="FontStyle15"/>
          <w:rFonts w:ascii="Times New Roman" w:hAnsi="Times New Roman" w:cs="Times New Roman"/>
          <w:sz w:val="24"/>
          <w:szCs w:val="24"/>
        </w:rPr>
        <w:t>Введение  1ч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Русская история и русская литература </w:t>
      </w:r>
      <w:proofErr w:type="spell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XIX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. в кон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тексте мировой культуры. Основные темы и проблемы русской литературы XIX в. (духовно-нравственные искания человека, обращение к народу в поисках нрав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ственного идеала, «</w:t>
      </w:r>
      <w:proofErr w:type="spell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праведничество</w:t>
      </w:r>
      <w:proofErr w:type="spell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», борьба с социаль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ной несправедливостью, свобода). Классицизм, сенти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ментализм и романтизм в русской литературе. Станов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ление реализма в русской и, мировой литературе. Зарождение и развитие русской профессиональной ли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тературной критики.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Романтизм и реализм в русской литера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туре XIX в., их развитие и взаимодействие.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Установочный урок начала учебного года строится в значительной мере на материале, изу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ченном в 9 классе. Однако он не может быть всего лишь уроком повторения: впереди очень ответственные моменты завершения и обобщения изучения творче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ства А. С. Пушкина, М. Ю. Лермонтова, Н. В. Гоголя, литературы первой половины XIX в. И эта задача должна быть обозначена на уроке, предваряющем курс 10 класса.</w:t>
      </w:r>
    </w:p>
    <w:p w:rsidR="00054AA6" w:rsidRPr="00C81A72" w:rsidRDefault="00054AA6" w:rsidP="00C81A72">
      <w:pPr>
        <w:pStyle w:val="Style4"/>
        <w:widowControl/>
        <w:rPr>
          <w:rStyle w:val="FontStyle19"/>
          <w:rFonts w:ascii="Times New Roman" w:eastAsia="Calibri" w:hAnsi="Times New Roman" w:cs="Times New Roman"/>
          <w:sz w:val="24"/>
          <w:szCs w:val="24"/>
        </w:rPr>
      </w:pPr>
      <w:r w:rsidRPr="00C81A72">
        <w:rPr>
          <w:rStyle w:val="FontStyle19"/>
          <w:rFonts w:ascii="Times New Roman" w:eastAsia="Calibri" w:hAnsi="Times New Roman" w:cs="Times New Roman"/>
          <w:sz w:val="24"/>
          <w:szCs w:val="24"/>
        </w:rPr>
        <w:t>Русская литература первой половины XIX века 26 ч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Россия в первой половине XIX в. Классицизм, сен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тиментализм, романтизм. Зарождение реализма нерус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ской литературе первой половины XIX в. Националь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ное самоопределение русской литературы.</w:t>
      </w:r>
    </w:p>
    <w:p w:rsidR="00054AA6" w:rsidRPr="00C81A72" w:rsidRDefault="00054AA6" w:rsidP="00C81A72">
      <w:pPr>
        <w:pStyle w:val="Style1"/>
        <w:widowControl/>
        <w:spacing w:line="240" w:lineRule="auto"/>
        <w:ind w:left="322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Реализм и его становление.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Повторяя общую характеристику классицизма, сентиментализма и романтизма в первой половине XIX в., нужно уделить основное внимание то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му, как в процессе взаимодействия этих направлений зарождался реализм. В сильных классах в этот обзор возможно включение материалов темы «Поэты пуш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кинской поры» с кратким анализом творчества Е. А. Баратынского, К. Н. Батюшкова, А. А. </w:t>
      </w:r>
      <w:proofErr w:type="spell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, Д. В. Давыдова, А. В. Кольцова, Н. М. Языкова.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45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81A72">
        <w:rPr>
          <w:rStyle w:val="FontStyle16"/>
          <w:rFonts w:ascii="Times New Roman" w:hAnsi="Times New Roman" w:cs="Times New Roman"/>
          <w:sz w:val="24"/>
          <w:szCs w:val="24"/>
        </w:rPr>
        <w:t>С.Пушкин</w:t>
      </w:r>
      <w:proofErr w:type="spellEnd"/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«Деревня»,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«Вольность», «Погасло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дневное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светило...»,-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«Свободы сеятель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пустынный...»,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«Подражания Коран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у»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(IX.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«И путник усталый на Бога роптал...»),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«Элегия»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(«Безумных лет угасшее веселье...^),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«...Вновь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я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посетил...»,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«Пора,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мой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друг, пор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а!..»,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«Из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и».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Жизненный и твор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ческий путь. Основные мотивы лирики Пушкина: воль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нолюбивая и философская лирика, тема поэта и поэ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зии, любовная лирика, тема природы. 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«Вечные темы» в поэзии Пушкина: природа, любовь, дружба, творчест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во, общество и человек, свобода и неизбежность, смысл человеческого бытия.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Особенности пушкинского лири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ческого героя, отражение в стихотворениях поэта ду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ховного мира человека. Совершенство пушкинского стиха. Художественные открытия Пушкина.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31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«Медный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всадник».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Проблема власти. Идея государственности, цена мощи и славы страны и судьба отдельного человека. Медный всадник и Евгений. 06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раз Евгения и проблема индивидуального бунта. Изо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бражение величия Санкт-Петербурга. Совершенство че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канных строк поэмы, звукопись. Своеобразие жанра и композиции произведения.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9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«Борис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Годунов».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Царь Борис. Его противники и 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приспешники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. Проблема народа и власти в трагедии. Композиция первой реалистической трагедии в русской литературе. Язык и особенности стиха трагедии.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Развитие реализма в творчестве Пушкина. Значение творчества Пушкина для русской и мировой литерату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ры.</w:t>
      </w:r>
    </w:p>
    <w:p w:rsidR="00054AA6" w:rsidRPr="00C81A72" w:rsidRDefault="00054AA6" w:rsidP="00C81A72">
      <w:pPr>
        <w:pStyle w:val="Style1"/>
        <w:widowControl/>
        <w:spacing w:line="240" w:lineRule="auto"/>
        <w:ind w:left="30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Народность литературы.</w:t>
      </w:r>
    </w:p>
    <w:p w:rsidR="00054AA6" w:rsidRPr="00C81A72" w:rsidRDefault="00054AA6" w:rsidP="00C81A72">
      <w:pPr>
        <w:pStyle w:val="Style1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М. Ю. Лермонтов.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«М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о л и т 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в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а» («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Я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, Матерь Божия, ныне с молитвою...»),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«Как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часто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пест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рою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толпою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окружен...»,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Валерик</w:t>
      </w:r>
      <w:proofErr w:type="spellEnd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«Сон» («В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полдневный жар в долине Дагестана...»),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«Вы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хожу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один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я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дорогу...»,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«И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скучно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и грустно...»,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«Нищий»,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«Мой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демон».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Своеоб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разие художественного мира Лермонтова, развитие в его творчестве пушкинских традиций. Тема родины, поэта и поэзии, любви, мотив одиночества. Романтизм и реализм в творчестве Лермонтова.</w:t>
      </w:r>
    </w:p>
    <w:p w:rsidR="00054AA6" w:rsidRPr="00C81A72" w:rsidRDefault="00054AA6" w:rsidP="00C81A72">
      <w:pPr>
        <w:pStyle w:val="Style1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lastRenderedPageBreak/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Реалистическое и романтическое начало в лирике Лермонтова.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9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Н. В. Гоголь.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«Невский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проспект».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Литера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тура середины XIX в. как «эпоха Гоголя». Петербург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ские повести. Образ города в повести «Невский прос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пект». Пискарев и Пирогов. Сатира на страницах по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вести. «Нефантастическая фантастика» Гоголя.</w:t>
      </w:r>
    </w:p>
    <w:p w:rsidR="00054AA6" w:rsidRPr="00C81A72" w:rsidRDefault="00054AA6" w:rsidP="00C81A72">
      <w:pPr>
        <w:pStyle w:val="Style1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Критика.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В. В. Набоков. 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«Г о г о 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л ь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» (фрагмен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ты).</w:t>
      </w:r>
    </w:p>
    <w:p w:rsidR="00054AA6" w:rsidRPr="00C81A72" w:rsidRDefault="00054AA6" w:rsidP="00C81A72">
      <w:pPr>
        <w:pStyle w:val="Style1"/>
        <w:widowControl/>
        <w:spacing w:line="240" w:lineRule="auto"/>
        <w:ind w:left="341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Образ автора в произведении.</w:t>
      </w:r>
    </w:p>
    <w:p w:rsidR="00054AA6" w:rsidRPr="00C81A72" w:rsidRDefault="00054AA6" w:rsidP="00C81A72">
      <w:pPr>
        <w:pStyle w:val="Style4"/>
        <w:widowControl/>
        <w:rPr>
          <w:rStyle w:val="FontStyle19"/>
          <w:rFonts w:ascii="Times New Roman" w:eastAsia="Calibri" w:hAnsi="Times New Roman" w:cs="Times New Roman"/>
          <w:b w:val="0"/>
          <w:sz w:val="24"/>
          <w:szCs w:val="24"/>
        </w:rPr>
      </w:pPr>
      <w:r w:rsidRPr="00C81A72">
        <w:rPr>
          <w:rStyle w:val="FontStyle14"/>
          <w:rFonts w:ascii="Times New Roman" w:hAnsi="Times New Roman" w:cs="Times New Roman"/>
          <w:b/>
          <w:sz w:val="24"/>
          <w:szCs w:val="24"/>
        </w:rPr>
        <w:t>Русская литература</w:t>
      </w:r>
      <w:r w:rsidRPr="00C81A72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9"/>
          <w:rFonts w:ascii="Times New Roman" w:eastAsia="Calibri" w:hAnsi="Times New Roman" w:cs="Times New Roman"/>
          <w:sz w:val="24"/>
          <w:szCs w:val="24"/>
        </w:rPr>
        <w:t>второй половины XIX века 65ч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Русская литература второй половины XIX в. Роль русской классики в культурной жизни страны. Богат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ство проблематики и широта тематики. Аналитиче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ский характер русской прозы, ее социальная острота и философская глубина. Развитие литературы критиче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ского реализма. Традиции и новаторство. Роль литера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турной критики в развитии и становлении критиче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ского реализма. Эпические полотна Л. Н. Толстого и Ф. М. Достоевского. Формирование русского нацио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нального театра.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64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А. Н. Островский.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«Гроза»,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«Б е с 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п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р и д а н </w:t>
      </w:r>
      <w:proofErr w:type="spellStart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ница</w:t>
      </w:r>
      <w:proofErr w:type="spellEnd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(по выбору учителя и учащихся). Жизнь и творчество драматурга. «Гроза». Семейный и социаль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ный конфли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кт в др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аме. Борьба героини за право быть свободной в своих чувствах. Ее столкновение с «тем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ным царством». Внутренний конфликт Катерины. Роль религиозности в духовном мире героини. Тема греха, возмездия и покаяния. Смысл названия и символика пьесы. «Бесприданница». Лариса и ее трагическая судьба. Быт и нравы русской провинции. 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pacing w:val="50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Критика.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Н.А. Добролюбов.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«Луч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света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в темном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царстве»;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An</w:t>
      </w: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>. Григорьев. «П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осле «Грозы»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О с т 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р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о в с к о г о. П и с ь м а  к  И.С. Тур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геневу».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Обращение к творчеству А. Н. Ост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ровского предполагает использование материалов по истории постановок его пьес на сцене (обращение к документальным материалам, учебным и художест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венным фильмам), поскольку это важнейший этап в истории русского национального театра.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И. А. Гончаров.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«Обломов».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Краткая биография писателя. Общая характеристика трех романов: «Обыкновенная история», «Обломов», «Обрыв».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307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«Обломов». История создания. Особенности компо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зиции романа. Прием антитезы в романе. Сущность ха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рактера героя, его мироощущение и судьба. Глава «</w:t>
      </w:r>
      <w:proofErr w:type="spell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Срн</w:t>
      </w:r>
      <w:proofErr w:type="spell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Обломова» и ее роль в произведении. Обломов и Захар. Обломов и </w:t>
      </w:r>
      <w:proofErr w:type="spell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. Женские образы в романе и их роль в развитии сюжета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. «</w:t>
      </w:r>
      <w:proofErr w:type="gramEnd"/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pacing w:val="50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Критика.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Н. А. Добролюбов.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«Что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такое 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о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б л о м о в щ и н а»; </w:t>
      </w: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Д. И. Писарев.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«Обломов»; </w:t>
      </w: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А. В. Дружинин.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«Обломов»,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роман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Гонча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рова».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Нарицательные образы — герои художе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ственных произведений.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И. С. Тургенев. 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«О т ц ы и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дет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и».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Очерк жизни и творчества. Творческая история романа. Острота и иск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ренность отклика писателя на появление нового и зна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чительного типа в русском обществе. Конфликт «от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цов» и «детей» или конфликт жизненных позиций. Ба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заров в системе действующих лиц. Базаров и его мнимые последователи. Причины конфликта героя с окружающими и причины одиночества. «Отцы» в ро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мане. Оппоненты героя, их нравственные и социальные позиции. «Вечные темы» в романе (природа, любовь, искусство). 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93"/>
        <w:jc w:val="left"/>
        <w:rPr>
          <w:rStyle w:val="FontStyle17"/>
          <w:rFonts w:ascii="Times New Roman" w:hAnsi="Times New Roman" w:cs="Times New Roman"/>
          <w:spacing w:val="50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Критика.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М. А. Антонович.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Асмодей</w:t>
      </w:r>
      <w:proofErr w:type="spell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на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шего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вре</w:t>
      </w:r>
      <w:proofErr w:type="gramStart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.</w:t>
      </w:r>
      <w:proofErr w:type="spellStart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</w:t>
      </w:r>
      <w:proofErr w:type="gramEnd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ени</w:t>
      </w:r>
      <w:proofErr w:type="spellEnd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»;Д.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И. Писарев.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«Базаров»; </w:t>
      </w:r>
      <w:proofErr w:type="spellStart"/>
      <w:r w:rsidRPr="00C81A72">
        <w:rPr>
          <w:rStyle w:val="FontStyle16"/>
          <w:rFonts w:ascii="Times New Roman" w:hAnsi="Times New Roman" w:cs="Times New Roman"/>
          <w:sz w:val="24"/>
          <w:szCs w:val="24"/>
        </w:rPr>
        <w:t>Н.Н.Страхов</w:t>
      </w:r>
      <w:proofErr w:type="spellEnd"/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«Отцы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дети»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И.С.Турге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нева</w:t>
      </w:r>
      <w:proofErr w:type="spellEnd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Философские позиции автора и героев романа. Социально-историческая обусловленность те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мы, идеи и образов романа.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Существует традиция в той или иной форме включать учеников в споры с Евгением Базаро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вым. Поскольку в романе звучат многие «вечные во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просы», а суждения героя часто совпадают с точкой зрения некоторых сегодняшних молодых людей, то та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кого рода споры и даже диспуты, если они вызваны ре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альной потребностью конкретного класса, продуктив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ны.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C81A72">
        <w:rPr>
          <w:rStyle w:val="FontStyle16"/>
          <w:rFonts w:ascii="Times New Roman" w:hAnsi="Times New Roman" w:cs="Times New Roman"/>
          <w:sz w:val="24"/>
          <w:szCs w:val="24"/>
        </w:rPr>
        <w:t>Ф.И.Тютчев</w:t>
      </w:r>
      <w:proofErr w:type="spellEnd"/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«</w:t>
      </w:r>
      <w:r w:rsidRPr="00C81A72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S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i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20"/>
          <w:rFonts w:ascii="Times New Roman" w:hAnsi="Times New Roman" w:cs="Times New Roman"/>
          <w:sz w:val="24"/>
          <w:szCs w:val="24"/>
        </w:rPr>
        <w:t xml:space="preserve">1 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е </w:t>
      </w:r>
      <w:r w:rsidRPr="00C81A72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n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t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i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u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m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!»,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«Не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то,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что мните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вы,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природа...»,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«Умом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Россию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не понять...»,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«О,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как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убийственно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мы любим...»,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«Нам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дано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предугадать...», 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«К. Б.»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(«Я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встретил вас — и все былое...»),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«Эти бедные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селенья...»,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«Последняя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любовь», «День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ночь».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Очерк жизни и творчества. Тют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чев — поэт-философ и певец родной природы. Раздумья о жизни, человеке и 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мироздании. Тема родины. Любов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ная лирика: любовь как «поединок роковой». Художе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ственное своеобразие и ритмическое богатство стиха поэта.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Художественное своеобразие и ритмиче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ское богатство стиха поэта.</w:t>
      </w:r>
    </w:p>
    <w:p w:rsidR="00054AA6" w:rsidRPr="00C81A72" w:rsidRDefault="00054AA6" w:rsidP="00C81A72">
      <w:pPr>
        <w:pStyle w:val="Style1"/>
        <w:widowControl/>
        <w:tabs>
          <w:tab w:val="left" w:pos="4973"/>
        </w:tabs>
        <w:spacing w:line="240" w:lineRule="auto"/>
        <w:ind w:firstLine="264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C81A72">
        <w:rPr>
          <w:rStyle w:val="FontStyle16"/>
          <w:rFonts w:ascii="Times New Roman" w:hAnsi="Times New Roman" w:cs="Times New Roman"/>
          <w:sz w:val="24"/>
          <w:szCs w:val="24"/>
        </w:rPr>
        <w:t>А.А.Фет</w:t>
      </w:r>
      <w:proofErr w:type="gramStart"/>
      <w:r w:rsidRPr="00C81A72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gramEnd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Поэтам»,«Это</w:t>
      </w:r>
      <w:proofErr w:type="spellEnd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 утро, радость эта...»,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«Шепот,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робкое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дыханье...»,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«Сияла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ночь.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Луной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был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полон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сад.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Лежа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ли...»,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«Еще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майская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ночь»,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«Еще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весныдушистой</w:t>
      </w:r>
      <w:proofErr w:type="spell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нега...»,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«Заря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прощается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 землею...»,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«Облаком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волнистым...»,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«На железной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дороге».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Точность в передаче человеческого восприятия картин родной природы, оттенков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br/>
        <w:t xml:space="preserve">чувств и душевных движений человека. 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«Зоркость по отношению к красоте» </w:t>
      </w: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{А. Фет) 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окружающего мира, «умение ловить неуловимое» </w:t>
      </w: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>(А. Дружинин).</w:t>
      </w:r>
      <w:proofErr w:type="gramEnd"/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Фет и теория «чистого искусства». Волшебство ритмов, звучаний и мелодий.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054AA6" w:rsidRPr="00C81A72" w:rsidRDefault="00054AA6" w:rsidP="00C81A72">
      <w:pPr>
        <w:pStyle w:val="Style1"/>
        <w:widowControl/>
        <w:spacing w:line="240" w:lineRule="auto"/>
        <w:ind w:left="302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Теория «чистого искусства».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64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C81A72">
        <w:rPr>
          <w:rStyle w:val="FontStyle16"/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«Двух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станов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не_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боец, 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только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гость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случайный...»,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«Средь шумного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бала,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случайно...»,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«Против течения».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Краткий обзор жизни и творчества. Свое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образие художественного мира А. К. Толстого. Веду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щие темы лирики поэта. Взгляд на русскую историю в его произведениях. Влияние романтической и фольк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лорной традиции на поэзию А. К. Толстого.</w:t>
      </w:r>
    </w:p>
    <w:p w:rsidR="00054AA6" w:rsidRPr="00C81A72" w:rsidRDefault="00054AA6" w:rsidP="00C81A72">
      <w:pPr>
        <w:pStyle w:val="Style1"/>
        <w:widowControl/>
        <w:spacing w:line="240" w:lineRule="auto"/>
        <w:ind w:left="302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Влияние фольклора на лирику XIX в.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C81A72">
        <w:rPr>
          <w:rStyle w:val="FontStyle16"/>
          <w:rFonts w:ascii="Times New Roman" w:hAnsi="Times New Roman" w:cs="Times New Roman"/>
          <w:sz w:val="24"/>
          <w:szCs w:val="24"/>
        </w:rPr>
        <w:t>Н.А.Некрасов</w:t>
      </w:r>
      <w:proofErr w:type="spellEnd"/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«В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дороге»,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«Вчерашний день,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часу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в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шестом...»,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«Мы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тобой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бес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толковые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люди...»,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«Я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люблю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иронии твоей...»,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«Поэт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гражданин»,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«Рыцарь на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час»,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«Элегия»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(«Пускай нам говорит измен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чивая мода...»),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«Пророк»,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«Блажен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незло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бивый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поэт...»,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«Внимая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ужасам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о й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н ы...»,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«Зине»,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«О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Муза!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я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у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двери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гро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ба...»,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«Умру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я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скоро...».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Очерк жизни и творче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ства. Поэт «мести и печали». Гражданственность лири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ки, обостренная правдивость и драматизм изображения жизни народа. Город и деревня в лирике Некрасова. Образ Музы. Гражданская поэзия и лирика чувств. Ху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дожественные открытия Некрасова, простота и доступ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ность стиха, его близость к строю народной речи. Реше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ние «вечных тем» в поэзии Некрасова.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30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«Кому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Руси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жить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хорошо».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История создания поэмы, сюжет, жанровое своеобразие поэмы, ее фольклорная основа, смысл названия. Путешествие как прием организации повествования. Сюжет поэмы и авторские отступления. Мастерство изображения жиз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ни России. Многообразие народных типов в галерее ге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роев поэмы. «Люди холопского звания» и «народные заступники». Гриша </w:t>
      </w:r>
      <w:proofErr w:type="spell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Добросклонов</w:t>
      </w:r>
      <w:proofErr w:type="spell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. Сатирические об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разы помещиков. Образ Савелия, «богатыря святорус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ского». Судьба Матрены Тимофеевны, смысл ее «бабьей притчи». Проблемы счастья и смысла жизни в поэме.</w:t>
      </w:r>
    </w:p>
    <w:p w:rsidR="00054AA6" w:rsidRPr="00C81A72" w:rsidRDefault="00054AA6" w:rsidP="00C81A72">
      <w:pPr>
        <w:pStyle w:val="Style1"/>
        <w:widowControl/>
        <w:spacing w:line="240" w:lineRule="auto"/>
        <w:ind w:left="288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Народность творчества.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9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К. Хетагуров. 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Стихотворения из сборника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«Осе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тинская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лира».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Поэзия Хетагурова и фольклор. Близость его творчества к лирике Некрасова. Изобра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жение тяжелой жизни простого народа, женской судь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бы. Специфика художественной образности в русско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язычных произведениях поэта.</w:t>
      </w:r>
    </w:p>
    <w:p w:rsidR="00054AA6" w:rsidRPr="00C81A72" w:rsidRDefault="00054AA6" w:rsidP="00C81A72">
      <w:pPr>
        <w:pStyle w:val="Style1"/>
        <w:widowControl/>
        <w:spacing w:line="240" w:lineRule="auto"/>
        <w:ind w:left="302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Т е о 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р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и я. Стихотворный перевод.</w:t>
      </w:r>
    </w:p>
    <w:p w:rsidR="00054AA6" w:rsidRPr="00C81A72" w:rsidRDefault="00054AA6" w:rsidP="00C81A72">
      <w:pPr>
        <w:pStyle w:val="Style1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Н.Г. Чернышевский.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«Что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делать?»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(обзор). Эстетическая теория Чернышевского. Роль романа «Что делать?» в литературном процессе 60—70-х гг. XIX в. Идеологические, этические и эстетические проб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лемы в романе.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Отражение жизненных коллизий в лите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ратуре.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Учитель найдет много материала по изучению произведения Н. Г. Чернышевского в школе, однако необходимо представить сегодняшний взгляд на роман. В связи с этим нужно дать учащимся материал по истории утопий в художественной литературе, кото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рый будет предпосылкой обращения к жанру антиуто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пии в литературе XX в.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Н. С. Лесков.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«Тупейный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художник»,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«Оча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рованный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странник»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(по выбору учителя и уча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щихся). Краткая справка о жизни и творчестве писате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ля. Судьба его творчества. Лесков как мастер изображе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ния русского быта. Национальный характер в изображе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нии писателя. Напряженность сюжетов и трагизм судеб героев его произведений. «Очарованный странник». Осо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бенности сюжета повести. Изображение этапов духовно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го пути личности (смы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сл стр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анствий героя повести). Иван </w:t>
      </w:r>
      <w:proofErr w:type="spell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Флягин</w:t>
      </w:r>
      <w:proofErr w:type="spell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— один из героев-правдоискателей. 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Бы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линные мотивы в повести. «Тупейный художник». При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звание «маленького человека» и его судьба. Особенности </w:t>
      </w:r>
      <w:proofErr w:type="spell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лесковской</w:t>
      </w:r>
      <w:proofErr w:type="spell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повествовательной манеры сказа. Близость к народной речи и активное словотворчество.</w:t>
      </w:r>
    </w:p>
    <w:p w:rsidR="00054AA6" w:rsidRPr="00C81A72" w:rsidRDefault="00054AA6" w:rsidP="00C81A72">
      <w:pPr>
        <w:pStyle w:val="Style1"/>
        <w:widowControl/>
        <w:spacing w:line="240" w:lineRule="auto"/>
        <w:ind w:left="355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Сказ в творчестве Лескова.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Начать изучение творчества Н. С. Лес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кова можно с сообщений учащихся о жизненном пути писателя, а затем предложить желающим понаблюдать за словом писателя в художественном тексте, за особенностями его сказовой манеры.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М. Е. Салтыков-Щедрин.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«История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одно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го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города».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Краткий очерк жизни и творчества. Жизненная позиция писателя. «История одного горо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да» — сатирическая летопись истории Российского го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сударства. Перекличка событий и героев произведения с фактами российской истории. Собирательные образы градоначальников и «</w:t>
      </w:r>
      <w:proofErr w:type="spell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глуповцев</w:t>
      </w:r>
      <w:proofErr w:type="spell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». Органчик и Угрюм-Бурчеев. Тема народа и власти. Терпеливость и беспра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вие народа. Смысл финала «Истории...». Своеобразие приемов сатирического изображения в произведениях Салтыкова-Щедрина (гротеск, алогизм, сарказм, иро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ния, гипербола).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Понятие об условности в искусстве (эзо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пов язык, гротеск).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Учащимся будет интересна работа над созданием словаря слов эзопова языка по произведениям М. Е. Салтыкова-Щедрина или словаря приемов, кото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рые использует автор для сатирического изображения своих героев. Возможно создание словаря, например, гипербол из одной главы «Истории одного города».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Ф. М. Достоевский.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«Преступление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на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казание».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Очерк жизни и творчества. Нравственная проблематика, острое чувство нравственной ответ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ственности в произведениях писателя, философская глубина творчества. Поиски «человека в человеке» *в его произведениях. «Преступление и наказание». Де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тективный сюжет и глубина постановки нравственных проблем. Система образов романа. Раскольников. Со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циальные и философские истоки бунта героя романа. Смысл его теории и причина поражения Раскольникова. Раскольников и его «двойники» (Лужин и Свидригайлов). Образы «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униженных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и оскорбленных». Сонеч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ка Мармеладова и проблема нравственного идеала авто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ра. Тема гордости и смирения. Библейские мотивы в романе. Мрачный облик Петербурга в романе. Роль эпилога.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30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«И д и о </w:t>
      </w:r>
      <w:proofErr w:type="gramStart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</w:t>
      </w:r>
      <w:proofErr w:type="gramEnd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Смысл названия романа. Судьба и облик главного героя — князя Мышкина. Трагический итог его жизни. Христианский идеал человека в романе.</w:t>
      </w:r>
    </w:p>
    <w:p w:rsidR="00054AA6" w:rsidRPr="00C81A72" w:rsidRDefault="00054AA6" w:rsidP="00C81A72">
      <w:pPr>
        <w:pStyle w:val="Style6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Столкновение христианского смирения 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со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всеобщей жестокостью. Образ Настасьи Филипповны, его роль в нравственной проблематике романа.</w:t>
      </w:r>
    </w:p>
    <w:p w:rsidR="00054AA6" w:rsidRPr="00C81A72" w:rsidRDefault="00054AA6" w:rsidP="00C81A72">
      <w:pPr>
        <w:pStyle w:val="Style1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Споры вокруг наследия Достоевского в современном мире. Достоевский и культура </w:t>
      </w:r>
      <w:proofErr w:type="spell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XX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054AA6" w:rsidRPr="00C81A72" w:rsidRDefault="00054AA6" w:rsidP="00C81A72">
      <w:pPr>
        <w:pStyle w:val="Style1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Философская и идейно-нравственная проблематика. Психологизм. Полифонизм романов До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стоевского.</w:t>
      </w:r>
    </w:p>
    <w:p w:rsidR="00054AA6" w:rsidRPr="00C81A72" w:rsidRDefault="00054AA6" w:rsidP="00C81A72">
      <w:pPr>
        <w:pStyle w:val="Style1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Поскольку интерес к наследию Ф. М. Достоевского не утихает, то в процессе изучения его произведений нужно создать атмосферу поиска уча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щимися самостоятельных выводов и оценок, что спо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собствует ответственному отношению к собственной роли читателя в этом мире. Работа с текстами писателя формирует уважительное отношение к собственным взглядам и позициям. В сильных классах возможен урок с обсуждением нравственных проблем, которые Ф. М. Достоевский ставит в своих романах.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74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Л. Н. Толстой.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«Война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мир».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Жизненный и творческий путь писателя. Духовные искания в годы юности. Начало творческой деятельности. Военный опыт писателя, участие в обороне Севастополя. Изобра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жение суровой правды войны, героизма и патриотизма солдат в «Севастопольских рассказах». Автобиографи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ческая трилогия (повторение).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302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«Война и мир». «Бородино» Лермонтова как зерно замысла романа-эпопеи. История создания. Жанровое своеобразие романа-эпопеи. Художественные особен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ности произведения: специфика композиции, психоло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гизм и «диалектика души» в раскрытии характеров персонажей. «Мысль народная» в эпопее. Система об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разов в романе и нравственная концепция Толстого, его критерии оценки личности. Герои романа-эпопеи в поисках смысла жизни. Идея нравственной ответствен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ности человека не только за судьбы 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, но и за судьбы мира. «Мысль народная» и «мысль семейная» в романе. Различие путей нравственных поисков героев романа — Пьера Безухова и Андрея Болконского. Жен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ские образы романа — Наташа Ростова и Марья Бол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конская. Судьбы любимых героинь Толстого. Истори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ческие личности на страницах 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романа. Кутузов и Напо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леон как личности, их человеческие и полководческие качества. Смысл резкого противопоставления этих ге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роев. Картины войны в романе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Роман-эпопея. Исторические личности и вымышленные персонажи в их взаимодействии.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Роман-эпопея «Война и мир»„ входя в мир читателя-старшеклассника даже в том объеме, ко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торый посилен не очень увлеченному чтением ученику, всегда представляет собой эпоху в его духовной жизни. Учителю стоит очень тщательно продумать все этапы изучения, все темы и проблемы, которые предлагает нам писатель. Огромную роль может сыграть сопостав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ление позиций Достоевского и Толстого. Мучительный трагизм мировосприятия одного и безукоризненное ду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ховное здоровье другого часто многое дают для форми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рования самосознания учеников.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69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А.П. Чехов.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«Студент»,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«Дом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с м е з о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н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«Ионы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ч»,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«С т е 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п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ь»,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«П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ал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№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6», «Дама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собачкой».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Чехов-прозаик и Чехов-драматург. Рассказы Чехова, своеобразие их тематики и стиля. «Студент», «Дуэль», «Дама с собачкой», «Анна на шее», «Душечка», «</w:t>
      </w:r>
      <w:proofErr w:type="spell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», «Степь» и другие рассказы зрелого Чехова. «Мелочи жизни» на страни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цах рассказов. «Биография настроений» как одно из важнейших достоинств этих рассказов. Традиция рус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ской классической литературы в решении темы «ма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ленького человека». 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307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«В и ш н е в ы й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сад»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как одно из наиболее харак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терных для Чехова-драматурга произведений. Особен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ности сюжета и конфликта пьесы. Символический смысл образа вишневого сада. Тема времени в пьесе. Сю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жет и подтекст пьесы. Своеобразие жанра. Герои пьесы и их судьбы. Раневская и Гаев как герои уходящего в про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шлое усадебного быта. Разлад между желаниями и ре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альностью их осуществления — основа конфликта пье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сы. Образы Лопахина, Пети Трофимова и Ани. Образы слуг (Яша, Дуняша, Фирс). </w:t>
      </w:r>
      <w:proofErr w:type="spell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Внесценические</w:t>
      </w:r>
      <w:proofErr w:type="spell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персонажи. 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69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Лирическая комедия. Своеобразие стиля Чехова.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Можно предложить ученикам исследо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вательскую работу: ответ на вопрос «Почему А. П. Чехов определил жанр «Вишневого сада» как комедию?».</w:t>
      </w:r>
    </w:p>
    <w:p w:rsidR="00054AA6" w:rsidRPr="00C81A72" w:rsidRDefault="00054AA6" w:rsidP="00C81A72">
      <w:pPr>
        <w:pStyle w:val="Style4"/>
        <w:widowControl/>
        <w:rPr>
          <w:rStyle w:val="FontStyle19"/>
          <w:rFonts w:ascii="Times New Roman" w:eastAsia="Calibri" w:hAnsi="Times New Roman" w:cs="Times New Roman"/>
          <w:sz w:val="24"/>
          <w:szCs w:val="24"/>
        </w:rPr>
      </w:pPr>
      <w:r w:rsidRPr="00C81A72">
        <w:rPr>
          <w:rStyle w:val="FontStyle19"/>
          <w:rFonts w:ascii="Times New Roman" w:eastAsia="Calibri" w:hAnsi="Times New Roman" w:cs="Times New Roman"/>
          <w:sz w:val="24"/>
          <w:szCs w:val="24"/>
        </w:rPr>
        <w:t>Зарубежная литература XIX века 9 ч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Основные тенденции в развитии зарубежной литера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туры XIX в. Поздний романтизм. Ведущая роль реализ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ма. Символизм. Обзор творчества наиболее ярких писателей этой эпохи.</w:t>
      </w:r>
    </w:p>
    <w:p w:rsidR="00054AA6" w:rsidRPr="00C81A72" w:rsidRDefault="00054AA6" w:rsidP="00C81A72">
      <w:pPr>
        <w:pStyle w:val="Style12"/>
        <w:widowControl/>
        <w:numPr>
          <w:ilvl w:val="0"/>
          <w:numId w:val="3"/>
        </w:numPr>
        <w:tabs>
          <w:tab w:val="left" w:pos="566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Т. А. Гофман.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</w:t>
      </w:r>
      <w:proofErr w:type="spellStart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Серапионовы</w:t>
      </w:r>
      <w:proofErr w:type="spell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 xml:space="preserve">братья». 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Связь реального и фантастического в романтических произведениях Гофмана. «</w:t>
      </w:r>
      <w:proofErr w:type="spell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Двоемирие</w:t>
      </w:r>
      <w:proofErr w:type="spell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» в отражении действительности.</w:t>
      </w:r>
    </w:p>
    <w:p w:rsidR="00054AA6" w:rsidRPr="00C81A72" w:rsidRDefault="00054AA6" w:rsidP="00C81A72">
      <w:pPr>
        <w:pStyle w:val="Style12"/>
        <w:widowControl/>
        <w:numPr>
          <w:ilvl w:val="0"/>
          <w:numId w:val="3"/>
        </w:numPr>
        <w:tabs>
          <w:tab w:val="left" w:pos="566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Диккенс.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«Записки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Пиквикского</w:t>
      </w:r>
      <w:proofErr w:type="spell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к л 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у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б а». История создания романа. Англия на его страни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цах. Герои и события. Смех как способ демонстрации оптимизма. Реальность и фантастика на страницах произведения писателя-реалиста.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О. де Бальзак. 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«Г </w:t>
      </w:r>
      <w:proofErr w:type="gram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о б</w:t>
      </w:r>
      <w:proofErr w:type="gram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с е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к».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Тема власти денег. Реа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листическое мастерство писателя.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9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C81A72">
        <w:rPr>
          <w:rStyle w:val="FontStyle16"/>
          <w:rFonts w:ascii="Times New Roman" w:hAnsi="Times New Roman" w:cs="Times New Roman"/>
          <w:sz w:val="24"/>
          <w:szCs w:val="24"/>
        </w:rPr>
        <w:t>В.Гюго</w:t>
      </w:r>
      <w:proofErr w:type="spellEnd"/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«Собор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Парижской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Богомате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softHyphen/>
        <w:t>ри».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Главные герои романа: Эсмеральда, Квазимодо, Клод </w:t>
      </w:r>
      <w:proofErr w:type="spell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Фролло</w:t>
      </w:r>
      <w:proofErr w:type="spell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. Народ в романе. Образ собора и его роль в романе.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Э. А. По.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«Золотой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жук».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Динамичность сюже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та. Острая характерность </w:t>
      </w:r>
      <w:proofErr w:type="spellStart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>облика'и</w:t>
      </w:r>
      <w:proofErr w:type="spellEnd"/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поведения героев.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9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Г. де Мопассан.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«Ожерелье».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Грустные раз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думья автора о несправедливости мира. Мечты героев и их неосуществимость. Тонкость психологического ана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лиза.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Г. Ибсен.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«Кукольный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дом».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Образ героини. Вопрос о правах женщины. Своеобразие «драм идей» как социально-психологических драм.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59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6"/>
          <w:rFonts w:ascii="Times New Roman" w:hAnsi="Times New Roman" w:cs="Times New Roman"/>
          <w:sz w:val="24"/>
          <w:szCs w:val="24"/>
        </w:rPr>
        <w:t xml:space="preserve">А. Рембо.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«Пьяный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корабль».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Пафос отрица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ния устоявшихся норм. Символические образы в стихо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творении.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Теория.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Социально-психологическая драма. Пси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хологизм.</w:t>
      </w:r>
    </w:p>
    <w:p w:rsidR="00054AA6" w:rsidRPr="00C81A72" w:rsidRDefault="00054AA6" w:rsidP="00C81A72">
      <w:pPr>
        <w:pStyle w:val="Style1"/>
        <w:widowControl/>
        <w:spacing w:line="240" w:lineRule="auto"/>
        <w:ind w:firstLine="28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C81A72">
        <w:rPr>
          <w:rStyle w:val="FontStyle17"/>
          <w:rFonts w:ascii="Times New Roman" w:hAnsi="Times New Roman" w:cs="Times New Roman"/>
          <w:spacing w:val="50"/>
          <w:sz w:val="24"/>
          <w:szCs w:val="24"/>
        </w:rPr>
        <w:t>Методика.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t xml:space="preserve"> Знакомство с зарубежной литерату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рой возможно и в форме общего обзора и как последова</w:t>
      </w:r>
      <w:r w:rsidRPr="00C81A72">
        <w:rPr>
          <w:rStyle w:val="FontStyle17"/>
          <w:rFonts w:ascii="Times New Roman" w:hAnsi="Times New Roman" w:cs="Times New Roman"/>
          <w:sz w:val="24"/>
          <w:szCs w:val="24"/>
        </w:rPr>
        <w:softHyphen/>
        <w:t>тельное изучение одной-двух монографических тем, следующих за общим обзором. При этом целесообразно использовать сведения о популярности авторов и их произведений у русских читателей, а при обращении к драматургии — о популярности постановок на русской сцене.</w:t>
      </w:r>
    </w:p>
    <w:p w:rsidR="003513C7" w:rsidRDefault="003513C7" w:rsidP="00C81A72">
      <w:pPr>
        <w:rPr>
          <w:rFonts w:ascii="Times New Roman" w:hAnsi="Times New Roman"/>
          <w:sz w:val="24"/>
          <w:szCs w:val="24"/>
        </w:rPr>
      </w:pPr>
    </w:p>
    <w:p w:rsidR="00AA531C" w:rsidRDefault="00AA531C" w:rsidP="00C81A72">
      <w:pPr>
        <w:pStyle w:val="a4"/>
        <w:widowControl w:val="0"/>
        <w:spacing w:after="0"/>
        <w:ind w:left="567"/>
        <w:rPr>
          <w:b/>
        </w:rPr>
      </w:pPr>
    </w:p>
    <w:p w:rsidR="00C81A72" w:rsidRPr="00C81A72" w:rsidRDefault="00C81A72" w:rsidP="00C81A72">
      <w:pPr>
        <w:pStyle w:val="a4"/>
        <w:widowControl w:val="0"/>
        <w:spacing w:after="0"/>
        <w:ind w:left="567"/>
        <w:rPr>
          <w:b/>
        </w:rPr>
      </w:pPr>
      <w:r w:rsidRPr="00C81A72">
        <w:rPr>
          <w:b/>
        </w:rPr>
        <w:lastRenderedPageBreak/>
        <w:t>Требования к уровню подготовки выпускников 11 класса: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>В результате изучения литературы ученик должен знать/понимать: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>- образную природу словесного искусства;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>- содержание изученных литературных произведений;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 xml:space="preserve">- основные факты жизни и творческого пути  писателей и поэтов </w:t>
      </w:r>
      <w:r w:rsidRPr="004C24AB">
        <w:rPr>
          <w:lang w:val="en-US"/>
        </w:rPr>
        <w:t>XX</w:t>
      </w:r>
      <w:r w:rsidRPr="004C24AB">
        <w:t xml:space="preserve"> века;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>- изученные теоретико-литературные понятия;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>Уметь: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>- воспринимать и анализировать художественный текст;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>- выделять основные части художественного текста, составлять тезисы и план прочитанного;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>- определять род и жанр литературного произведения;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>- выделять и формулировать тему, идею, проблематику изученного произведения;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>- давать характеристику героям;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>- характеризовать особенности сюжета, композиции, роль изобразительно-выразительных средств;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>- сопоставлять эпизоды литературных произведений и сравнивать их героев;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>- выявлять авторскую позицию;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 xml:space="preserve">- выражать свое отношение к </w:t>
      </w:r>
      <w:proofErr w:type="gramStart"/>
      <w:r w:rsidRPr="004C24AB">
        <w:t>прочитанному</w:t>
      </w:r>
      <w:proofErr w:type="gramEnd"/>
      <w:r w:rsidRPr="004C24AB">
        <w:t>;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>- владеть различными видами пересказа;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>- строить устные и письменные высказывания в связи с изученным произведением;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>- участвовать в диалоге по прочитанному произведению, понимать чужую точку зрения и аргументированно отстаивать свою;</w:t>
      </w:r>
    </w:p>
    <w:p w:rsidR="00C81A72" w:rsidRPr="004C24AB" w:rsidRDefault="00C81A72" w:rsidP="00C81A72">
      <w:pPr>
        <w:pStyle w:val="a4"/>
        <w:widowControl w:val="0"/>
        <w:spacing w:after="0"/>
        <w:ind w:left="567"/>
      </w:pPr>
      <w:r w:rsidRPr="004C24AB">
        <w:t xml:space="preserve">- писать отзывы о самостоятельно прочитанных произведениях, сочинения.  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</w:p>
    <w:p w:rsidR="00C81A72" w:rsidRPr="00C81A72" w:rsidRDefault="00C81A72" w:rsidP="00C81A72">
      <w:pPr>
        <w:jc w:val="center"/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>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в 11 классе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06"/>
        <w:gridCol w:w="5840"/>
        <w:gridCol w:w="1497"/>
        <w:gridCol w:w="1802"/>
      </w:tblGrid>
      <w:tr w:rsidR="00C81A72" w:rsidRPr="00C81A72" w:rsidTr="00C771B0">
        <w:tc>
          <w:tcPr>
            <w:tcW w:w="709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C81A72" w:rsidRPr="00C81A72" w:rsidTr="00C771B0">
        <w:tc>
          <w:tcPr>
            <w:tcW w:w="709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C81A7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81A72">
              <w:rPr>
                <w:rFonts w:ascii="Times New Roman" w:hAnsi="Times New Roman"/>
                <w:sz w:val="24"/>
                <w:szCs w:val="24"/>
              </w:rPr>
              <w:t xml:space="preserve"> века. Введение.</w:t>
            </w:r>
          </w:p>
        </w:tc>
        <w:tc>
          <w:tcPr>
            <w:tcW w:w="1985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72" w:rsidRPr="00C81A72" w:rsidTr="00C771B0">
        <w:tc>
          <w:tcPr>
            <w:tcW w:w="709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Литература первой половины </w:t>
            </w:r>
            <w:r w:rsidRPr="00C81A7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81A72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985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2268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1A72" w:rsidRPr="00C81A72" w:rsidTr="00C771B0">
        <w:tc>
          <w:tcPr>
            <w:tcW w:w="709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Обзор русской поэзии конца </w:t>
            </w:r>
            <w:r w:rsidRPr="00C81A7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81A72">
              <w:rPr>
                <w:rFonts w:ascii="Times New Roman" w:hAnsi="Times New Roman"/>
                <w:sz w:val="24"/>
                <w:szCs w:val="24"/>
              </w:rPr>
              <w:t xml:space="preserve"> – начала </w:t>
            </w:r>
            <w:r w:rsidRPr="00C81A7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81A72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985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22 ч</w:t>
            </w:r>
          </w:p>
        </w:tc>
        <w:tc>
          <w:tcPr>
            <w:tcW w:w="2268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72" w:rsidRPr="00C81A72" w:rsidTr="00C771B0">
        <w:tc>
          <w:tcPr>
            <w:tcW w:w="709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Русская литература 20-40-х годов.</w:t>
            </w:r>
          </w:p>
        </w:tc>
        <w:tc>
          <w:tcPr>
            <w:tcW w:w="1985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2268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1A72" w:rsidRPr="00C81A72" w:rsidTr="00C771B0">
        <w:tc>
          <w:tcPr>
            <w:tcW w:w="709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Русская литература за рубежом 1917-1941 г.</w:t>
            </w:r>
          </w:p>
        </w:tc>
        <w:tc>
          <w:tcPr>
            <w:tcW w:w="1985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2268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72" w:rsidRPr="00C81A72" w:rsidTr="00C771B0">
        <w:tc>
          <w:tcPr>
            <w:tcW w:w="709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Великая Отечественная война в литературе.</w:t>
            </w:r>
          </w:p>
        </w:tc>
        <w:tc>
          <w:tcPr>
            <w:tcW w:w="1985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2268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72" w:rsidRPr="00C81A72" w:rsidTr="00C771B0">
        <w:tc>
          <w:tcPr>
            <w:tcW w:w="709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Русская литература 50-90-х годов </w:t>
            </w:r>
            <w:r w:rsidRPr="00C81A7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81A72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985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17 ч</w:t>
            </w:r>
          </w:p>
        </w:tc>
        <w:tc>
          <w:tcPr>
            <w:tcW w:w="2268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A72" w:rsidRPr="00C81A72" w:rsidTr="00C771B0">
        <w:tc>
          <w:tcPr>
            <w:tcW w:w="709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985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2268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72" w:rsidRPr="00C81A72" w:rsidTr="00C771B0">
        <w:tc>
          <w:tcPr>
            <w:tcW w:w="709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Литература на современном этапе.</w:t>
            </w:r>
          </w:p>
        </w:tc>
        <w:tc>
          <w:tcPr>
            <w:tcW w:w="1985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2268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72" w:rsidRPr="00C81A72" w:rsidTr="00C771B0">
        <w:tc>
          <w:tcPr>
            <w:tcW w:w="709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</w:p>
        </w:tc>
        <w:tc>
          <w:tcPr>
            <w:tcW w:w="1985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72" w:rsidRPr="00C81A72" w:rsidTr="00C771B0">
        <w:tc>
          <w:tcPr>
            <w:tcW w:w="709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102 ч</w:t>
            </w:r>
          </w:p>
        </w:tc>
        <w:tc>
          <w:tcPr>
            <w:tcW w:w="2268" w:type="dxa"/>
          </w:tcPr>
          <w:p w:rsidR="00C81A72" w:rsidRPr="00C81A72" w:rsidRDefault="00C81A72" w:rsidP="00C81A72">
            <w:pPr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</w:tbl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</w:p>
    <w:p w:rsidR="00C81A72" w:rsidRPr="00C81A72" w:rsidRDefault="00C81A72" w:rsidP="00C81A72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C81A72">
        <w:rPr>
          <w:rFonts w:ascii="Times New Roman" w:hAnsi="Times New Roman"/>
          <w:i w:val="0"/>
          <w:sz w:val="24"/>
          <w:szCs w:val="24"/>
          <w:lang w:val="ru-RU"/>
        </w:rPr>
        <w:t>ОСНОВНОЕ СОДЕРЖАНИЕ КУРСА</w:t>
      </w:r>
    </w:p>
    <w:p w:rsidR="00C81A72" w:rsidRPr="00C81A72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u w:val="single"/>
          <w:lang w:val="ru-RU"/>
        </w:rPr>
      </w:pPr>
      <w:r w:rsidRPr="00C81A72">
        <w:rPr>
          <w:rFonts w:ascii="Times New Roman" w:hAnsi="Times New Roman"/>
          <w:szCs w:val="24"/>
          <w:u w:val="single"/>
          <w:lang w:val="ru-RU"/>
        </w:rPr>
        <w:t xml:space="preserve">Литература </w:t>
      </w:r>
      <w:r w:rsidRPr="00C81A72">
        <w:rPr>
          <w:rFonts w:ascii="Times New Roman" w:hAnsi="Times New Roman"/>
          <w:szCs w:val="24"/>
          <w:u w:val="single"/>
        </w:rPr>
        <w:t>XX</w:t>
      </w:r>
      <w:r w:rsidRPr="00C81A72">
        <w:rPr>
          <w:rFonts w:ascii="Times New Roman" w:hAnsi="Times New Roman"/>
          <w:szCs w:val="24"/>
          <w:u w:val="single"/>
          <w:lang w:val="ru-RU"/>
        </w:rPr>
        <w:t xml:space="preserve"> века 1 ч</w:t>
      </w:r>
    </w:p>
    <w:p w:rsidR="00C81A72" w:rsidRPr="00C81A72" w:rsidRDefault="00C81A72" w:rsidP="00C81A72">
      <w:pPr>
        <w:pStyle w:val="1"/>
        <w:jc w:val="left"/>
        <w:rPr>
          <w:sz w:val="24"/>
          <w:szCs w:val="24"/>
          <w:lang w:val="ru-RU"/>
        </w:rPr>
      </w:pPr>
      <w:r w:rsidRPr="00C81A72">
        <w:rPr>
          <w:sz w:val="24"/>
          <w:szCs w:val="24"/>
          <w:lang w:val="ru-RU"/>
        </w:rPr>
        <w:t>Введение</w:t>
      </w:r>
    </w:p>
    <w:p w:rsidR="00C81A72" w:rsidRPr="00C81A72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  <w:t xml:space="preserve">Русская литература ХХ </w:t>
      </w:r>
      <w:proofErr w:type="spellStart"/>
      <w:proofErr w:type="gramStart"/>
      <w:r w:rsidRPr="00C81A7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  <w:t>в</w:t>
      </w:r>
      <w:proofErr w:type="gramEnd"/>
      <w:r w:rsidRPr="00C81A7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  <w:t>.</w:t>
      </w:r>
      <w:proofErr w:type="gramStart"/>
      <w:r w:rsidRPr="00C81A7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  <w:t>в</w:t>
      </w:r>
      <w:proofErr w:type="spellEnd"/>
      <w:proofErr w:type="gramEnd"/>
      <w:r w:rsidRPr="00C81A7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ru-RU"/>
        </w:rPr>
        <w:t>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C81A72" w:rsidRPr="00C81A72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C81A72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Литература первой половины </w:t>
      </w:r>
      <w:r w:rsidRPr="00C81A72">
        <w:rPr>
          <w:rFonts w:ascii="Times New Roman" w:hAnsi="Times New Roman"/>
          <w:i w:val="0"/>
          <w:sz w:val="24"/>
          <w:szCs w:val="24"/>
          <w:u w:val="single"/>
        </w:rPr>
        <w:t>XX</w:t>
      </w:r>
      <w:r w:rsidRPr="00C81A72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века 15 ч (2 </w:t>
      </w:r>
      <w:proofErr w:type="gramStart"/>
      <w:r w:rsidRPr="00C81A72">
        <w:rPr>
          <w:rFonts w:ascii="Times New Roman" w:hAnsi="Times New Roman"/>
          <w:i w:val="0"/>
          <w:sz w:val="24"/>
          <w:szCs w:val="24"/>
          <w:u w:val="single"/>
          <w:lang w:val="ru-RU"/>
        </w:rPr>
        <w:t>р</w:t>
      </w:r>
      <w:proofErr w:type="gramEnd"/>
      <w:r w:rsidRPr="00C81A72">
        <w:rPr>
          <w:rFonts w:ascii="Times New Roman" w:hAnsi="Times New Roman"/>
          <w:i w:val="0"/>
          <w:sz w:val="24"/>
          <w:szCs w:val="24"/>
          <w:u w:val="single"/>
          <w:lang w:val="ru-RU"/>
        </w:rPr>
        <w:t>/р)</w:t>
      </w:r>
    </w:p>
    <w:p w:rsidR="00C81A72" w:rsidRPr="00C81A72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lang w:val="ru-RU"/>
        </w:rPr>
      </w:pPr>
      <w:r w:rsidRPr="00C81A72">
        <w:rPr>
          <w:rFonts w:ascii="Times New Roman" w:hAnsi="Times New Roman"/>
          <w:i w:val="0"/>
          <w:sz w:val="24"/>
          <w:szCs w:val="24"/>
          <w:lang w:val="ru-RU"/>
        </w:rPr>
        <w:t xml:space="preserve">Обзор русской литературы первой половины </w:t>
      </w:r>
      <w:r w:rsidRPr="00C81A72">
        <w:rPr>
          <w:rFonts w:ascii="Times New Roman" w:hAnsi="Times New Roman"/>
          <w:i w:val="0"/>
          <w:sz w:val="24"/>
          <w:szCs w:val="24"/>
        </w:rPr>
        <w:t>XX</w:t>
      </w:r>
      <w:r w:rsidRPr="00C81A72">
        <w:rPr>
          <w:rFonts w:ascii="Times New Roman" w:hAnsi="Times New Roman"/>
          <w:i w:val="0"/>
          <w:sz w:val="24"/>
          <w:szCs w:val="24"/>
          <w:lang w:val="ru-RU"/>
        </w:rPr>
        <w:t xml:space="preserve"> века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  <w:shd w:val="clear" w:color="auto" w:fill="FFFFFF"/>
        </w:rPr>
        <w:t>Традиции и новаторство</w:t>
      </w:r>
      <w:r w:rsidRPr="00C81A72">
        <w:rPr>
          <w:rFonts w:ascii="Times New Roman" w:hAnsi="Times New Roman"/>
          <w:sz w:val="24"/>
          <w:szCs w:val="24"/>
        </w:rPr>
        <w:t xml:space="preserve"> в литературе рубежа XIX</w:t>
      </w:r>
      <w:r w:rsidRPr="00C81A72">
        <w:rPr>
          <w:rFonts w:ascii="Times New Roman" w:hAnsi="Times New Roman"/>
          <w:sz w:val="24"/>
          <w:szCs w:val="24"/>
        </w:rPr>
        <w:sym w:font="Symbol" w:char="F02D"/>
      </w:r>
      <w:r w:rsidRPr="00C81A72">
        <w:rPr>
          <w:rFonts w:ascii="Times New Roman" w:hAnsi="Times New Roman"/>
          <w:sz w:val="24"/>
          <w:szCs w:val="24"/>
        </w:rPr>
        <w:t xml:space="preserve">ХХ вв. Реализм и модернизм. </w:t>
      </w:r>
      <w:r w:rsidRPr="00C81A72">
        <w:rPr>
          <w:rFonts w:ascii="Times New Roman" w:hAnsi="Times New Roman"/>
          <w:sz w:val="24"/>
          <w:szCs w:val="24"/>
          <w:shd w:val="clear" w:color="auto" w:fill="FFFFFF"/>
        </w:rPr>
        <w:t xml:space="preserve">Трагические события первой половины XX в. и их отражение </w:t>
      </w:r>
      <w:r w:rsidRPr="00C81A72">
        <w:rPr>
          <w:rFonts w:ascii="Times New Roman" w:hAnsi="Times New Roman"/>
          <w:sz w:val="24"/>
          <w:szCs w:val="24"/>
        </w:rPr>
        <w:t xml:space="preserve">в русской литературе и литературах других народов России. Конфликт человека и эпохи. </w:t>
      </w:r>
    </w:p>
    <w:p w:rsidR="00C81A72" w:rsidRPr="00C81A72" w:rsidRDefault="00C81A72" w:rsidP="00C81A72">
      <w:pPr>
        <w:pStyle w:val="a4"/>
        <w:spacing w:after="0"/>
      </w:pPr>
      <w:r w:rsidRPr="00C81A72">
        <w:lastRenderedPageBreak/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C81A72" w:rsidRPr="00C81A72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И. А. Бунин</w:t>
      </w:r>
    </w:p>
    <w:p w:rsidR="00C81A72" w:rsidRPr="00C81A72" w:rsidRDefault="00C81A72" w:rsidP="00C81A72">
      <w:pPr>
        <w:ind w:firstLine="720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C81A72" w:rsidRPr="00C81A72" w:rsidRDefault="00C81A72" w:rsidP="00C81A72">
      <w:pPr>
        <w:widowControl w:val="0"/>
        <w:ind w:firstLine="720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 xml:space="preserve">Стихотворения: «Вечер», «Не устану воспевать вас, звезды!..», «Последний </w:t>
      </w:r>
      <w:proofErr w:type="spellStart"/>
      <w:r w:rsidRPr="00C81A72">
        <w:rPr>
          <w:rFonts w:ascii="Times New Roman" w:hAnsi="Times New Roman"/>
          <w:b/>
          <w:sz w:val="24"/>
          <w:szCs w:val="24"/>
        </w:rPr>
        <w:t>шмель»</w:t>
      </w:r>
      <w:proofErr w:type="gramStart"/>
      <w:r w:rsidRPr="00C81A72">
        <w:rPr>
          <w:rFonts w:ascii="Times New Roman" w:hAnsi="Times New Roman"/>
          <w:sz w:val="24"/>
          <w:szCs w:val="24"/>
        </w:rPr>
        <w:t>.Ф</w:t>
      </w:r>
      <w:proofErr w:type="gramEnd"/>
      <w:r w:rsidRPr="00C81A72">
        <w:rPr>
          <w:rFonts w:ascii="Times New Roman" w:hAnsi="Times New Roman"/>
          <w:sz w:val="24"/>
          <w:szCs w:val="24"/>
        </w:rPr>
        <w:t>илософичность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C81A72" w:rsidRPr="00C81A72" w:rsidRDefault="00C81A72" w:rsidP="00C81A72">
      <w:pPr>
        <w:widowControl w:val="0"/>
        <w:ind w:firstLine="720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 xml:space="preserve">Рассказы: «Господин из Сан-Франциско», «Чистый понедельник», «Лёгкое дыхание», цикл «Темные </w:t>
      </w:r>
      <w:proofErr w:type="spellStart"/>
      <w:r w:rsidRPr="00C81A72">
        <w:rPr>
          <w:rFonts w:ascii="Times New Roman" w:hAnsi="Times New Roman"/>
          <w:b/>
          <w:sz w:val="24"/>
          <w:szCs w:val="24"/>
        </w:rPr>
        <w:t>аллеи»</w:t>
      </w:r>
      <w:proofErr w:type="gramStart"/>
      <w:r w:rsidRPr="00C81A72">
        <w:rPr>
          <w:rFonts w:ascii="Times New Roman" w:hAnsi="Times New Roman"/>
          <w:sz w:val="24"/>
          <w:szCs w:val="24"/>
        </w:rPr>
        <w:t>.Р</w:t>
      </w:r>
      <w:proofErr w:type="gramEnd"/>
      <w:r w:rsidRPr="00C81A72">
        <w:rPr>
          <w:rFonts w:ascii="Times New Roman" w:hAnsi="Times New Roman"/>
          <w:sz w:val="24"/>
          <w:szCs w:val="24"/>
        </w:rPr>
        <w:t>азвитие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C81A72" w:rsidRPr="00C81A72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А. И. Куприн</w:t>
      </w:r>
    </w:p>
    <w:p w:rsidR="00C81A72" w:rsidRPr="00C81A72" w:rsidRDefault="00C81A72" w:rsidP="00C81A72">
      <w:pPr>
        <w:pStyle w:val="a4"/>
        <w:spacing w:after="0"/>
        <w:ind w:firstLine="720"/>
      </w:pPr>
      <w:r w:rsidRPr="00C81A72">
        <w:t>Жизнь и творчество (обзор).</w:t>
      </w:r>
    </w:p>
    <w:p w:rsidR="00C81A72" w:rsidRPr="00C81A72" w:rsidRDefault="00C81A72" w:rsidP="00C81A72">
      <w:pPr>
        <w:ind w:firstLine="720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 xml:space="preserve">Повесть «Гранатовый </w:t>
      </w:r>
      <w:proofErr w:type="spellStart"/>
      <w:r w:rsidRPr="00C81A72">
        <w:rPr>
          <w:rFonts w:ascii="Times New Roman" w:hAnsi="Times New Roman"/>
          <w:b/>
          <w:sz w:val="24"/>
          <w:szCs w:val="24"/>
        </w:rPr>
        <w:t>браслет</w:t>
      </w:r>
      <w:r w:rsidRPr="00C81A72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proofErr w:type="gramStart"/>
      <w:r w:rsidRPr="00C81A7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C81A72">
        <w:rPr>
          <w:rFonts w:ascii="Times New Roman" w:hAnsi="Times New Roman"/>
          <w:sz w:val="24"/>
          <w:szCs w:val="24"/>
        </w:rPr>
        <w:t>С</w:t>
      </w:r>
      <w:proofErr w:type="gramEnd"/>
      <w:r w:rsidRPr="00C81A72">
        <w:rPr>
          <w:rFonts w:ascii="Times New Roman" w:hAnsi="Times New Roman"/>
          <w:sz w:val="24"/>
          <w:szCs w:val="24"/>
        </w:rPr>
        <w:t>воеобразие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C81A72" w:rsidRPr="00C81A72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М. Горький</w:t>
      </w:r>
    </w:p>
    <w:p w:rsidR="00C81A72" w:rsidRPr="00C81A72" w:rsidRDefault="00C81A72" w:rsidP="00C81A72">
      <w:pPr>
        <w:pStyle w:val="a4"/>
        <w:spacing w:after="0"/>
        <w:ind w:firstLine="720"/>
      </w:pPr>
      <w:r w:rsidRPr="00C81A72">
        <w:t>Жизнь и творчество (обзор).</w:t>
      </w:r>
    </w:p>
    <w:p w:rsidR="00C81A72" w:rsidRPr="00C81A72" w:rsidRDefault="00C81A72" w:rsidP="00C81A72">
      <w:pPr>
        <w:ind w:firstLine="720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 xml:space="preserve">Рассказ «Старуха </w:t>
      </w:r>
      <w:proofErr w:type="spellStart"/>
      <w:r w:rsidRPr="00C81A72">
        <w:rPr>
          <w:rFonts w:ascii="Times New Roman" w:hAnsi="Times New Roman"/>
          <w:b/>
          <w:sz w:val="24"/>
          <w:szCs w:val="24"/>
        </w:rPr>
        <w:t>Изергиль</w:t>
      </w:r>
      <w:proofErr w:type="spellEnd"/>
      <w:r w:rsidRPr="00C81A72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proofErr w:type="gramStart"/>
      <w:r w:rsidRPr="00C81A7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81A72">
        <w:rPr>
          <w:rFonts w:ascii="Times New Roman" w:hAnsi="Times New Roman"/>
          <w:sz w:val="24"/>
          <w:szCs w:val="24"/>
        </w:rPr>
        <w:t>Р</w:t>
      </w:r>
      <w:proofErr w:type="gramEnd"/>
      <w:r w:rsidRPr="00C81A72">
        <w:rPr>
          <w:rFonts w:ascii="Times New Roman" w:hAnsi="Times New Roman"/>
          <w:sz w:val="24"/>
          <w:szCs w:val="24"/>
        </w:rPr>
        <w:t xml:space="preserve">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C81A72" w:rsidRPr="00C81A72" w:rsidRDefault="00C81A72" w:rsidP="00C81A72">
      <w:pPr>
        <w:pStyle w:val="FR1"/>
        <w:spacing w:before="0"/>
        <w:ind w:left="0" w:firstLine="720"/>
        <w:rPr>
          <w:rFonts w:ascii="Times New Roman" w:hAnsi="Times New Roman"/>
          <w:b w:val="0"/>
          <w:sz w:val="24"/>
          <w:szCs w:val="24"/>
          <w:lang w:val="ru-RU"/>
        </w:rPr>
      </w:pPr>
      <w:r w:rsidRPr="00C81A72">
        <w:rPr>
          <w:rFonts w:ascii="Times New Roman" w:hAnsi="Times New Roman"/>
          <w:sz w:val="24"/>
          <w:szCs w:val="24"/>
          <w:lang w:val="ru-RU"/>
        </w:rPr>
        <w:t xml:space="preserve">Пьеса «На </w:t>
      </w:r>
      <w:proofErr w:type="spellStart"/>
      <w:r w:rsidRPr="00C81A72">
        <w:rPr>
          <w:rFonts w:ascii="Times New Roman" w:hAnsi="Times New Roman"/>
          <w:sz w:val="24"/>
          <w:szCs w:val="24"/>
          <w:lang w:val="ru-RU"/>
        </w:rPr>
        <w:t>дне»</w:t>
      </w:r>
      <w:proofErr w:type="gramStart"/>
      <w:r w:rsidRPr="00C81A72">
        <w:rPr>
          <w:rFonts w:ascii="Times New Roman" w:hAnsi="Times New Roman"/>
          <w:sz w:val="24"/>
          <w:szCs w:val="24"/>
          <w:lang w:val="ru-RU"/>
        </w:rPr>
        <w:t>.</w:t>
      </w:r>
      <w:r w:rsidRPr="00C81A72">
        <w:rPr>
          <w:rFonts w:ascii="Times New Roman" w:hAnsi="Times New Roman"/>
          <w:b w:val="0"/>
          <w:sz w:val="24"/>
          <w:szCs w:val="24"/>
          <w:lang w:val="ru-RU"/>
        </w:rPr>
        <w:t>С</w:t>
      </w:r>
      <w:proofErr w:type="gramEnd"/>
      <w:r w:rsidRPr="00C81A72">
        <w:rPr>
          <w:rFonts w:ascii="Times New Roman" w:hAnsi="Times New Roman"/>
          <w:b w:val="0"/>
          <w:sz w:val="24"/>
          <w:szCs w:val="24"/>
          <w:lang w:val="ru-RU"/>
        </w:rPr>
        <w:t>отрудничество</w:t>
      </w:r>
      <w:proofErr w:type="spellEnd"/>
      <w:r w:rsidRPr="00C81A72">
        <w:rPr>
          <w:rFonts w:ascii="Times New Roman" w:hAnsi="Times New Roman"/>
          <w:b w:val="0"/>
          <w:sz w:val="24"/>
          <w:szCs w:val="24"/>
          <w:lang w:val="ru-RU"/>
        </w:rPr>
        <w:t xml:space="preserve">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C81A72">
        <w:rPr>
          <w:rFonts w:ascii="Times New Roman" w:hAnsi="Times New Roman"/>
          <w:b w:val="0"/>
          <w:sz w:val="24"/>
          <w:szCs w:val="24"/>
          <w:lang w:val="ru-RU"/>
        </w:rPr>
        <w:t>правда</w:t>
      </w:r>
      <w:proofErr w:type="gramEnd"/>
      <w:r w:rsidRPr="00C81A72">
        <w:rPr>
          <w:rFonts w:ascii="Times New Roman" w:hAnsi="Times New Roman"/>
          <w:b w:val="0"/>
          <w:sz w:val="24"/>
          <w:szCs w:val="24"/>
          <w:lang w:val="ru-RU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C81A72" w:rsidRPr="00C81A72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C81A72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Обзор русской поэзии конца </w:t>
      </w:r>
      <w:r w:rsidRPr="00C81A72">
        <w:rPr>
          <w:rFonts w:ascii="Times New Roman" w:hAnsi="Times New Roman"/>
          <w:i w:val="0"/>
          <w:sz w:val="24"/>
          <w:szCs w:val="24"/>
          <w:u w:val="single"/>
        </w:rPr>
        <w:t>XIX</w:t>
      </w:r>
      <w:r w:rsidRPr="00C81A72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– начала </w:t>
      </w:r>
      <w:r w:rsidRPr="00C81A72">
        <w:rPr>
          <w:rFonts w:ascii="Times New Roman" w:hAnsi="Times New Roman"/>
          <w:i w:val="0"/>
          <w:sz w:val="24"/>
          <w:szCs w:val="24"/>
          <w:u w:val="single"/>
        </w:rPr>
        <w:t>XX</w:t>
      </w:r>
      <w:r w:rsidRPr="00C81A72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в. 22 ч (1 </w:t>
      </w:r>
      <w:proofErr w:type="gramStart"/>
      <w:r w:rsidRPr="00C81A72">
        <w:rPr>
          <w:rFonts w:ascii="Times New Roman" w:hAnsi="Times New Roman"/>
          <w:i w:val="0"/>
          <w:sz w:val="24"/>
          <w:szCs w:val="24"/>
          <w:u w:val="single"/>
          <w:lang w:val="ru-RU"/>
        </w:rPr>
        <w:t>р</w:t>
      </w:r>
      <w:proofErr w:type="gramEnd"/>
      <w:r w:rsidRPr="00C81A72">
        <w:rPr>
          <w:rFonts w:ascii="Times New Roman" w:hAnsi="Times New Roman"/>
          <w:i w:val="0"/>
          <w:sz w:val="24"/>
          <w:szCs w:val="24"/>
          <w:u w:val="single"/>
          <w:lang w:val="ru-RU"/>
        </w:rPr>
        <w:t>/р)</w:t>
      </w:r>
    </w:p>
    <w:p w:rsidR="00C81A72" w:rsidRPr="00C81A72" w:rsidRDefault="00C81A72" w:rsidP="00C81A72">
      <w:pPr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 w:rsidR="00C81A72" w:rsidRPr="00C81A72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C81A72">
        <w:rPr>
          <w:rFonts w:ascii="Times New Roman" w:hAnsi="Times New Roman"/>
          <w:szCs w:val="24"/>
          <w:lang w:val="ru-RU"/>
        </w:rPr>
        <w:t xml:space="preserve">Символизм 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C81A72">
        <w:rPr>
          <w:rFonts w:ascii="Times New Roman" w:hAnsi="Times New Roman"/>
          <w:sz w:val="24"/>
          <w:szCs w:val="24"/>
        </w:rPr>
        <w:t>младосимволисты</w:t>
      </w:r>
      <w:proofErr w:type="spellEnd"/>
      <w:r w:rsidRPr="00C81A72">
        <w:rPr>
          <w:rFonts w:ascii="Times New Roman" w:hAnsi="Times New Roman"/>
          <w:sz w:val="24"/>
          <w:szCs w:val="24"/>
        </w:rPr>
        <w:t>" (А. Белый, А. А. Блок).</w:t>
      </w:r>
    </w:p>
    <w:p w:rsidR="00C81A72" w:rsidRPr="00C81A72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C81A72">
        <w:rPr>
          <w:rFonts w:ascii="Times New Roman" w:hAnsi="Times New Roman"/>
          <w:szCs w:val="24"/>
          <w:lang w:val="ru-RU"/>
        </w:rPr>
        <w:t>В. Я. Брюсов</w:t>
      </w:r>
    </w:p>
    <w:p w:rsidR="00C81A72" w:rsidRPr="00C81A72" w:rsidRDefault="00C81A72" w:rsidP="00C81A72">
      <w:pPr>
        <w:ind w:firstLine="708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C81A72" w:rsidRPr="00C81A72" w:rsidRDefault="00C81A72" w:rsidP="00C81A72">
      <w:pPr>
        <w:ind w:firstLine="708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C81A72">
        <w:rPr>
          <w:rFonts w:ascii="Times New Roman" w:hAnsi="Times New Roman"/>
          <w:sz w:val="24"/>
          <w:szCs w:val="24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C81A72" w:rsidRPr="00C81A72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C81A72">
        <w:rPr>
          <w:rFonts w:ascii="Times New Roman" w:hAnsi="Times New Roman"/>
          <w:szCs w:val="24"/>
          <w:lang w:val="ru-RU"/>
        </w:rPr>
        <w:t>К. Д. Бальмонт</w:t>
      </w:r>
    </w:p>
    <w:p w:rsidR="00C81A72" w:rsidRPr="00C81A72" w:rsidRDefault="00C81A72" w:rsidP="00C81A72">
      <w:pPr>
        <w:ind w:firstLine="708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lastRenderedPageBreak/>
        <w:t>Жизнь и творчество (обзор).</w:t>
      </w:r>
    </w:p>
    <w:p w:rsidR="00C81A72" w:rsidRPr="00C81A72" w:rsidRDefault="00C81A72" w:rsidP="00C81A72">
      <w:pPr>
        <w:ind w:firstLine="708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  <w:shd w:val="clear" w:color="auto" w:fill="FFFFFF"/>
        </w:rPr>
        <w:t>Стихотворения: «Я мечтою ловил уходящие тени…», «</w:t>
      </w:r>
      <w:proofErr w:type="spellStart"/>
      <w:r w:rsidRPr="00C81A72">
        <w:rPr>
          <w:rFonts w:ascii="Times New Roman" w:hAnsi="Times New Roman"/>
          <w:b/>
          <w:sz w:val="24"/>
          <w:szCs w:val="24"/>
          <w:shd w:val="clear" w:color="auto" w:fill="FFFFFF"/>
        </w:rPr>
        <w:t>Безглагольность</w:t>
      </w:r>
      <w:proofErr w:type="spellEnd"/>
      <w:r w:rsidRPr="00C81A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», «Я в этот мир пришел, чтоб видеть солнце…». </w:t>
      </w:r>
      <w:r w:rsidRPr="00C81A72">
        <w:rPr>
          <w:rFonts w:ascii="Times New Roman" w:hAnsi="Times New Roman"/>
          <w:sz w:val="24"/>
          <w:szCs w:val="24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C81A72" w:rsidRPr="00C81A72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C81A72">
        <w:rPr>
          <w:rFonts w:ascii="Times New Roman" w:hAnsi="Times New Roman"/>
          <w:szCs w:val="24"/>
          <w:lang w:val="ru-RU"/>
        </w:rPr>
        <w:t xml:space="preserve">А. Белый </w:t>
      </w:r>
    </w:p>
    <w:p w:rsidR="00C81A72" w:rsidRPr="00C81A72" w:rsidRDefault="00C81A72" w:rsidP="00C81A72">
      <w:pPr>
        <w:ind w:firstLine="708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C81A72" w:rsidRPr="00C81A72" w:rsidRDefault="00C81A72" w:rsidP="00C81A72">
      <w:pPr>
        <w:ind w:firstLine="708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«Раздумье», «Русь», «Родине». </w:t>
      </w:r>
      <w:r w:rsidRPr="00C81A72">
        <w:rPr>
          <w:rFonts w:ascii="Times New Roman" w:hAnsi="Times New Roman"/>
          <w:sz w:val="24"/>
          <w:szCs w:val="24"/>
        </w:rPr>
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</w:r>
    </w:p>
    <w:p w:rsidR="00C81A72" w:rsidRPr="00C81A72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1A72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А. А. Блок </w:t>
      </w:r>
    </w:p>
    <w:p w:rsidR="00C81A72" w:rsidRPr="00C81A72" w:rsidRDefault="00C81A72" w:rsidP="00C81A72">
      <w:pPr>
        <w:ind w:firstLine="720"/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Жизнь и творчеств</w:t>
      </w:r>
      <w:proofErr w:type="gramStart"/>
      <w:r w:rsidRPr="00C81A72">
        <w:rPr>
          <w:rFonts w:ascii="Times New Roman" w:hAnsi="Times New Roman"/>
          <w:sz w:val="24"/>
          <w:szCs w:val="24"/>
        </w:rPr>
        <w:t>о(</w:t>
      </w:r>
      <w:proofErr w:type="gramEnd"/>
      <w:r w:rsidRPr="00C81A72">
        <w:rPr>
          <w:rFonts w:ascii="Times New Roman" w:hAnsi="Times New Roman"/>
          <w:sz w:val="24"/>
          <w:szCs w:val="24"/>
        </w:rPr>
        <w:t>обзор)</w:t>
      </w:r>
    </w:p>
    <w:p w:rsidR="00C81A72" w:rsidRPr="00C81A72" w:rsidRDefault="00C81A72" w:rsidP="00C81A72">
      <w:pPr>
        <w:pStyle w:val="FR1"/>
        <w:spacing w:before="0"/>
        <w:ind w:left="0" w:firstLine="72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C81A72" w:rsidRPr="00C81A72" w:rsidRDefault="00C81A72" w:rsidP="00C81A72">
      <w:pPr>
        <w:pStyle w:val="FR1"/>
        <w:spacing w:before="0"/>
        <w:ind w:left="0" w:firstLine="720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Поэма «Двенадцать». </w:t>
      </w:r>
      <w:r w:rsidRPr="00C81A72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</w:p>
    <w:p w:rsidR="00C81A72" w:rsidRPr="00C81A72" w:rsidRDefault="00C81A72" w:rsidP="00C81A72">
      <w:pPr>
        <w:pStyle w:val="FR1"/>
        <w:spacing w:before="0"/>
        <w:ind w:left="0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b w:val="0"/>
          <w:sz w:val="24"/>
          <w:szCs w:val="24"/>
          <w:lang w:val="ru-RU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C81A72" w:rsidRPr="00C81A72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C81A72">
        <w:rPr>
          <w:rFonts w:ascii="Times New Roman" w:hAnsi="Times New Roman"/>
          <w:szCs w:val="24"/>
          <w:lang w:val="ru-RU"/>
        </w:rPr>
        <w:t xml:space="preserve">Акмеизм </w:t>
      </w:r>
    </w:p>
    <w:p w:rsidR="00C81A72" w:rsidRPr="00C81A72" w:rsidRDefault="00C81A72" w:rsidP="00C81A72">
      <w:pPr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C81A72" w:rsidRPr="00C81A72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C81A72">
        <w:rPr>
          <w:rFonts w:ascii="Times New Roman" w:hAnsi="Times New Roman"/>
          <w:szCs w:val="24"/>
          <w:lang w:val="ru-RU"/>
        </w:rPr>
        <w:t xml:space="preserve">Н. С. Гумилев </w:t>
      </w:r>
    </w:p>
    <w:p w:rsidR="00C81A72" w:rsidRPr="00C81A72" w:rsidRDefault="00C81A72" w:rsidP="00C81A72">
      <w:pPr>
        <w:ind w:firstLine="737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C81A72" w:rsidRPr="00C81A72" w:rsidRDefault="00C81A72" w:rsidP="00C81A72">
      <w:pPr>
        <w:ind w:firstLine="73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81A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«Жираф», «Волшебная скрипка», «Заблудившийся трамвай», «Капитаны». 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C81A72">
        <w:rPr>
          <w:rFonts w:ascii="Times New Roman" w:hAnsi="Times New Roman"/>
          <w:sz w:val="24"/>
          <w:szCs w:val="24"/>
        </w:rPr>
        <w:t>Экзотическое</w:t>
      </w:r>
      <w:proofErr w:type="gramEnd"/>
      <w:r w:rsidRPr="00C81A72">
        <w:rPr>
          <w:rFonts w:ascii="Times New Roman" w:hAnsi="Times New Roman"/>
          <w:sz w:val="24"/>
          <w:szCs w:val="24"/>
        </w:rPr>
        <w:t xml:space="preserve">, фантастическое и прозаическое в поэзии Гумилева. </w:t>
      </w:r>
    </w:p>
    <w:p w:rsidR="00C81A72" w:rsidRPr="00C81A72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C81A72">
        <w:rPr>
          <w:rFonts w:ascii="Times New Roman" w:hAnsi="Times New Roman"/>
          <w:szCs w:val="24"/>
          <w:lang w:val="ru-RU"/>
        </w:rPr>
        <w:t xml:space="preserve">Футуризм 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C81A72">
        <w:rPr>
          <w:rFonts w:ascii="Times New Roman" w:hAnsi="Times New Roman"/>
          <w:sz w:val="24"/>
          <w:szCs w:val="24"/>
        </w:rPr>
        <w:t>самовитого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C81A72" w:rsidRPr="00C81A72" w:rsidRDefault="00C81A72" w:rsidP="00C81A72">
      <w:pPr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Группы футуристов: эгофутуристы (И. Северянин), </w:t>
      </w:r>
      <w:proofErr w:type="spellStart"/>
      <w:r w:rsidRPr="00C81A72">
        <w:rPr>
          <w:rFonts w:ascii="Times New Roman" w:hAnsi="Times New Roman"/>
          <w:sz w:val="24"/>
          <w:szCs w:val="24"/>
        </w:rPr>
        <w:t>кубофутуристы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(В. В. Маяковский, В. Хлебников), "Центрифуга" (Б. Л. Пастернак).</w:t>
      </w:r>
    </w:p>
    <w:p w:rsidR="00C81A72" w:rsidRPr="00C81A72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C81A72">
        <w:rPr>
          <w:rFonts w:ascii="Times New Roman" w:hAnsi="Times New Roman"/>
          <w:szCs w:val="24"/>
          <w:lang w:val="ru-RU"/>
        </w:rPr>
        <w:t>И. Северянин</w:t>
      </w:r>
    </w:p>
    <w:p w:rsidR="00C81A72" w:rsidRPr="00C81A72" w:rsidRDefault="00C81A72" w:rsidP="00C81A72">
      <w:pPr>
        <w:ind w:firstLine="737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C81A72" w:rsidRPr="00C81A72" w:rsidRDefault="00C81A72" w:rsidP="00C81A72">
      <w:pPr>
        <w:ind w:firstLine="73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81A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слава». </w:t>
      </w:r>
    </w:p>
    <w:p w:rsidR="00C81A72" w:rsidRPr="00C81A72" w:rsidRDefault="00C81A72" w:rsidP="00C81A72">
      <w:pPr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Эмоциональная взволнованность и ироничность поэзии Северянина, оригинальность его словотворчества.</w:t>
      </w:r>
    </w:p>
    <w:p w:rsidR="00C81A72" w:rsidRPr="00C81A72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C81A72">
        <w:rPr>
          <w:rFonts w:ascii="Times New Roman" w:hAnsi="Times New Roman"/>
          <w:szCs w:val="24"/>
          <w:lang w:val="ru-RU"/>
        </w:rPr>
        <w:t>В. В. Хлебников</w:t>
      </w:r>
    </w:p>
    <w:p w:rsidR="00C81A72" w:rsidRPr="00C81A72" w:rsidRDefault="00C81A72" w:rsidP="00C81A72">
      <w:pPr>
        <w:ind w:firstLine="737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C81A72" w:rsidRPr="00C81A72" w:rsidRDefault="00C81A72" w:rsidP="00C81A72">
      <w:pPr>
        <w:ind w:firstLine="737"/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Стихотворения: «Заклятие смехом», «</w:t>
      </w:r>
      <w:proofErr w:type="spellStart"/>
      <w:r w:rsidRPr="00C81A72">
        <w:rPr>
          <w:rFonts w:ascii="Times New Roman" w:hAnsi="Times New Roman"/>
          <w:b/>
          <w:sz w:val="24"/>
          <w:szCs w:val="24"/>
          <w:shd w:val="clear" w:color="auto" w:fill="FFFFFF"/>
        </w:rPr>
        <w:t>Бобэоби</w:t>
      </w:r>
      <w:proofErr w:type="spellEnd"/>
      <w:r w:rsidRPr="00C81A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пелись губы…», «Еще раз, еще раз…».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Слово в художественном мире поэзии Хлебникова. Поэтические эксперименты. Хлебников как поэт-философ.</w:t>
      </w:r>
    </w:p>
    <w:p w:rsidR="00C81A72" w:rsidRPr="00C81A72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В. В. Маяковский </w:t>
      </w:r>
    </w:p>
    <w:p w:rsidR="00C81A72" w:rsidRPr="00C81A72" w:rsidRDefault="00C81A72" w:rsidP="00C81A72">
      <w:pPr>
        <w:ind w:firstLine="720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Жизнь и творчеств</w:t>
      </w:r>
      <w:proofErr w:type="gramStart"/>
      <w:r w:rsidRPr="00C81A72">
        <w:rPr>
          <w:rFonts w:ascii="Times New Roman" w:hAnsi="Times New Roman"/>
          <w:sz w:val="24"/>
          <w:szCs w:val="24"/>
        </w:rPr>
        <w:t>о(</w:t>
      </w:r>
      <w:proofErr w:type="gramEnd"/>
      <w:r w:rsidRPr="00C81A72">
        <w:rPr>
          <w:rFonts w:ascii="Times New Roman" w:hAnsi="Times New Roman"/>
          <w:sz w:val="24"/>
          <w:szCs w:val="24"/>
        </w:rPr>
        <w:t>обзор)</w:t>
      </w:r>
    </w:p>
    <w:p w:rsidR="00C81A72" w:rsidRPr="00C81A72" w:rsidRDefault="00C81A72" w:rsidP="00C81A72">
      <w:pPr>
        <w:pStyle w:val="FR1"/>
        <w:spacing w:before="0"/>
        <w:ind w:left="0" w:firstLine="72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Стихотворения: «А вы могли бы?», «Послушайте!», «Скрипка и немножко нервно», «</w:t>
      </w:r>
      <w:proofErr w:type="spellStart"/>
      <w:r w:rsidRPr="00C81A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Лиличка</w:t>
      </w:r>
      <w:proofErr w:type="spellEnd"/>
      <w:r w:rsidRPr="00C81A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C81A72" w:rsidRPr="00C81A72" w:rsidRDefault="00C81A72" w:rsidP="00C81A72">
      <w:pPr>
        <w:pStyle w:val="FR1"/>
        <w:spacing w:before="0"/>
        <w:ind w:left="0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b w:val="0"/>
          <w:sz w:val="24"/>
          <w:szCs w:val="24"/>
          <w:lang w:val="ru-RU"/>
        </w:rPr>
        <w:t xml:space="preserve">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C81A72">
        <w:rPr>
          <w:rFonts w:ascii="Times New Roman" w:hAnsi="Times New Roman"/>
          <w:b w:val="0"/>
          <w:sz w:val="24"/>
          <w:szCs w:val="24"/>
          <w:lang w:val="ru-RU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C81A72">
        <w:rPr>
          <w:rFonts w:ascii="Times New Roman" w:hAnsi="Times New Roman"/>
          <w:b w:val="0"/>
          <w:sz w:val="24"/>
          <w:szCs w:val="24"/>
          <w:lang w:val="ru-RU"/>
        </w:rPr>
        <w:t xml:space="preserve">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C81A72" w:rsidRPr="00C81A72" w:rsidRDefault="00C81A72" w:rsidP="00C81A72">
      <w:pPr>
        <w:shd w:val="clear" w:color="auto" w:fill="FFFFFF"/>
        <w:ind w:firstLine="302"/>
        <w:rPr>
          <w:rFonts w:ascii="Times New Roman" w:hAnsi="Times New Roman"/>
          <w:color w:val="000000"/>
          <w:w w:val="109"/>
          <w:sz w:val="24"/>
          <w:szCs w:val="24"/>
        </w:rPr>
      </w:pPr>
      <w:r w:rsidRPr="00C81A72">
        <w:rPr>
          <w:rFonts w:ascii="Times New Roman" w:hAnsi="Times New Roman"/>
          <w:b/>
          <w:color w:val="000000"/>
          <w:spacing w:val="41"/>
          <w:w w:val="109"/>
          <w:sz w:val="24"/>
          <w:szCs w:val="24"/>
        </w:rPr>
        <w:t>«Облако</w:t>
      </w:r>
      <w:r w:rsidRPr="00C81A72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9"/>
          <w:w w:val="109"/>
          <w:sz w:val="24"/>
          <w:szCs w:val="24"/>
        </w:rPr>
        <w:t xml:space="preserve">в </w:t>
      </w:r>
      <w:r w:rsidRPr="00C81A72">
        <w:rPr>
          <w:rFonts w:ascii="Times New Roman" w:hAnsi="Times New Roman"/>
          <w:b/>
          <w:color w:val="000000"/>
          <w:spacing w:val="36"/>
          <w:w w:val="109"/>
          <w:sz w:val="24"/>
          <w:szCs w:val="24"/>
        </w:rPr>
        <w:t>штанах».</w:t>
      </w:r>
      <w:r w:rsidRPr="00C81A72">
        <w:rPr>
          <w:rFonts w:ascii="Times New Roman" w:hAnsi="Times New Roman"/>
          <w:color w:val="000000"/>
          <w:w w:val="109"/>
          <w:sz w:val="24"/>
          <w:szCs w:val="24"/>
        </w:rPr>
        <w:t xml:space="preserve"> 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color w:val="000000"/>
          <w:spacing w:val="-9"/>
          <w:w w:val="109"/>
          <w:sz w:val="24"/>
          <w:szCs w:val="24"/>
        </w:rPr>
        <w:t xml:space="preserve">Черты избранничества </w:t>
      </w:r>
      <w:r w:rsidRPr="00C81A72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>лирического героя. Материализация метафоры в стро</w:t>
      </w:r>
      <w:r w:rsidRPr="00C81A72">
        <w:rPr>
          <w:rFonts w:ascii="Times New Roman" w:hAnsi="Times New Roman"/>
          <w:color w:val="000000"/>
          <w:w w:val="109"/>
          <w:sz w:val="24"/>
          <w:szCs w:val="24"/>
        </w:rPr>
        <w:t xml:space="preserve">ках его стиха. Роль гиперболы и гротеска. Драматургия поэта («Клоп», «Баня»). Сатирические произведения. Любовная лирика и поэмы. Тема поэта и поэзии. </w:t>
      </w:r>
      <w:r w:rsidRPr="00C81A72">
        <w:rPr>
          <w:rFonts w:ascii="Times New Roman" w:hAnsi="Times New Roman"/>
          <w:color w:val="000000"/>
          <w:spacing w:val="-6"/>
          <w:w w:val="109"/>
          <w:sz w:val="24"/>
          <w:szCs w:val="24"/>
        </w:rPr>
        <w:t>Новаторство поэта.</w:t>
      </w:r>
    </w:p>
    <w:p w:rsidR="00C81A72" w:rsidRPr="00C81A72" w:rsidRDefault="00C81A72" w:rsidP="00C81A72">
      <w:pPr>
        <w:pStyle w:val="FR3"/>
        <w:spacing w:before="0"/>
        <w:jc w:val="left"/>
        <w:rPr>
          <w:rFonts w:ascii="Times New Roman" w:hAnsi="Times New Roman"/>
          <w:szCs w:val="24"/>
          <w:lang w:val="ru-RU"/>
        </w:rPr>
      </w:pPr>
      <w:r w:rsidRPr="00C81A72">
        <w:rPr>
          <w:rFonts w:ascii="Times New Roman" w:hAnsi="Times New Roman"/>
          <w:szCs w:val="24"/>
          <w:lang w:val="ru-RU"/>
        </w:rPr>
        <w:t>Крестьянская поэзия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Продолжение традиций русской реалистической крестьянской поэзии XIX в. в творчестве Н. А. Клюева, С. А. Есенина.</w:t>
      </w:r>
    </w:p>
    <w:p w:rsidR="00C81A72" w:rsidRPr="00C81A72" w:rsidRDefault="00C81A72" w:rsidP="00C81A72">
      <w:pPr>
        <w:pStyle w:val="6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C81A72">
        <w:rPr>
          <w:rFonts w:ascii="Times New Roman" w:hAnsi="Times New Roman"/>
          <w:sz w:val="24"/>
          <w:szCs w:val="24"/>
          <w:lang w:val="ru-RU"/>
        </w:rPr>
        <w:t xml:space="preserve">Н. А. Клюев. </w:t>
      </w:r>
    </w:p>
    <w:p w:rsidR="00C81A72" w:rsidRPr="00C81A72" w:rsidRDefault="00C81A72" w:rsidP="00C81A72">
      <w:pPr>
        <w:pStyle w:val="6"/>
        <w:spacing w:before="0"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C81A72">
        <w:rPr>
          <w:rFonts w:ascii="Times New Roman" w:hAnsi="Times New Roman"/>
          <w:b w:val="0"/>
          <w:sz w:val="24"/>
          <w:szCs w:val="24"/>
          <w:lang w:val="ru-RU"/>
        </w:rPr>
        <w:t>Жизнь и творчество (обзор).</w:t>
      </w:r>
    </w:p>
    <w:p w:rsidR="00C81A72" w:rsidRPr="00C81A72" w:rsidRDefault="00C81A72" w:rsidP="00C81A72">
      <w:pPr>
        <w:pStyle w:val="3"/>
        <w:spacing w:after="0"/>
        <w:ind w:left="0" w:firstLine="709"/>
        <w:rPr>
          <w:b/>
          <w:sz w:val="24"/>
          <w:szCs w:val="24"/>
          <w:shd w:val="clear" w:color="auto" w:fill="FFFFFF"/>
          <w:lang w:val="ru-RU"/>
        </w:rPr>
      </w:pPr>
      <w:r w:rsidRPr="00C81A72">
        <w:rPr>
          <w:b/>
          <w:sz w:val="24"/>
          <w:szCs w:val="24"/>
          <w:lang w:val="ru-RU"/>
        </w:rPr>
        <w:t>Стихотворения: «</w:t>
      </w:r>
      <w:proofErr w:type="spellStart"/>
      <w:r w:rsidRPr="00C81A72">
        <w:rPr>
          <w:b/>
          <w:sz w:val="24"/>
          <w:szCs w:val="24"/>
          <w:lang w:val="ru-RU"/>
        </w:rPr>
        <w:t>Осинушка</w:t>
      </w:r>
      <w:proofErr w:type="spellEnd"/>
      <w:r w:rsidRPr="00C81A72">
        <w:rPr>
          <w:b/>
          <w:sz w:val="24"/>
          <w:szCs w:val="24"/>
          <w:lang w:val="ru-RU"/>
        </w:rPr>
        <w:t>», «Я люблю цыганские кочевья...», «Из подвалов, из темных углов...»</w:t>
      </w:r>
      <w:r w:rsidRPr="00C81A72">
        <w:rPr>
          <w:b/>
          <w:sz w:val="24"/>
          <w:szCs w:val="24"/>
          <w:shd w:val="clear" w:color="auto" w:fill="FFFFFF"/>
          <w:lang w:val="ru-RU"/>
        </w:rPr>
        <w:t xml:space="preserve">. </w:t>
      </w:r>
    </w:p>
    <w:p w:rsidR="00C81A72" w:rsidRPr="00C81A72" w:rsidRDefault="00C81A72" w:rsidP="00C81A72">
      <w:pPr>
        <w:pStyle w:val="3"/>
        <w:spacing w:after="0"/>
        <w:ind w:left="0"/>
        <w:rPr>
          <w:sz w:val="24"/>
          <w:szCs w:val="24"/>
          <w:lang w:val="ru-RU"/>
        </w:rPr>
      </w:pPr>
      <w:r w:rsidRPr="00C81A72">
        <w:rPr>
          <w:sz w:val="24"/>
          <w:szCs w:val="24"/>
          <w:lang w:val="ru-RU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C81A72" w:rsidRPr="00C81A72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С. А. Есенин</w:t>
      </w:r>
    </w:p>
    <w:p w:rsidR="00C81A72" w:rsidRPr="00C81A72" w:rsidRDefault="00C81A72" w:rsidP="00C81A72">
      <w:pPr>
        <w:pStyle w:val="a4"/>
        <w:spacing w:after="0"/>
        <w:ind w:firstLine="720"/>
      </w:pPr>
      <w:r w:rsidRPr="00C81A72">
        <w:t>Жизнь и творчество.</w:t>
      </w:r>
    </w:p>
    <w:p w:rsidR="00C81A72" w:rsidRPr="00C81A72" w:rsidRDefault="00C81A72" w:rsidP="00C81A72">
      <w:pPr>
        <w:pStyle w:val="FR1"/>
        <w:spacing w:before="0"/>
        <w:ind w:left="0" w:firstLine="72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 «Письмо к женщине», «Собаке Качалова», «Я покинул родимый дом…», «Неуютная жидкая </w:t>
      </w:r>
      <w:proofErr w:type="spellStart"/>
      <w:r w:rsidRPr="00C81A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лунность</w:t>
      </w:r>
      <w:proofErr w:type="spellEnd"/>
      <w:r w:rsidRPr="00C81A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…».</w:t>
      </w:r>
    </w:p>
    <w:p w:rsidR="00C81A72" w:rsidRPr="00C81A72" w:rsidRDefault="00C81A72" w:rsidP="00C81A72">
      <w:pPr>
        <w:pStyle w:val="FR1"/>
        <w:spacing w:before="0"/>
        <w:ind w:left="0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b w:val="0"/>
          <w:sz w:val="24"/>
          <w:szCs w:val="24"/>
          <w:lang w:val="ru-RU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C81A72">
        <w:rPr>
          <w:rFonts w:ascii="Times New Roman" w:hAnsi="Times New Roman"/>
          <w:b w:val="0"/>
          <w:sz w:val="24"/>
          <w:szCs w:val="24"/>
          <w:lang w:val="ru-RU"/>
        </w:rPr>
        <w:t>Цветопись</w:t>
      </w:r>
      <w:proofErr w:type="spellEnd"/>
      <w:r w:rsidRPr="00C81A72">
        <w:rPr>
          <w:rFonts w:ascii="Times New Roman" w:hAnsi="Times New Roman"/>
          <w:b w:val="0"/>
          <w:sz w:val="24"/>
          <w:szCs w:val="24"/>
          <w:lang w:val="ru-RU"/>
        </w:rPr>
        <w:t xml:space="preserve">, сквозные образы лирики Есенина. </w:t>
      </w:r>
      <w:proofErr w:type="gramStart"/>
      <w:r w:rsidRPr="00C81A72">
        <w:rPr>
          <w:rFonts w:ascii="Times New Roman" w:hAnsi="Times New Roman"/>
          <w:b w:val="0"/>
          <w:sz w:val="24"/>
          <w:szCs w:val="24"/>
          <w:lang w:val="ru-RU"/>
        </w:rPr>
        <w:t>Светлое</w:t>
      </w:r>
      <w:proofErr w:type="gramEnd"/>
      <w:r w:rsidRPr="00C81A72">
        <w:rPr>
          <w:rFonts w:ascii="Times New Roman" w:hAnsi="Times New Roman"/>
          <w:b w:val="0"/>
          <w:sz w:val="24"/>
          <w:szCs w:val="24"/>
          <w:lang w:val="ru-RU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C81A72" w:rsidRPr="00C81A72" w:rsidRDefault="00C81A72" w:rsidP="00C81A72">
      <w:pPr>
        <w:shd w:val="clear" w:color="auto" w:fill="FFFFFF"/>
        <w:ind w:firstLine="302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b/>
          <w:color w:val="000000"/>
          <w:spacing w:val="-5"/>
          <w:w w:val="109"/>
          <w:sz w:val="24"/>
          <w:szCs w:val="24"/>
        </w:rPr>
        <w:t>«А</w:t>
      </w:r>
      <w:r w:rsidRPr="00C81A72">
        <w:rPr>
          <w:rFonts w:ascii="Times New Roman" w:hAnsi="Times New Roman"/>
          <w:b/>
          <w:color w:val="000000"/>
          <w:spacing w:val="50"/>
          <w:w w:val="109"/>
          <w:sz w:val="24"/>
          <w:szCs w:val="24"/>
        </w:rPr>
        <w:t>нна</w:t>
      </w:r>
      <w:r w:rsidRPr="00C81A72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 </w:t>
      </w:r>
      <w:proofErr w:type="spellStart"/>
      <w:r w:rsidRPr="00C81A72">
        <w:rPr>
          <w:rFonts w:ascii="Times New Roman" w:hAnsi="Times New Roman"/>
          <w:b/>
          <w:color w:val="000000"/>
          <w:spacing w:val="45"/>
          <w:w w:val="109"/>
          <w:sz w:val="24"/>
          <w:szCs w:val="24"/>
        </w:rPr>
        <w:t>Снегина</w:t>
      </w:r>
      <w:proofErr w:type="spellEnd"/>
      <w:r w:rsidRPr="00C81A72">
        <w:rPr>
          <w:rFonts w:ascii="Times New Roman" w:hAnsi="Times New Roman"/>
          <w:b/>
          <w:color w:val="000000"/>
          <w:spacing w:val="45"/>
          <w:w w:val="109"/>
          <w:sz w:val="24"/>
          <w:szCs w:val="24"/>
        </w:rPr>
        <w:t>»</w:t>
      </w:r>
      <w:r w:rsidRPr="00C81A72">
        <w:rPr>
          <w:rFonts w:ascii="Times New Roman" w:hAnsi="Times New Roman"/>
          <w:color w:val="000000"/>
          <w:w w:val="109"/>
          <w:sz w:val="24"/>
          <w:szCs w:val="24"/>
        </w:rPr>
        <w:t xml:space="preserve"> </w:t>
      </w:r>
      <w:r w:rsidRPr="00C81A72">
        <w:rPr>
          <w:rFonts w:ascii="Times New Roman" w:hAnsi="Times New Roman"/>
          <w:color w:val="000000"/>
          <w:spacing w:val="-5"/>
          <w:w w:val="109"/>
          <w:sz w:val="24"/>
          <w:szCs w:val="24"/>
        </w:rPr>
        <w:t xml:space="preserve">— поэма о судьбе человека и </w:t>
      </w:r>
      <w:r w:rsidRPr="00C81A72">
        <w:rPr>
          <w:rFonts w:ascii="Times New Roman" w:hAnsi="Times New Roman"/>
          <w:color w:val="000000"/>
          <w:w w:val="109"/>
          <w:sz w:val="24"/>
          <w:szCs w:val="24"/>
        </w:rPr>
        <w:t xml:space="preserve">Родины. Биографические мотивы. Образ лирического </w:t>
      </w:r>
      <w:r w:rsidRPr="00C81A72">
        <w:rPr>
          <w:rFonts w:ascii="Times New Roman" w:hAnsi="Times New Roman"/>
          <w:color w:val="000000"/>
          <w:spacing w:val="-5"/>
          <w:w w:val="109"/>
          <w:sz w:val="24"/>
          <w:szCs w:val="24"/>
        </w:rPr>
        <w:t>героя.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b/>
          <w:sz w:val="24"/>
          <w:szCs w:val="24"/>
          <w:u w:val="single"/>
        </w:rPr>
      </w:pPr>
      <w:r w:rsidRPr="00C81A72">
        <w:rPr>
          <w:rFonts w:ascii="Times New Roman" w:hAnsi="Times New Roman"/>
          <w:b/>
          <w:sz w:val="24"/>
          <w:szCs w:val="24"/>
          <w:u w:val="single"/>
        </w:rPr>
        <w:t>Русская литература 20-40-х годо</w:t>
      </w:r>
      <w:proofErr w:type="gramStart"/>
      <w:r w:rsidRPr="00C81A72">
        <w:rPr>
          <w:rFonts w:ascii="Times New Roman" w:hAnsi="Times New Roman"/>
          <w:b/>
          <w:sz w:val="24"/>
          <w:szCs w:val="24"/>
          <w:u w:val="single"/>
        </w:rPr>
        <w:t>в(</w:t>
      </w:r>
      <w:proofErr w:type="gramEnd"/>
      <w:r w:rsidRPr="00C81A72">
        <w:rPr>
          <w:rFonts w:ascii="Times New Roman" w:hAnsi="Times New Roman"/>
          <w:b/>
          <w:sz w:val="24"/>
          <w:szCs w:val="24"/>
          <w:u w:val="single"/>
        </w:rPr>
        <w:t>обзор) 34 ч (2 р/р)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Общая характеристика развития страны после Октябрьской революции. Сложность периодизации русской литературы послереволюционных лет. "</w:t>
      </w:r>
      <w:proofErr w:type="spellStart"/>
      <w:r w:rsidRPr="00C81A72">
        <w:rPr>
          <w:rFonts w:ascii="Times New Roman" w:hAnsi="Times New Roman"/>
          <w:sz w:val="24"/>
          <w:szCs w:val="24"/>
        </w:rPr>
        <w:t>Серапионовы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братья". Советская литература и социалистический реализм (I съезд советских писателей, создание теории социалистического реализма).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 w:rsidRPr="00C81A72">
        <w:rPr>
          <w:rFonts w:ascii="Times New Roman" w:hAnsi="Times New Roman"/>
          <w:b/>
          <w:sz w:val="24"/>
          <w:szCs w:val="24"/>
        </w:rPr>
        <w:t>М.И.Цветаева</w:t>
      </w:r>
      <w:proofErr w:type="spellEnd"/>
      <w:r w:rsidRPr="00C81A72">
        <w:rPr>
          <w:rFonts w:ascii="Times New Roman" w:hAnsi="Times New Roman"/>
          <w:sz w:val="24"/>
          <w:szCs w:val="24"/>
        </w:rPr>
        <w:t>.</w:t>
      </w:r>
    </w:p>
    <w:p w:rsidR="00C81A72" w:rsidRPr="00C81A72" w:rsidRDefault="00C81A72" w:rsidP="00C81A72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Жизнь и творчеств</w:t>
      </w:r>
      <w:proofErr w:type="gramStart"/>
      <w:r w:rsidRPr="00C81A72">
        <w:rPr>
          <w:rFonts w:ascii="Times New Roman" w:hAnsi="Times New Roman"/>
          <w:sz w:val="24"/>
          <w:szCs w:val="24"/>
        </w:rPr>
        <w:t>о(</w:t>
      </w:r>
      <w:proofErr w:type="gramEnd"/>
      <w:r w:rsidRPr="00C81A72">
        <w:rPr>
          <w:rFonts w:ascii="Times New Roman" w:hAnsi="Times New Roman"/>
          <w:sz w:val="24"/>
          <w:szCs w:val="24"/>
        </w:rPr>
        <w:t>обзор)</w:t>
      </w:r>
    </w:p>
    <w:p w:rsidR="00C81A72" w:rsidRPr="00C81A72" w:rsidRDefault="00C81A72" w:rsidP="00C81A72">
      <w:pPr>
        <w:shd w:val="clear" w:color="auto" w:fill="FFFFFF"/>
        <w:ind w:firstLine="708"/>
        <w:rPr>
          <w:rFonts w:ascii="Times New Roman" w:hAnsi="Times New Roman"/>
          <w:b/>
          <w:color w:val="000000"/>
          <w:spacing w:val="-8"/>
          <w:w w:val="109"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 xml:space="preserve">"Моим стихам, написанным так рано...", "Стихи к Блоку" </w:t>
      </w:r>
      <w:proofErr w:type="gramStart"/>
      <w:r w:rsidRPr="00C81A7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C81A72">
        <w:rPr>
          <w:rFonts w:ascii="Times New Roman" w:hAnsi="Times New Roman"/>
          <w:b/>
          <w:sz w:val="24"/>
          <w:szCs w:val="24"/>
        </w:rPr>
        <w:t xml:space="preserve">«Имя твое - птица в руке..."), "Кто создан из </w:t>
      </w:r>
      <w:r w:rsidRPr="00C81A72">
        <w:rPr>
          <w:rFonts w:ascii="Times New Roman" w:hAnsi="Times New Roman"/>
          <w:b/>
          <w:color w:val="000000"/>
          <w:spacing w:val="13"/>
          <w:w w:val="116"/>
          <w:sz w:val="24"/>
          <w:szCs w:val="24"/>
        </w:rPr>
        <w:t>камня...»,</w:t>
      </w:r>
      <w:r w:rsidRPr="00C81A72">
        <w:rPr>
          <w:rFonts w:ascii="Times New Roman" w:hAnsi="Times New Roman"/>
          <w:b/>
          <w:color w:val="000000"/>
          <w:w w:val="11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16"/>
          <w:w w:val="116"/>
          <w:sz w:val="24"/>
          <w:szCs w:val="24"/>
        </w:rPr>
        <w:t xml:space="preserve">«Тоска по родине! </w:t>
      </w:r>
      <w:r w:rsidRPr="00C81A72">
        <w:rPr>
          <w:rFonts w:ascii="Times New Roman" w:hAnsi="Times New Roman"/>
          <w:b/>
          <w:color w:val="000000"/>
          <w:spacing w:val="13"/>
          <w:w w:val="116"/>
          <w:sz w:val="24"/>
          <w:szCs w:val="24"/>
        </w:rPr>
        <w:t xml:space="preserve">Давно...», </w:t>
      </w:r>
      <w:r w:rsidRPr="00C81A72">
        <w:rPr>
          <w:rFonts w:ascii="Times New Roman" w:hAnsi="Times New Roman"/>
          <w:b/>
          <w:color w:val="000000"/>
          <w:spacing w:val="24"/>
          <w:w w:val="109"/>
          <w:sz w:val="24"/>
          <w:szCs w:val="24"/>
        </w:rPr>
        <w:t>«Москве»,</w:t>
      </w:r>
      <w:r w:rsidRPr="00C81A72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24"/>
          <w:w w:val="109"/>
          <w:sz w:val="24"/>
          <w:szCs w:val="24"/>
        </w:rPr>
        <w:t>«Мне</w:t>
      </w:r>
      <w:r w:rsidRPr="00C81A72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29"/>
          <w:w w:val="109"/>
          <w:sz w:val="24"/>
          <w:szCs w:val="24"/>
        </w:rPr>
        <w:t>нравится,</w:t>
      </w:r>
      <w:r w:rsidRPr="00C81A72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36"/>
          <w:w w:val="109"/>
          <w:sz w:val="24"/>
          <w:szCs w:val="24"/>
        </w:rPr>
        <w:t>что</w:t>
      </w:r>
      <w:r w:rsidRPr="00C81A72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18"/>
          <w:w w:val="109"/>
          <w:sz w:val="24"/>
          <w:szCs w:val="24"/>
        </w:rPr>
        <w:t xml:space="preserve">вы </w:t>
      </w:r>
      <w:r w:rsidRPr="00C81A72">
        <w:rPr>
          <w:rFonts w:ascii="Times New Roman" w:hAnsi="Times New Roman"/>
          <w:b/>
          <w:color w:val="000000"/>
          <w:spacing w:val="19"/>
          <w:w w:val="109"/>
          <w:sz w:val="24"/>
          <w:szCs w:val="24"/>
        </w:rPr>
        <w:t>боль</w:t>
      </w:r>
      <w:r w:rsidRPr="00C81A72">
        <w:rPr>
          <w:rFonts w:ascii="Times New Roman" w:hAnsi="Times New Roman"/>
          <w:b/>
          <w:color w:val="000000"/>
          <w:spacing w:val="-4"/>
          <w:w w:val="109"/>
          <w:sz w:val="24"/>
          <w:szCs w:val="24"/>
        </w:rPr>
        <w:t>ны не мной...» и др. (по выбору учителя и учащих</w:t>
      </w:r>
      <w:r w:rsidRPr="00C81A72">
        <w:rPr>
          <w:rFonts w:ascii="Times New Roman" w:hAnsi="Times New Roman"/>
          <w:b/>
          <w:color w:val="000000"/>
          <w:spacing w:val="-8"/>
          <w:w w:val="109"/>
          <w:sz w:val="24"/>
          <w:szCs w:val="24"/>
        </w:rPr>
        <w:t xml:space="preserve">ся). 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b/>
          <w:color w:val="000000"/>
          <w:spacing w:val="-8"/>
          <w:w w:val="109"/>
          <w:sz w:val="24"/>
          <w:szCs w:val="24"/>
        </w:rPr>
      </w:pPr>
      <w:r w:rsidRPr="00C81A72">
        <w:rPr>
          <w:rFonts w:ascii="Times New Roman" w:hAnsi="Times New Roman"/>
          <w:color w:val="000000"/>
          <w:spacing w:val="-8"/>
          <w:w w:val="109"/>
          <w:sz w:val="24"/>
          <w:szCs w:val="24"/>
        </w:rPr>
        <w:t xml:space="preserve">Трагедийная тональность творчества. Испытания и </w:t>
      </w:r>
      <w:r w:rsidRPr="00C81A72">
        <w:rPr>
          <w:rFonts w:ascii="Times New Roman" w:hAnsi="Times New Roman"/>
          <w:color w:val="000000"/>
          <w:spacing w:val="-4"/>
          <w:w w:val="109"/>
          <w:sz w:val="24"/>
          <w:szCs w:val="24"/>
        </w:rPr>
        <w:t xml:space="preserve">беды годов «великого перелома» в России. Конфликт </w:t>
      </w:r>
      <w:r w:rsidRPr="00C81A72">
        <w:rPr>
          <w:rFonts w:ascii="Times New Roman" w:hAnsi="Times New Roman"/>
          <w:color w:val="000000"/>
          <w:spacing w:val="-9"/>
          <w:w w:val="109"/>
          <w:sz w:val="24"/>
          <w:szCs w:val="24"/>
        </w:rPr>
        <w:t xml:space="preserve">быта и бытия, времени и вечности. Необычность образа </w:t>
      </w:r>
      <w:r w:rsidRPr="00C81A72">
        <w:rPr>
          <w:rFonts w:ascii="Times New Roman" w:hAnsi="Times New Roman"/>
          <w:color w:val="000000"/>
          <w:spacing w:val="-7"/>
          <w:w w:val="109"/>
          <w:sz w:val="24"/>
          <w:szCs w:val="24"/>
        </w:rPr>
        <w:t xml:space="preserve">лирического героя. </w:t>
      </w:r>
      <w:r w:rsidRPr="00C81A72">
        <w:rPr>
          <w:rFonts w:ascii="Times New Roman" w:hAnsi="Times New Roman"/>
          <w:color w:val="000000"/>
          <w:spacing w:val="-7"/>
          <w:w w:val="109"/>
          <w:sz w:val="24"/>
          <w:szCs w:val="24"/>
        </w:rPr>
        <w:lastRenderedPageBreak/>
        <w:t>Поэзия как напряженный монолог-</w:t>
      </w:r>
      <w:r w:rsidRPr="00C81A72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 xml:space="preserve">исповедь. Сжатость мысли и энергия чувства. Мощь </w:t>
      </w:r>
      <w:r w:rsidRPr="00C81A72">
        <w:rPr>
          <w:rFonts w:ascii="Times New Roman" w:hAnsi="Times New Roman"/>
          <w:color w:val="000000"/>
          <w:spacing w:val="-7"/>
          <w:w w:val="109"/>
          <w:sz w:val="24"/>
          <w:szCs w:val="24"/>
        </w:rPr>
        <w:t>поэтического дарования и независимость позиции. Са</w:t>
      </w:r>
      <w:r w:rsidRPr="00C81A72">
        <w:rPr>
          <w:rFonts w:ascii="Times New Roman" w:hAnsi="Times New Roman"/>
          <w:color w:val="000000"/>
          <w:spacing w:val="-4"/>
          <w:w w:val="109"/>
          <w:sz w:val="24"/>
          <w:szCs w:val="24"/>
        </w:rPr>
        <w:t xml:space="preserve">мобытность поэтического слова. Богатство ритмики, </w:t>
      </w:r>
      <w:r w:rsidRPr="00C81A72">
        <w:rPr>
          <w:rFonts w:ascii="Times New Roman" w:hAnsi="Times New Roman"/>
          <w:color w:val="000000"/>
          <w:spacing w:val="-9"/>
          <w:w w:val="109"/>
          <w:sz w:val="24"/>
          <w:szCs w:val="24"/>
        </w:rPr>
        <w:t>свежесть и неожиданность рифмовки.</w:t>
      </w:r>
    </w:p>
    <w:p w:rsidR="00C81A72" w:rsidRPr="00C81A72" w:rsidRDefault="00C81A72" w:rsidP="00C81A72">
      <w:pPr>
        <w:shd w:val="clear" w:color="auto" w:fill="FFFFFF"/>
        <w:ind w:firstLine="264"/>
        <w:rPr>
          <w:rFonts w:ascii="Times New Roman" w:hAnsi="Times New Roman"/>
          <w:iCs/>
          <w:color w:val="000000"/>
          <w:spacing w:val="-8"/>
          <w:w w:val="109"/>
          <w:sz w:val="24"/>
          <w:szCs w:val="24"/>
        </w:rPr>
      </w:pPr>
      <w:proofErr w:type="spellStart"/>
      <w:r w:rsidRPr="00C81A72">
        <w:rPr>
          <w:rFonts w:ascii="Times New Roman" w:hAnsi="Times New Roman"/>
          <w:b/>
          <w:iCs/>
          <w:color w:val="000000"/>
          <w:spacing w:val="-8"/>
          <w:w w:val="109"/>
          <w:sz w:val="24"/>
          <w:szCs w:val="24"/>
        </w:rPr>
        <w:t>О.Э.Мандельштам</w:t>
      </w:r>
      <w:proofErr w:type="spellEnd"/>
      <w:r w:rsidRPr="00C81A72">
        <w:rPr>
          <w:rFonts w:ascii="Times New Roman" w:hAnsi="Times New Roman"/>
          <w:iCs/>
          <w:color w:val="000000"/>
          <w:spacing w:val="-8"/>
          <w:w w:val="109"/>
          <w:sz w:val="24"/>
          <w:szCs w:val="24"/>
        </w:rPr>
        <w:t>.</w:t>
      </w:r>
    </w:p>
    <w:p w:rsidR="00C81A72" w:rsidRPr="00C81A72" w:rsidRDefault="00C81A72" w:rsidP="00C81A72">
      <w:pPr>
        <w:shd w:val="clear" w:color="auto" w:fill="FFFFFF"/>
        <w:ind w:firstLine="708"/>
        <w:rPr>
          <w:rFonts w:ascii="Times New Roman" w:hAnsi="Times New Roman"/>
          <w:iCs/>
          <w:color w:val="000000"/>
          <w:spacing w:val="-8"/>
          <w:w w:val="109"/>
          <w:sz w:val="24"/>
          <w:szCs w:val="24"/>
        </w:rPr>
      </w:pPr>
      <w:r w:rsidRPr="00C81A72">
        <w:rPr>
          <w:rFonts w:ascii="Times New Roman" w:hAnsi="Times New Roman"/>
          <w:iCs/>
          <w:color w:val="000000"/>
          <w:spacing w:val="-8"/>
          <w:w w:val="109"/>
          <w:sz w:val="24"/>
          <w:szCs w:val="24"/>
        </w:rPr>
        <w:t>Жизнь и творчеств</w:t>
      </w:r>
      <w:proofErr w:type="gramStart"/>
      <w:r w:rsidRPr="00C81A72">
        <w:rPr>
          <w:rFonts w:ascii="Times New Roman" w:hAnsi="Times New Roman"/>
          <w:iCs/>
          <w:color w:val="000000"/>
          <w:spacing w:val="-8"/>
          <w:w w:val="109"/>
          <w:sz w:val="24"/>
          <w:szCs w:val="24"/>
        </w:rPr>
        <w:t>о(</w:t>
      </w:r>
      <w:proofErr w:type="gramEnd"/>
      <w:r w:rsidRPr="00C81A72">
        <w:rPr>
          <w:rFonts w:ascii="Times New Roman" w:hAnsi="Times New Roman"/>
          <w:iCs/>
          <w:color w:val="000000"/>
          <w:spacing w:val="-8"/>
          <w:w w:val="109"/>
          <w:sz w:val="24"/>
          <w:szCs w:val="24"/>
        </w:rPr>
        <w:t>обзор)</w:t>
      </w:r>
    </w:p>
    <w:p w:rsidR="00C81A72" w:rsidRPr="00C81A72" w:rsidRDefault="00C81A72" w:rsidP="00C81A72">
      <w:pPr>
        <w:shd w:val="clear" w:color="auto" w:fill="FFFFFF"/>
        <w:ind w:firstLine="708"/>
        <w:rPr>
          <w:rFonts w:ascii="Times New Roman" w:hAnsi="Times New Roman"/>
          <w:color w:val="000000"/>
          <w:spacing w:val="-3"/>
          <w:w w:val="106"/>
          <w:sz w:val="24"/>
          <w:szCs w:val="24"/>
        </w:rPr>
      </w:pPr>
      <w:r w:rsidRPr="00C81A72">
        <w:rPr>
          <w:rFonts w:ascii="Times New Roman" w:hAnsi="Times New Roman"/>
          <w:b/>
          <w:color w:val="000000"/>
          <w:spacing w:val="20"/>
          <w:w w:val="109"/>
          <w:sz w:val="24"/>
          <w:szCs w:val="24"/>
        </w:rPr>
        <w:t>«</w:t>
      </w:r>
      <w:proofErr w:type="spellStart"/>
      <w:r w:rsidRPr="00C81A72">
        <w:rPr>
          <w:rFonts w:ascii="Times New Roman" w:hAnsi="Times New Roman"/>
          <w:b/>
          <w:color w:val="000000"/>
          <w:spacing w:val="20"/>
          <w:w w:val="109"/>
          <w:sz w:val="24"/>
          <w:szCs w:val="24"/>
        </w:rPr>
        <w:t>Notre</w:t>
      </w:r>
      <w:proofErr w:type="spellEnd"/>
      <w:r w:rsidRPr="00C81A72">
        <w:rPr>
          <w:rFonts w:ascii="Times New Roman" w:hAnsi="Times New Roman"/>
          <w:b/>
          <w:color w:val="000000"/>
          <w:spacing w:val="20"/>
          <w:w w:val="109"/>
          <w:sz w:val="24"/>
          <w:szCs w:val="24"/>
        </w:rPr>
        <w:t xml:space="preserve"> </w:t>
      </w:r>
      <w:proofErr w:type="spellStart"/>
      <w:r w:rsidRPr="00C81A72">
        <w:rPr>
          <w:rFonts w:ascii="Times New Roman" w:hAnsi="Times New Roman"/>
          <w:b/>
          <w:color w:val="000000"/>
          <w:spacing w:val="20"/>
          <w:w w:val="109"/>
          <w:sz w:val="24"/>
          <w:szCs w:val="24"/>
        </w:rPr>
        <w:t>Dame</w:t>
      </w:r>
      <w:proofErr w:type="spellEnd"/>
      <w:r w:rsidRPr="00C81A72">
        <w:rPr>
          <w:rFonts w:ascii="Times New Roman" w:hAnsi="Times New Roman"/>
          <w:b/>
          <w:color w:val="000000"/>
          <w:spacing w:val="26"/>
          <w:w w:val="109"/>
          <w:sz w:val="24"/>
          <w:szCs w:val="24"/>
        </w:rPr>
        <w:t>»,</w:t>
      </w:r>
      <w:r w:rsidRPr="00C81A72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20"/>
          <w:w w:val="109"/>
          <w:sz w:val="24"/>
          <w:szCs w:val="24"/>
        </w:rPr>
        <w:t>«Бес</w:t>
      </w:r>
      <w:r w:rsidRPr="00C81A72">
        <w:rPr>
          <w:rFonts w:ascii="Times New Roman" w:hAnsi="Times New Roman"/>
          <w:b/>
          <w:color w:val="000000"/>
          <w:spacing w:val="26"/>
          <w:w w:val="109"/>
          <w:sz w:val="24"/>
          <w:szCs w:val="24"/>
        </w:rPr>
        <w:t>сонница.</w:t>
      </w:r>
      <w:r w:rsidRPr="00C81A72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21"/>
          <w:w w:val="109"/>
          <w:sz w:val="24"/>
          <w:szCs w:val="24"/>
        </w:rPr>
        <w:t>Гомер.</w:t>
      </w:r>
      <w:r w:rsidRPr="00C81A72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37"/>
          <w:w w:val="109"/>
          <w:sz w:val="24"/>
          <w:szCs w:val="24"/>
        </w:rPr>
        <w:t>Тугие</w:t>
      </w:r>
      <w:r w:rsidRPr="00C81A72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14"/>
          <w:w w:val="109"/>
          <w:sz w:val="24"/>
          <w:szCs w:val="24"/>
        </w:rPr>
        <w:t>паруса...»,</w:t>
      </w:r>
      <w:r w:rsidRPr="00C81A72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15"/>
          <w:w w:val="109"/>
          <w:sz w:val="24"/>
          <w:szCs w:val="24"/>
        </w:rPr>
        <w:t xml:space="preserve">«За </w:t>
      </w:r>
      <w:r w:rsidRPr="00C81A72">
        <w:rPr>
          <w:rFonts w:ascii="Times New Roman" w:hAnsi="Times New Roman"/>
          <w:b/>
          <w:color w:val="000000"/>
          <w:spacing w:val="38"/>
          <w:w w:val="109"/>
          <w:sz w:val="24"/>
          <w:szCs w:val="24"/>
        </w:rPr>
        <w:t>гремучую</w:t>
      </w:r>
      <w:r w:rsidRPr="00C81A72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36"/>
          <w:w w:val="109"/>
          <w:sz w:val="24"/>
          <w:szCs w:val="24"/>
        </w:rPr>
        <w:t>доблесть</w:t>
      </w:r>
      <w:r w:rsidRPr="00C81A72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41"/>
          <w:w w:val="109"/>
          <w:sz w:val="24"/>
          <w:szCs w:val="24"/>
        </w:rPr>
        <w:t>грядущих</w:t>
      </w:r>
      <w:r w:rsidRPr="00C81A72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12"/>
          <w:w w:val="109"/>
          <w:sz w:val="24"/>
          <w:szCs w:val="24"/>
        </w:rPr>
        <w:t xml:space="preserve">веков...», </w:t>
      </w:r>
      <w:r w:rsidRPr="00C81A72">
        <w:rPr>
          <w:rFonts w:ascii="Times New Roman" w:hAnsi="Times New Roman"/>
          <w:b/>
          <w:color w:val="000000"/>
          <w:spacing w:val="49"/>
          <w:w w:val="106"/>
          <w:sz w:val="24"/>
          <w:szCs w:val="24"/>
        </w:rPr>
        <w:t>«Я вернулся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64"/>
          <w:w w:val="106"/>
          <w:sz w:val="24"/>
          <w:szCs w:val="24"/>
        </w:rPr>
        <w:t>в мой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11"/>
          <w:w w:val="106"/>
          <w:sz w:val="24"/>
          <w:szCs w:val="24"/>
        </w:rPr>
        <w:t xml:space="preserve">город...» и др. (по выбору 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учителя и учащихся). Яркость поэтической палитры </w:t>
      </w:r>
      <w:r w:rsidRPr="00C81A72">
        <w:rPr>
          <w:rFonts w:ascii="Times New Roman" w:hAnsi="Times New Roman"/>
          <w:b/>
          <w:color w:val="000000"/>
          <w:spacing w:val="-3"/>
          <w:w w:val="106"/>
          <w:sz w:val="24"/>
          <w:szCs w:val="24"/>
        </w:rPr>
        <w:t>поэта.</w:t>
      </w:r>
      <w:r w:rsidRPr="00C81A72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 xml:space="preserve"> 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b/>
          <w:color w:val="000000"/>
          <w:spacing w:val="-3"/>
          <w:w w:val="106"/>
          <w:sz w:val="24"/>
          <w:szCs w:val="24"/>
        </w:rPr>
      </w:pPr>
      <w:r w:rsidRPr="00C81A72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 xml:space="preserve">Острое ощущение связи времен. Философичность лирики. Исторические и литературные образы в </w:t>
      </w:r>
      <w:r w:rsidRPr="00C81A72">
        <w:rPr>
          <w:rFonts w:ascii="Times New Roman" w:hAnsi="Times New Roman"/>
          <w:color w:val="000000"/>
          <w:spacing w:val="-6"/>
          <w:w w:val="106"/>
          <w:sz w:val="24"/>
          <w:szCs w:val="24"/>
        </w:rPr>
        <w:t>поэзии Мандельштама.</w:t>
      </w:r>
    </w:p>
    <w:p w:rsidR="00C81A72" w:rsidRPr="00C81A72" w:rsidRDefault="00C81A72" w:rsidP="00C81A72">
      <w:pPr>
        <w:shd w:val="clear" w:color="auto" w:fill="FFFFFF"/>
        <w:ind w:firstLine="254"/>
        <w:rPr>
          <w:rFonts w:ascii="Times New Roman" w:hAnsi="Times New Roman"/>
          <w:iCs/>
          <w:color w:val="000000"/>
          <w:spacing w:val="-12"/>
          <w:w w:val="106"/>
          <w:sz w:val="24"/>
          <w:szCs w:val="24"/>
        </w:rPr>
      </w:pPr>
      <w:proofErr w:type="spellStart"/>
      <w:r w:rsidRPr="00C81A72">
        <w:rPr>
          <w:rFonts w:ascii="Times New Roman" w:hAnsi="Times New Roman"/>
          <w:b/>
          <w:iCs/>
          <w:color w:val="000000"/>
          <w:spacing w:val="-12"/>
          <w:w w:val="106"/>
          <w:sz w:val="24"/>
          <w:szCs w:val="24"/>
        </w:rPr>
        <w:t>А.А.Ахматова</w:t>
      </w:r>
      <w:proofErr w:type="spellEnd"/>
      <w:r w:rsidRPr="00C81A72">
        <w:rPr>
          <w:rFonts w:ascii="Times New Roman" w:hAnsi="Times New Roman"/>
          <w:iCs/>
          <w:color w:val="000000"/>
          <w:spacing w:val="-12"/>
          <w:w w:val="106"/>
          <w:sz w:val="24"/>
          <w:szCs w:val="24"/>
        </w:rPr>
        <w:t>.</w:t>
      </w:r>
    </w:p>
    <w:p w:rsidR="00C81A72" w:rsidRPr="00C81A72" w:rsidRDefault="00C81A72" w:rsidP="00C81A72">
      <w:pPr>
        <w:shd w:val="clear" w:color="auto" w:fill="FFFFFF"/>
        <w:ind w:firstLine="708"/>
        <w:rPr>
          <w:rFonts w:ascii="Times New Roman" w:hAnsi="Times New Roman"/>
          <w:iCs/>
          <w:color w:val="000000"/>
          <w:spacing w:val="-12"/>
          <w:w w:val="106"/>
          <w:sz w:val="24"/>
          <w:szCs w:val="24"/>
        </w:rPr>
      </w:pPr>
      <w:r w:rsidRPr="00C81A72">
        <w:rPr>
          <w:rFonts w:ascii="Times New Roman" w:hAnsi="Times New Roman"/>
          <w:iCs/>
          <w:color w:val="000000"/>
          <w:spacing w:val="-12"/>
          <w:w w:val="106"/>
          <w:sz w:val="24"/>
          <w:szCs w:val="24"/>
        </w:rPr>
        <w:t>Жизнь и творчество (обзор)</w:t>
      </w:r>
    </w:p>
    <w:p w:rsidR="00C81A72" w:rsidRPr="00C81A72" w:rsidRDefault="00C81A72" w:rsidP="00C81A72">
      <w:pPr>
        <w:shd w:val="clear" w:color="auto" w:fill="FFFFFF"/>
        <w:ind w:firstLine="708"/>
        <w:rPr>
          <w:rFonts w:ascii="Times New Roman" w:hAnsi="Times New Roman"/>
          <w:b/>
          <w:color w:val="000000"/>
          <w:spacing w:val="-4"/>
          <w:w w:val="106"/>
          <w:sz w:val="24"/>
          <w:szCs w:val="24"/>
        </w:rPr>
      </w:pPr>
      <w:r w:rsidRPr="00C81A72">
        <w:rPr>
          <w:rFonts w:ascii="Times New Roman" w:hAnsi="Times New Roman"/>
          <w:b/>
          <w:color w:val="000000"/>
          <w:spacing w:val="34"/>
          <w:w w:val="106"/>
          <w:sz w:val="24"/>
          <w:szCs w:val="24"/>
        </w:rPr>
        <w:t>«Сжала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40"/>
          <w:w w:val="106"/>
          <w:sz w:val="24"/>
          <w:szCs w:val="24"/>
        </w:rPr>
        <w:t>руки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34"/>
          <w:w w:val="106"/>
          <w:sz w:val="24"/>
          <w:szCs w:val="24"/>
        </w:rPr>
        <w:t>под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16"/>
          <w:w w:val="106"/>
          <w:sz w:val="24"/>
          <w:szCs w:val="24"/>
        </w:rPr>
        <w:t>тем</w:t>
      </w:r>
      <w:r w:rsidRPr="00C81A72">
        <w:rPr>
          <w:rFonts w:ascii="Times New Roman" w:hAnsi="Times New Roman"/>
          <w:b/>
          <w:color w:val="000000"/>
          <w:spacing w:val="30"/>
          <w:w w:val="106"/>
          <w:sz w:val="24"/>
          <w:szCs w:val="24"/>
        </w:rPr>
        <w:t>ной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16"/>
          <w:w w:val="106"/>
          <w:sz w:val="24"/>
          <w:szCs w:val="24"/>
        </w:rPr>
        <w:t>вуалью...»,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25"/>
          <w:w w:val="106"/>
          <w:sz w:val="24"/>
          <w:szCs w:val="24"/>
        </w:rPr>
        <w:t>«Мне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17"/>
          <w:w w:val="106"/>
          <w:sz w:val="24"/>
          <w:szCs w:val="24"/>
        </w:rPr>
        <w:t xml:space="preserve">ни к </w:t>
      </w:r>
      <w:r w:rsidRPr="00C81A72">
        <w:rPr>
          <w:rFonts w:ascii="Times New Roman" w:hAnsi="Times New Roman"/>
          <w:b/>
          <w:color w:val="000000"/>
          <w:spacing w:val="38"/>
          <w:w w:val="106"/>
          <w:sz w:val="24"/>
          <w:szCs w:val="24"/>
        </w:rPr>
        <w:t>чему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proofErr w:type="spellStart"/>
      <w:proofErr w:type="gramStart"/>
      <w:r w:rsidRPr="00C81A72">
        <w:rPr>
          <w:rFonts w:ascii="Times New Roman" w:hAnsi="Times New Roman"/>
          <w:b/>
          <w:color w:val="000000"/>
          <w:spacing w:val="22"/>
          <w:w w:val="106"/>
          <w:sz w:val="24"/>
          <w:szCs w:val="24"/>
        </w:rPr>
        <w:t>одиче-</w:t>
      </w:r>
      <w:r w:rsidRPr="00C81A72">
        <w:rPr>
          <w:rFonts w:ascii="Times New Roman" w:hAnsi="Times New Roman"/>
          <w:b/>
          <w:color w:val="000000"/>
          <w:spacing w:val="37"/>
          <w:w w:val="106"/>
          <w:sz w:val="24"/>
          <w:szCs w:val="24"/>
        </w:rPr>
        <w:t>ские</w:t>
      </w:r>
      <w:proofErr w:type="spellEnd"/>
      <w:proofErr w:type="gramEnd"/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13"/>
          <w:w w:val="106"/>
          <w:sz w:val="24"/>
          <w:szCs w:val="24"/>
        </w:rPr>
        <w:t>рати...»,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16"/>
          <w:w w:val="106"/>
          <w:sz w:val="24"/>
          <w:szCs w:val="24"/>
        </w:rPr>
        <w:t xml:space="preserve">«Мне </w:t>
      </w:r>
      <w:r w:rsidRPr="00C81A72">
        <w:rPr>
          <w:rFonts w:ascii="Times New Roman" w:hAnsi="Times New Roman"/>
          <w:b/>
          <w:color w:val="000000"/>
          <w:spacing w:val="36"/>
          <w:w w:val="106"/>
          <w:sz w:val="24"/>
          <w:szCs w:val="24"/>
        </w:rPr>
        <w:t>голос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17"/>
          <w:w w:val="106"/>
          <w:sz w:val="24"/>
          <w:szCs w:val="24"/>
        </w:rPr>
        <w:t>был.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16"/>
          <w:w w:val="106"/>
          <w:sz w:val="24"/>
          <w:szCs w:val="24"/>
        </w:rPr>
        <w:t xml:space="preserve">Он </w:t>
      </w:r>
      <w:r w:rsidRPr="00C81A72">
        <w:rPr>
          <w:rFonts w:ascii="Times New Roman" w:hAnsi="Times New Roman"/>
          <w:b/>
          <w:color w:val="000000"/>
          <w:spacing w:val="35"/>
          <w:w w:val="106"/>
          <w:sz w:val="24"/>
          <w:szCs w:val="24"/>
        </w:rPr>
        <w:t xml:space="preserve">звал </w:t>
      </w:r>
      <w:proofErr w:type="spellStart"/>
      <w:r w:rsidRPr="00C81A72">
        <w:rPr>
          <w:rFonts w:ascii="Times New Roman" w:hAnsi="Times New Roman"/>
          <w:b/>
          <w:color w:val="000000"/>
          <w:spacing w:val="-5"/>
          <w:w w:val="106"/>
          <w:sz w:val="24"/>
          <w:szCs w:val="24"/>
        </w:rPr>
        <w:t>утешно</w:t>
      </w:r>
      <w:proofErr w:type="spellEnd"/>
      <w:r w:rsidRPr="00C81A72">
        <w:rPr>
          <w:rFonts w:ascii="Times New Roman" w:hAnsi="Times New Roman"/>
          <w:b/>
          <w:color w:val="000000"/>
          <w:spacing w:val="-5"/>
          <w:w w:val="106"/>
          <w:sz w:val="24"/>
          <w:szCs w:val="24"/>
        </w:rPr>
        <w:t xml:space="preserve">...», «Родная земля» (по выбору учителя </w:t>
      </w:r>
      <w:r w:rsidRPr="00C81A72">
        <w:rPr>
          <w:rFonts w:ascii="Times New Roman" w:hAnsi="Times New Roman"/>
          <w:b/>
          <w:color w:val="000000"/>
          <w:spacing w:val="-4"/>
          <w:w w:val="106"/>
          <w:sz w:val="24"/>
          <w:szCs w:val="24"/>
        </w:rPr>
        <w:t xml:space="preserve">и учащихся). 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color w:val="000000"/>
          <w:spacing w:val="-4"/>
          <w:w w:val="106"/>
          <w:sz w:val="24"/>
          <w:szCs w:val="24"/>
        </w:rPr>
        <w:t xml:space="preserve">Отражение в лирике Ахматовой глубины </w:t>
      </w:r>
      <w:r w:rsidRPr="00C81A72">
        <w:rPr>
          <w:rFonts w:ascii="Times New Roman" w:hAnsi="Times New Roman"/>
          <w:color w:val="000000"/>
          <w:spacing w:val="-1"/>
          <w:w w:val="106"/>
          <w:sz w:val="24"/>
          <w:szCs w:val="24"/>
        </w:rPr>
        <w:t>человеческих переживаний, ее психологизм. Патри</w:t>
      </w:r>
      <w:r w:rsidRPr="00C81A72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>отизм и гражданственность поэзии. Разговорность ин</w:t>
      </w:r>
      <w:r w:rsidRPr="00C81A72">
        <w:rPr>
          <w:rFonts w:ascii="Times New Roman" w:hAnsi="Times New Roman"/>
          <w:color w:val="000000"/>
          <w:spacing w:val="-5"/>
          <w:w w:val="106"/>
          <w:sz w:val="24"/>
          <w:szCs w:val="24"/>
        </w:rPr>
        <w:t>тонации и музыкальность стиха. Новаторство формы.</w:t>
      </w:r>
    </w:p>
    <w:p w:rsidR="00C81A72" w:rsidRPr="00C81A72" w:rsidRDefault="00C81A72" w:rsidP="00C81A72">
      <w:pPr>
        <w:shd w:val="clear" w:color="auto" w:fill="FFFFFF"/>
        <w:ind w:firstLine="302"/>
        <w:rPr>
          <w:rFonts w:ascii="Times New Roman" w:hAnsi="Times New Roman"/>
          <w:b/>
          <w:color w:val="000000"/>
          <w:spacing w:val="33"/>
          <w:w w:val="106"/>
          <w:sz w:val="24"/>
          <w:szCs w:val="24"/>
        </w:rPr>
      </w:pPr>
      <w:r w:rsidRPr="00C81A72">
        <w:rPr>
          <w:rFonts w:ascii="Times New Roman" w:hAnsi="Times New Roman"/>
          <w:b/>
          <w:color w:val="000000"/>
          <w:spacing w:val="33"/>
          <w:w w:val="106"/>
          <w:sz w:val="24"/>
          <w:szCs w:val="24"/>
        </w:rPr>
        <w:t>«Реквием».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b/>
          <w:color w:val="000000"/>
          <w:spacing w:val="33"/>
          <w:w w:val="106"/>
          <w:sz w:val="24"/>
          <w:szCs w:val="24"/>
        </w:rPr>
      </w:pPr>
      <w:r w:rsidRPr="00C81A72">
        <w:rPr>
          <w:rFonts w:ascii="Times New Roman" w:hAnsi="Times New Roman"/>
          <w:color w:val="000000"/>
          <w:spacing w:val="-6"/>
          <w:w w:val="106"/>
          <w:sz w:val="24"/>
          <w:szCs w:val="24"/>
        </w:rPr>
        <w:t xml:space="preserve">Смысл названия поэмы, отражение в </w:t>
      </w:r>
      <w:r w:rsidRPr="00C81A72">
        <w:rPr>
          <w:rFonts w:ascii="Times New Roman" w:hAnsi="Times New Roman"/>
          <w:color w:val="000000"/>
          <w:spacing w:val="-5"/>
          <w:w w:val="106"/>
          <w:sz w:val="24"/>
          <w:szCs w:val="24"/>
        </w:rPr>
        <w:t>ней личной трагедии и народного горя. Библейские мо</w:t>
      </w:r>
      <w:r w:rsidRPr="00C81A72">
        <w:rPr>
          <w:rFonts w:ascii="Times New Roman" w:hAnsi="Times New Roman"/>
          <w:color w:val="000000"/>
          <w:spacing w:val="-8"/>
          <w:w w:val="106"/>
          <w:sz w:val="24"/>
          <w:szCs w:val="24"/>
        </w:rPr>
        <w:t xml:space="preserve">тивы и образы в поэме. Победа исторической памяти над </w:t>
      </w:r>
      <w:r w:rsidRPr="00C81A72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 xml:space="preserve">забвением как основной пафос «Реквиема». Особенности </w:t>
      </w:r>
      <w:r w:rsidRPr="00C81A72">
        <w:rPr>
          <w:rFonts w:ascii="Times New Roman" w:hAnsi="Times New Roman"/>
          <w:color w:val="000000"/>
          <w:spacing w:val="-7"/>
          <w:w w:val="106"/>
          <w:sz w:val="24"/>
          <w:szCs w:val="24"/>
        </w:rPr>
        <w:t>жанра и композиции поэмы, роль эпиграфа, посвящения и эпилога. Роль детали в создании поэтического образа.</w:t>
      </w:r>
    </w:p>
    <w:p w:rsidR="00C81A72" w:rsidRPr="00C81A72" w:rsidRDefault="00C81A72" w:rsidP="00C81A72">
      <w:pPr>
        <w:shd w:val="clear" w:color="auto" w:fill="FFFFFF"/>
        <w:ind w:firstLine="259"/>
        <w:rPr>
          <w:rFonts w:ascii="Times New Roman" w:hAnsi="Times New Roman"/>
          <w:iCs/>
          <w:color w:val="000000"/>
          <w:spacing w:val="-13"/>
          <w:w w:val="106"/>
          <w:sz w:val="24"/>
          <w:szCs w:val="24"/>
        </w:rPr>
      </w:pPr>
      <w:proofErr w:type="spellStart"/>
      <w:r w:rsidRPr="00C81A72">
        <w:rPr>
          <w:rFonts w:ascii="Times New Roman" w:hAnsi="Times New Roman"/>
          <w:b/>
          <w:iCs/>
          <w:color w:val="000000"/>
          <w:spacing w:val="-13"/>
          <w:w w:val="106"/>
          <w:sz w:val="24"/>
          <w:szCs w:val="24"/>
        </w:rPr>
        <w:t>Б.Л.Пастернак</w:t>
      </w:r>
      <w:proofErr w:type="spellEnd"/>
      <w:r w:rsidRPr="00C81A72">
        <w:rPr>
          <w:rFonts w:ascii="Times New Roman" w:hAnsi="Times New Roman"/>
          <w:iCs/>
          <w:color w:val="000000"/>
          <w:spacing w:val="-13"/>
          <w:w w:val="106"/>
          <w:sz w:val="24"/>
          <w:szCs w:val="24"/>
        </w:rPr>
        <w:t>.</w:t>
      </w:r>
    </w:p>
    <w:p w:rsidR="00C81A72" w:rsidRPr="00C81A72" w:rsidRDefault="00C81A72" w:rsidP="00C81A72">
      <w:pPr>
        <w:shd w:val="clear" w:color="auto" w:fill="FFFFFF"/>
        <w:ind w:firstLine="708"/>
        <w:rPr>
          <w:rFonts w:ascii="Times New Roman" w:hAnsi="Times New Roman"/>
          <w:iCs/>
          <w:color w:val="000000"/>
          <w:spacing w:val="-13"/>
          <w:w w:val="106"/>
          <w:sz w:val="24"/>
          <w:szCs w:val="24"/>
        </w:rPr>
      </w:pPr>
      <w:r w:rsidRPr="00C81A72">
        <w:rPr>
          <w:rFonts w:ascii="Times New Roman" w:hAnsi="Times New Roman"/>
          <w:iCs/>
          <w:color w:val="000000"/>
          <w:spacing w:val="-13"/>
          <w:w w:val="106"/>
          <w:sz w:val="24"/>
          <w:szCs w:val="24"/>
        </w:rPr>
        <w:t>Жизнь и творчество (обзор).</w:t>
      </w:r>
    </w:p>
    <w:p w:rsidR="00C81A72" w:rsidRPr="00C81A72" w:rsidRDefault="00C81A72" w:rsidP="00C81A72">
      <w:pPr>
        <w:shd w:val="clear" w:color="auto" w:fill="FFFFFF"/>
        <w:ind w:firstLine="708"/>
        <w:rPr>
          <w:rFonts w:ascii="Times New Roman" w:hAnsi="Times New Roman"/>
          <w:b/>
          <w:color w:val="000000"/>
          <w:spacing w:val="-4"/>
          <w:w w:val="106"/>
          <w:sz w:val="24"/>
          <w:szCs w:val="24"/>
        </w:rPr>
      </w:pPr>
      <w:r w:rsidRPr="00C81A72">
        <w:rPr>
          <w:rFonts w:ascii="Times New Roman" w:hAnsi="Times New Roman"/>
          <w:b/>
          <w:color w:val="000000"/>
          <w:spacing w:val="26"/>
          <w:w w:val="106"/>
          <w:sz w:val="24"/>
          <w:szCs w:val="24"/>
        </w:rPr>
        <w:t>«Про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43"/>
          <w:w w:val="106"/>
          <w:sz w:val="24"/>
          <w:szCs w:val="24"/>
        </w:rPr>
        <w:t>эти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32"/>
          <w:w w:val="106"/>
          <w:sz w:val="24"/>
          <w:szCs w:val="24"/>
        </w:rPr>
        <w:t>стихи»,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15"/>
          <w:w w:val="106"/>
          <w:sz w:val="24"/>
          <w:szCs w:val="24"/>
        </w:rPr>
        <w:t>«Фев</w:t>
      </w:r>
      <w:r w:rsidRPr="00C81A72">
        <w:rPr>
          <w:rFonts w:ascii="Times New Roman" w:hAnsi="Times New Roman"/>
          <w:b/>
          <w:color w:val="000000"/>
          <w:spacing w:val="20"/>
          <w:w w:val="106"/>
          <w:sz w:val="24"/>
          <w:szCs w:val="24"/>
        </w:rPr>
        <w:t>раль.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38"/>
          <w:w w:val="106"/>
          <w:sz w:val="24"/>
          <w:szCs w:val="24"/>
        </w:rPr>
        <w:t>Достать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37"/>
          <w:w w:val="106"/>
          <w:sz w:val="24"/>
          <w:szCs w:val="24"/>
        </w:rPr>
        <w:t>чернил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18"/>
          <w:w w:val="106"/>
          <w:sz w:val="24"/>
          <w:szCs w:val="24"/>
        </w:rPr>
        <w:t xml:space="preserve">и </w:t>
      </w:r>
      <w:r w:rsidRPr="00C81A72">
        <w:rPr>
          <w:rFonts w:ascii="Times New Roman" w:hAnsi="Times New Roman"/>
          <w:b/>
          <w:color w:val="000000"/>
          <w:spacing w:val="16"/>
          <w:w w:val="106"/>
          <w:sz w:val="24"/>
          <w:szCs w:val="24"/>
        </w:rPr>
        <w:t xml:space="preserve">плакать!..», </w:t>
      </w:r>
      <w:r w:rsidRPr="00C81A72">
        <w:rPr>
          <w:rFonts w:ascii="Times New Roman" w:hAnsi="Times New Roman"/>
          <w:b/>
          <w:color w:val="000000"/>
          <w:spacing w:val="28"/>
          <w:w w:val="106"/>
          <w:sz w:val="24"/>
          <w:szCs w:val="24"/>
        </w:rPr>
        <w:t>«Определение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20"/>
          <w:w w:val="106"/>
          <w:sz w:val="24"/>
          <w:szCs w:val="24"/>
        </w:rPr>
        <w:t>поэзии»,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7"/>
          <w:w w:val="106"/>
          <w:sz w:val="24"/>
          <w:szCs w:val="24"/>
        </w:rPr>
        <w:t>«Во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24"/>
          <w:w w:val="106"/>
          <w:sz w:val="24"/>
          <w:szCs w:val="24"/>
        </w:rPr>
        <w:t>всем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24"/>
          <w:w w:val="106"/>
          <w:sz w:val="24"/>
          <w:szCs w:val="24"/>
        </w:rPr>
        <w:t xml:space="preserve">мне </w:t>
      </w:r>
      <w:r w:rsidRPr="00C81A72">
        <w:rPr>
          <w:rFonts w:ascii="Times New Roman" w:hAnsi="Times New Roman"/>
          <w:b/>
          <w:color w:val="000000"/>
          <w:spacing w:val="37"/>
          <w:w w:val="106"/>
          <w:sz w:val="24"/>
          <w:szCs w:val="24"/>
        </w:rPr>
        <w:t>хочется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14"/>
          <w:w w:val="106"/>
          <w:sz w:val="24"/>
          <w:szCs w:val="24"/>
        </w:rPr>
        <w:t>дойти...»,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31"/>
          <w:w w:val="106"/>
          <w:sz w:val="24"/>
          <w:szCs w:val="24"/>
        </w:rPr>
        <w:t>«Любить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39"/>
          <w:w w:val="106"/>
          <w:sz w:val="24"/>
          <w:szCs w:val="24"/>
        </w:rPr>
        <w:t>иных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18"/>
          <w:w w:val="106"/>
          <w:sz w:val="24"/>
          <w:szCs w:val="24"/>
        </w:rPr>
        <w:t xml:space="preserve">— </w:t>
      </w:r>
      <w:r w:rsidRPr="00C81A72">
        <w:rPr>
          <w:rFonts w:ascii="Times New Roman" w:hAnsi="Times New Roman"/>
          <w:b/>
          <w:color w:val="000000"/>
          <w:spacing w:val="40"/>
          <w:w w:val="106"/>
          <w:sz w:val="24"/>
          <w:szCs w:val="24"/>
        </w:rPr>
        <w:t>тяжелый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13"/>
          <w:w w:val="106"/>
          <w:sz w:val="24"/>
          <w:szCs w:val="24"/>
        </w:rPr>
        <w:t>крест...»,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32"/>
          <w:w w:val="106"/>
          <w:sz w:val="24"/>
          <w:szCs w:val="24"/>
        </w:rPr>
        <w:t>«Никого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11"/>
          <w:w w:val="106"/>
          <w:sz w:val="24"/>
          <w:szCs w:val="24"/>
        </w:rPr>
        <w:t xml:space="preserve">не </w:t>
      </w:r>
      <w:r w:rsidRPr="00C81A72">
        <w:rPr>
          <w:rFonts w:ascii="Times New Roman" w:hAnsi="Times New Roman"/>
          <w:b/>
          <w:color w:val="000000"/>
          <w:spacing w:val="37"/>
          <w:w w:val="106"/>
          <w:sz w:val="24"/>
          <w:szCs w:val="24"/>
        </w:rPr>
        <w:t>будет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11"/>
          <w:w w:val="106"/>
          <w:sz w:val="24"/>
          <w:szCs w:val="24"/>
        </w:rPr>
        <w:t xml:space="preserve">в </w:t>
      </w:r>
      <w:r w:rsidRPr="00C81A72">
        <w:rPr>
          <w:rFonts w:ascii="Times New Roman" w:hAnsi="Times New Roman"/>
          <w:b/>
          <w:color w:val="000000"/>
          <w:spacing w:val="10"/>
          <w:w w:val="106"/>
          <w:sz w:val="24"/>
          <w:szCs w:val="24"/>
        </w:rPr>
        <w:t>доме...»,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18"/>
          <w:w w:val="106"/>
          <w:sz w:val="24"/>
          <w:szCs w:val="24"/>
        </w:rPr>
        <w:t>«Сосны»,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18"/>
          <w:w w:val="106"/>
          <w:sz w:val="24"/>
          <w:szCs w:val="24"/>
        </w:rPr>
        <w:t>«Иней»,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27"/>
          <w:w w:val="106"/>
          <w:sz w:val="24"/>
          <w:szCs w:val="24"/>
        </w:rPr>
        <w:t>«Снег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22"/>
          <w:w w:val="106"/>
          <w:sz w:val="24"/>
          <w:szCs w:val="24"/>
        </w:rPr>
        <w:t xml:space="preserve">идет», </w:t>
      </w:r>
      <w:r w:rsidRPr="00C81A72">
        <w:rPr>
          <w:rFonts w:ascii="Times New Roman" w:hAnsi="Times New Roman"/>
          <w:b/>
          <w:color w:val="000000"/>
          <w:spacing w:val="-6"/>
          <w:w w:val="106"/>
          <w:sz w:val="24"/>
          <w:szCs w:val="24"/>
        </w:rPr>
        <w:t>«Гамле</w:t>
      </w:r>
      <w:r w:rsidRPr="00C81A72">
        <w:rPr>
          <w:rFonts w:ascii="Times New Roman" w:hAnsi="Times New Roman"/>
          <w:b/>
          <w:color w:val="000000"/>
          <w:spacing w:val="10"/>
          <w:w w:val="106"/>
          <w:sz w:val="24"/>
          <w:szCs w:val="24"/>
        </w:rPr>
        <w:t>т»,</w:t>
      </w:r>
      <w:r w:rsidRPr="00C81A72">
        <w:rPr>
          <w:rFonts w:ascii="Times New Roman" w:hAnsi="Times New Roman"/>
          <w:b/>
          <w:color w:val="000000"/>
          <w:w w:val="106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6"/>
          <w:w w:val="106"/>
          <w:sz w:val="24"/>
          <w:szCs w:val="24"/>
        </w:rPr>
        <w:t xml:space="preserve">«3имняя ночь» (по выбору учителя и </w:t>
      </w:r>
      <w:r w:rsidRPr="00C81A72">
        <w:rPr>
          <w:rFonts w:ascii="Times New Roman" w:hAnsi="Times New Roman"/>
          <w:b/>
          <w:color w:val="000000"/>
          <w:spacing w:val="-4"/>
          <w:w w:val="106"/>
          <w:sz w:val="24"/>
          <w:szCs w:val="24"/>
        </w:rPr>
        <w:t>учащихся).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b/>
          <w:color w:val="000000"/>
          <w:spacing w:val="-4"/>
          <w:w w:val="106"/>
          <w:sz w:val="24"/>
          <w:szCs w:val="24"/>
        </w:rPr>
      </w:pPr>
      <w:r w:rsidRPr="00C81A72">
        <w:rPr>
          <w:rFonts w:ascii="Times New Roman" w:hAnsi="Times New Roman"/>
          <w:color w:val="000000"/>
          <w:spacing w:val="-4"/>
          <w:w w:val="106"/>
          <w:sz w:val="24"/>
          <w:szCs w:val="24"/>
        </w:rPr>
        <w:t xml:space="preserve">Поэтическая эволюция Пастернака: от </w:t>
      </w:r>
      <w:r w:rsidRPr="00C81A72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>сложности языка к простоте поэтического слова. Про</w:t>
      </w:r>
      <w:r w:rsidRPr="00C81A72">
        <w:rPr>
          <w:rFonts w:ascii="Times New Roman" w:hAnsi="Times New Roman"/>
          <w:color w:val="000000"/>
          <w:spacing w:val="-4"/>
          <w:w w:val="106"/>
          <w:sz w:val="24"/>
          <w:szCs w:val="24"/>
        </w:rPr>
        <w:t>никновенный лиризм и одухотворенность поэзии Пас</w:t>
      </w:r>
      <w:r w:rsidRPr="00C81A72">
        <w:rPr>
          <w:rFonts w:ascii="Times New Roman" w:hAnsi="Times New Roman"/>
          <w:sz w:val="24"/>
          <w:szCs w:val="24"/>
        </w:rPr>
        <w:t>тернака. Стремление "поймать живое". Пристальное внимание к живым просторам, восторг перед миром природы. Размышления о жизни, любви, природе искусства. Живописность и музыкальность поэзии, динамичность и порывистость стиха, раскованность синтаксиса. Яркость формы и философская насыщенность лирики. Человек и природа. Поэт и поэзия. Тема интеллигенции в революции. Герой и автор. Соединение патетической интонации и разговорного языка.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ab/>
      </w:r>
      <w:r w:rsidRPr="00C81A72">
        <w:rPr>
          <w:rFonts w:ascii="Times New Roman" w:hAnsi="Times New Roman"/>
          <w:b/>
          <w:sz w:val="24"/>
          <w:szCs w:val="24"/>
        </w:rPr>
        <w:tab/>
      </w:r>
      <w:r w:rsidRPr="00C81A72">
        <w:rPr>
          <w:rFonts w:ascii="Times New Roman" w:hAnsi="Times New Roman"/>
          <w:b/>
          <w:sz w:val="24"/>
          <w:szCs w:val="24"/>
        </w:rPr>
        <w:tab/>
        <w:t>"Доктор Живаго" (обзор).</w:t>
      </w:r>
      <w:r w:rsidRPr="00C81A72">
        <w:rPr>
          <w:rFonts w:ascii="Times New Roman" w:hAnsi="Times New Roman"/>
          <w:sz w:val="24"/>
          <w:szCs w:val="24"/>
        </w:rPr>
        <w:t xml:space="preserve"> 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Жанровое своеобразие романа. Соединение эпического и лирического начала. Образ Юрия Живаго. Цикл стихотворений героя. Его связь с проблематикой романа.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proofErr w:type="spellStart"/>
      <w:r w:rsidRPr="00C81A72">
        <w:rPr>
          <w:rFonts w:ascii="Times New Roman" w:hAnsi="Times New Roman"/>
          <w:b/>
          <w:sz w:val="24"/>
          <w:szCs w:val="24"/>
        </w:rPr>
        <w:t>М.А.Булгаков</w:t>
      </w:r>
      <w:proofErr w:type="spellEnd"/>
      <w:r w:rsidRPr="00C81A72">
        <w:rPr>
          <w:rFonts w:ascii="Times New Roman" w:hAnsi="Times New Roman"/>
          <w:sz w:val="24"/>
          <w:szCs w:val="24"/>
        </w:rPr>
        <w:t>.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ab/>
        <w:t>Жизнь и творчеств</w:t>
      </w:r>
      <w:proofErr w:type="gramStart"/>
      <w:r w:rsidRPr="00C81A72">
        <w:rPr>
          <w:rFonts w:ascii="Times New Roman" w:hAnsi="Times New Roman"/>
          <w:sz w:val="24"/>
          <w:szCs w:val="24"/>
        </w:rPr>
        <w:t>о(</w:t>
      </w:r>
      <w:proofErr w:type="gramEnd"/>
      <w:r w:rsidRPr="00C81A72">
        <w:rPr>
          <w:rFonts w:ascii="Times New Roman" w:hAnsi="Times New Roman"/>
          <w:sz w:val="24"/>
          <w:szCs w:val="24"/>
        </w:rPr>
        <w:t>обзор).</w:t>
      </w:r>
    </w:p>
    <w:p w:rsidR="00C81A72" w:rsidRPr="00C81A72" w:rsidRDefault="00C81A72" w:rsidP="00C81A72">
      <w:pPr>
        <w:shd w:val="clear" w:color="auto" w:fill="FFFFFF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ab/>
        <w:t xml:space="preserve">"Белая гвардия", "Мастер и Маргарита" (по выбору учителя и учащихся). 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"Белая гвардия". Судьба произведения. Гражданская война и ее события в романе. "Дни </w:t>
      </w:r>
      <w:proofErr w:type="spellStart"/>
      <w:r w:rsidRPr="00C81A72">
        <w:rPr>
          <w:rFonts w:ascii="Times New Roman" w:hAnsi="Times New Roman"/>
          <w:sz w:val="24"/>
          <w:szCs w:val="24"/>
        </w:rPr>
        <w:t>Турбиных</w:t>
      </w:r>
      <w:proofErr w:type="spellEnd"/>
      <w:r w:rsidRPr="00C81A72">
        <w:rPr>
          <w:rFonts w:ascii="Times New Roman" w:hAnsi="Times New Roman"/>
          <w:sz w:val="24"/>
          <w:szCs w:val="24"/>
        </w:rPr>
        <w:t>" - пьеса по роману "Белая гвардия". Проза и драматургия в творчестве писателя. Новаторство Булгакова-драматурга.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"Мастер и Маргарита". Необычность композиции романа: сочетание фантастического сюжета с философско-библейскими мотивами. Москва и </w:t>
      </w:r>
      <w:proofErr w:type="spellStart"/>
      <w:r w:rsidRPr="00C81A72">
        <w:rPr>
          <w:rFonts w:ascii="Times New Roman" w:hAnsi="Times New Roman"/>
          <w:sz w:val="24"/>
          <w:szCs w:val="24"/>
        </w:rPr>
        <w:t>Ершалаим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81A72">
        <w:rPr>
          <w:rFonts w:ascii="Times New Roman" w:hAnsi="Times New Roman"/>
          <w:sz w:val="24"/>
          <w:szCs w:val="24"/>
        </w:rPr>
        <w:t>Человеческое</w:t>
      </w:r>
      <w:proofErr w:type="gramEnd"/>
      <w:r w:rsidRPr="00C81A72">
        <w:rPr>
          <w:rFonts w:ascii="Times New Roman" w:hAnsi="Times New Roman"/>
          <w:sz w:val="24"/>
          <w:szCs w:val="24"/>
        </w:rPr>
        <w:t xml:space="preserve"> и божественное в облике </w:t>
      </w:r>
      <w:proofErr w:type="spellStart"/>
      <w:r w:rsidRPr="00C81A72">
        <w:rPr>
          <w:rFonts w:ascii="Times New Roman" w:hAnsi="Times New Roman"/>
          <w:sz w:val="24"/>
          <w:szCs w:val="24"/>
        </w:rPr>
        <w:t>Иешуа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Га-</w:t>
      </w:r>
      <w:proofErr w:type="spellStart"/>
      <w:r w:rsidRPr="00C81A72">
        <w:rPr>
          <w:rFonts w:ascii="Times New Roman" w:hAnsi="Times New Roman"/>
          <w:sz w:val="24"/>
          <w:szCs w:val="24"/>
        </w:rPr>
        <w:t>Ноцри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. Образ Понтия Пилата и его роль в романе. Тема совести. Мастер и его Маргарита. Образы </w:t>
      </w:r>
      <w:proofErr w:type="spellStart"/>
      <w:r w:rsidRPr="00C81A72">
        <w:rPr>
          <w:rFonts w:ascii="Times New Roman" w:hAnsi="Times New Roman"/>
          <w:sz w:val="24"/>
          <w:szCs w:val="24"/>
        </w:rPr>
        <w:t>Воланда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и его свиты. </w:t>
      </w:r>
      <w:proofErr w:type="spellStart"/>
      <w:r w:rsidRPr="00C81A72">
        <w:rPr>
          <w:rFonts w:ascii="Times New Roman" w:hAnsi="Times New Roman"/>
          <w:sz w:val="24"/>
          <w:szCs w:val="24"/>
        </w:rPr>
        <w:t>Булгаковская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81A72">
        <w:rPr>
          <w:rFonts w:ascii="Times New Roman" w:hAnsi="Times New Roman"/>
          <w:sz w:val="24"/>
          <w:szCs w:val="24"/>
        </w:rPr>
        <w:t>дьяволиада</w:t>
      </w:r>
      <w:proofErr w:type="spellEnd"/>
      <w:r w:rsidRPr="00C81A72">
        <w:rPr>
          <w:rFonts w:ascii="Times New Roman" w:hAnsi="Times New Roman"/>
          <w:sz w:val="24"/>
          <w:szCs w:val="24"/>
        </w:rPr>
        <w:t>" в свете мировой культурной традиции (Гёте, Гофман, Гоголь). Масштаб изображения главных героев романа. Мастерство Булгакова-сатирика. Проблема нравственного выбора в романе. Проблема творчества и судьбы художника. Смысл финальной главы романа.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proofErr w:type="spellStart"/>
      <w:r w:rsidRPr="00C81A72">
        <w:rPr>
          <w:rFonts w:ascii="Times New Roman" w:hAnsi="Times New Roman"/>
          <w:b/>
          <w:sz w:val="24"/>
          <w:szCs w:val="24"/>
        </w:rPr>
        <w:t>А.П.Платонов</w:t>
      </w:r>
      <w:proofErr w:type="spellEnd"/>
      <w:r w:rsidRPr="00C81A72">
        <w:rPr>
          <w:rFonts w:ascii="Times New Roman" w:hAnsi="Times New Roman"/>
          <w:sz w:val="24"/>
          <w:szCs w:val="24"/>
        </w:rPr>
        <w:t>.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ab/>
        <w:t>Жизнь и творчеств</w:t>
      </w:r>
      <w:proofErr w:type="gramStart"/>
      <w:r w:rsidRPr="00C81A72">
        <w:rPr>
          <w:rFonts w:ascii="Times New Roman" w:hAnsi="Times New Roman"/>
          <w:sz w:val="24"/>
          <w:szCs w:val="24"/>
        </w:rPr>
        <w:t>о(</w:t>
      </w:r>
      <w:proofErr w:type="gramEnd"/>
      <w:r w:rsidRPr="00C81A72">
        <w:rPr>
          <w:rFonts w:ascii="Times New Roman" w:hAnsi="Times New Roman"/>
          <w:sz w:val="24"/>
          <w:szCs w:val="24"/>
        </w:rPr>
        <w:t>обзор).</w:t>
      </w:r>
    </w:p>
    <w:p w:rsidR="00C81A72" w:rsidRPr="00C81A72" w:rsidRDefault="00C81A72" w:rsidP="00C81A72">
      <w:pPr>
        <w:shd w:val="clear" w:color="auto" w:fill="FFFFFF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lastRenderedPageBreak/>
        <w:tab/>
        <w:t xml:space="preserve">"Котлован", "Сокровенный человек", "Шарманка", "Впрок" и др. (по выбору учителя и учащихся). 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Трудная судьба писателя. "Непростые" простые герои Платонова. Необычность стилистики писателя. Пафос и сатира в его произведениях. Связь творчества Платонова с традициями русской сатиры (Салтыков-Щедрин). Особенности композиции произведений Платонова.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proofErr w:type="spellStart"/>
      <w:r w:rsidRPr="00C81A72">
        <w:rPr>
          <w:rFonts w:ascii="Times New Roman" w:hAnsi="Times New Roman"/>
          <w:b/>
          <w:sz w:val="24"/>
          <w:szCs w:val="24"/>
        </w:rPr>
        <w:t>М.А.Шолохов</w:t>
      </w:r>
      <w:proofErr w:type="spellEnd"/>
      <w:r w:rsidRPr="00C81A72">
        <w:rPr>
          <w:rFonts w:ascii="Times New Roman" w:hAnsi="Times New Roman"/>
          <w:sz w:val="24"/>
          <w:szCs w:val="24"/>
        </w:rPr>
        <w:t>.</w:t>
      </w:r>
    </w:p>
    <w:p w:rsidR="00C81A72" w:rsidRPr="00C81A72" w:rsidRDefault="00C81A72" w:rsidP="00C81A72">
      <w:pPr>
        <w:shd w:val="clear" w:color="auto" w:fill="FFFFFF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ab/>
        <w:t>Жизнь и творчество писател</w:t>
      </w:r>
      <w:proofErr w:type="gramStart"/>
      <w:r w:rsidRPr="00C81A72">
        <w:rPr>
          <w:rFonts w:ascii="Times New Roman" w:hAnsi="Times New Roman"/>
          <w:sz w:val="24"/>
          <w:szCs w:val="24"/>
        </w:rPr>
        <w:t>я(</w:t>
      </w:r>
      <w:proofErr w:type="gramEnd"/>
      <w:r w:rsidRPr="00C81A72">
        <w:rPr>
          <w:rFonts w:ascii="Times New Roman" w:hAnsi="Times New Roman"/>
          <w:sz w:val="24"/>
          <w:szCs w:val="24"/>
        </w:rPr>
        <w:t>обзор).</w:t>
      </w:r>
    </w:p>
    <w:p w:rsidR="00C81A72" w:rsidRPr="00C81A72" w:rsidRDefault="00C81A72" w:rsidP="00C81A72">
      <w:pPr>
        <w:shd w:val="clear" w:color="auto" w:fill="FFFFFF"/>
        <w:tabs>
          <w:tab w:val="left" w:pos="851"/>
        </w:tabs>
        <w:rPr>
          <w:rFonts w:ascii="Times New Roman" w:hAnsi="Times New Roman"/>
          <w:b/>
          <w:color w:val="000000"/>
          <w:w w:val="107"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ab/>
        <w:t>"Тихий Дон" - роман-эпопея о всена</w:t>
      </w:r>
      <w:r w:rsidRPr="00C81A72">
        <w:rPr>
          <w:rFonts w:ascii="Times New Roman" w:hAnsi="Times New Roman"/>
          <w:b/>
          <w:color w:val="000000"/>
          <w:w w:val="107"/>
          <w:sz w:val="24"/>
          <w:szCs w:val="24"/>
        </w:rPr>
        <w:t xml:space="preserve">родной трагедии. 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color w:val="000000"/>
          <w:spacing w:val="-1"/>
          <w:w w:val="107"/>
          <w:sz w:val="24"/>
          <w:szCs w:val="24"/>
        </w:rPr>
      </w:pPr>
      <w:r w:rsidRPr="00C81A72">
        <w:rPr>
          <w:rFonts w:ascii="Times New Roman" w:hAnsi="Times New Roman"/>
          <w:color w:val="000000"/>
          <w:w w:val="107"/>
          <w:sz w:val="24"/>
          <w:szCs w:val="24"/>
        </w:rPr>
        <w:t>Судьба Григория Мелехова как путь поиска правды жизни. Яркость характеров и жизненных коллизий в романе. «Вечные темы» в романе: че</w:t>
      </w:r>
      <w:r w:rsidRPr="00C81A72">
        <w:rPr>
          <w:rFonts w:ascii="Times New Roman" w:hAnsi="Times New Roman"/>
          <w:color w:val="000000"/>
          <w:spacing w:val="-2"/>
          <w:w w:val="107"/>
          <w:sz w:val="24"/>
          <w:szCs w:val="24"/>
        </w:rPr>
        <w:t>ловек и история, война и мир, личность и масса. Специ</w:t>
      </w:r>
      <w:r w:rsidRPr="00C81A72">
        <w:rPr>
          <w:rFonts w:ascii="Times New Roman" w:hAnsi="Times New Roman"/>
          <w:color w:val="000000"/>
          <w:w w:val="107"/>
          <w:sz w:val="24"/>
          <w:szCs w:val="24"/>
        </w:rPr>
        <w:t>фика художественного строя романа. Роль картин природы в изображении жизни героев. Полемика вокруг авторства. Традиции Л. Толстого в изображении мас</w:t>
      </w:r>
      <w:r w:rsidRPr="00C81A72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>штабных событий в жизни народа.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b/>
          <w:sz w:val="24"/>
          <w:szCs w:val="24"/>
          <w:u w:val="single"/>
        </w:rPr>
      </w:pPr>
      <w:r w:rsidRPr="00C81A72">
        <w:rPr>
          <w:rFonts w:ascii="Times New Roman" w:hAnsi="Times New Roman"/>
          <w:b/>
          <w:bCs/>
          <w:color w:val="000000"/>
          <w:spacing w:val="-9"/>
          <w:sz w:val="24"/>
          <w:szCs w:val="24"/>
          <w:u w:val="single"/>
        </w:rPr>
        <w:t xml:space="preserve">Русская литература за рубежом. 1917—1941 годы 4 ч </w:t>
      </w:r>
    </w:p>
    <w:p w:rsidR="00C81A72" w:rsidRPr="00C81A72" w:rsidRDefault="00C81A72" w:rsidP="00C81A72">
      <w:pPr>
        <w:shd w:val="clear" w:color="auto" w:fill="FFFFFF"/>
        <w:ind w:firstLine="259"/>
        <w:rPr>
          <w:rFonts w:ascii="Times New Roman" w:hAnsi="Times New Roman"/>
          <w:iCs/>
          <w:color w:val="000000"/>
          <w:spacing w:val="-4"/>
          <w:w w:val="110"/>
          <w:sz w:val="24"/>
          <w:szCs w:val="24"/>
        </w:rPr>
      </w:pPr>
      <w:proofErr w:type="spellStart"/>
      <w:r w:rsidRPr="00C81A72">
        <w:rPr>
          <w:rFonts w:ascii="Times New Roman" w:hAnsi="Times New Roman"/>
          <w:b/>
          <w:iCs/>
          <w:color w:val="000000"/>
          <w:spacing w:val="-4"/>
          <w:w w:val="110"/>
          <w:sz w:val="24"/>
          <w:szCs w:val="24"/>
        </w:rPr>
        <w:t>И.С.Шмелев</w:t>
      </w:r>
      <w:proofErr w:type="spellEnd"/>
      <w:r w:rsidRPr="00C81A72">
        <w:rPr>
          <w:rFonts w:ascii="Times New Roman" w:hAnsi="Times New Roman"/>
          <w:iCs/>
          <w:color w:val="000000"/>
          <w:spacing w:val="-4"/>
          <w:w w:val="110"/>
          <w:sz w:val="24"/>
          <w:szCs w:val="24"/>
        </w:rPr>
        <w:t>.</w:t>
      </w:r>
    </w:p>
    <w:p w:rsidR="00C81A72" w:rsidRPr="00C81A72" w:rsidRDefault="00C81A72" w:rsidP="00C81A72">
      <w:pPr>
        <w:shd w:val="clear" w:color="auto" w:fill="FFFFFF"/>
        <w:ind w:firstLine="259"/>
        <w:rPr>
          <w:rFonts w:ascii="Times New Roman" w:hAnsi="Times New Roman"/>
          <w:color w:val="000000"/>
          <w:spacing w:val="-4"/>
          <w:w w:val="110"/>
          <w:sz w:val="24"/>
          <w:szCs w:val="24"/>
        </w:rPr>
      </w:pPr>
      <w:r w:rsidRPr="00C81A72">
        <w:rPr>
          <w:rFonts w:ascii="Times New Roman" w:hAnsi="Times New Roman"/>
          <w:iCs/>
          <w:color w:val="000000"/>
          <w:spacing w:val="-4"/>
          <w:w w:val="110"/>
          <w:sz w:val="24"/>
          <w:szCs w:val="24"/>
        </w:rPr>
        <w:t xml:space="preserve"> </w:t>
      </w:r>
      <w:r w:rsidRPr="00C81A72">
        <w:rPr>
          <w:rFonts w:ascii="Times New Roman" w:hAnsi="Times New Roman"/>
          <w:iCs/>
          <w:color w:val="000000"/>
          <w:spacing w:val="-4"/>
          <w:w w:val="110"/>
          <w:sz w:val="24"/>
          <w:szCs w:val="24"/>
        </w:rPr>
        <w:tab/>
      </w:r>
      <w:r w:rsidRPr="00C81A72">
        <w:rPr>
          <w:rFonts w:ascii="Times New Roman" w:hAnsi="Times New Roman"/>
          <w:b/>
          <w:color w:val="000000"/>
          <w:spacing w:val="43"/>
          <w:w w:val="110"/>
          <w:sz w:val="24"/>
          <w:szCs w:val="24"/>
        </w:rPr>
        <w:t>«Солнце</w:t>
      </w:r>
      <w:r w:rsidRPr="00C81A72">
        <w:rPr>
          <w:rFonts w:ascii="Times New Roman" w:hAnsi="Times New Roman"/>
          <w:b/>
          <w:color w:val="000000"/>
          <w:w w:val="110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43"/>
          <w:w w:val="110"/>
          <w:sz w:val="24"/>
          <w:szCs w:val="24"/>
        </w:rPr>
        <w:t>мертвых».</w:t>
      </w:r>
      <w:r w:rsidRPr="00C81A72">
        <w:rPr>
          <w:rFonts w:ascii="Times New Roman" w:hAnsi="Times New Roman"/>
          <w:color w:val="000000"/>
          <w:w w:val="110"/>
          <w:sz w:val="24"/>
          <w:szCs w:val="24"/>
        </w:rPr>
        <w:t xml:space="preserve"> 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>Творче</w:t>
      </w:r>
      <w:r w:rsidRPr="00C81A72">
        <w:rPr>
          <w:rFonts w:ascii="Times New Roman" w:hAnsi="Times New Roman"/>
          <w:color w:val="000000"/>
          <w:w w:val="110"/>
          <w:sz w:val="24"/>
          <w:szCs w:val="24"/>
        </w:rPr>
        <w:t xml:space="preserve">ский путь в России и в эмиграции. «Лето Господне», </w:t>
      </w:r>
      <w:r w:rsidRPr="00C81A72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>«Куликово поле», «Солнце мертвых». Лиризм и глубина нравственного чувства произведений писателя. Тон</w:t>
      </w:r>
      <w:r w:rsidRPr="00C81A72">
        <w:rPr>
          <w:rFonts w:ascii="Times New Roman" w:hAnsi="Times New Roman"/>
          <w:color w:val="000000"/>
          <w:spacing w:val="-6"/>
          <w:w w:val="110"/>
          <w:sz w:val="24"/>
          <w:szCs w:val="24"/>
        </w:rPr>
        <w:t>кость и точность описаний природы. Острое чувство ро</w:t>
      </w:r>
      <w:r w:rsidRPr="00C81A72">
        <w:rPr>
          <w:rFonts w:ascii="Times New Roman" w:hAnsi="Times New Roman"/>
          <w:color w:val="000000"/>
          <w:spacing w:val="-8"/>
          <w:w w:val="110"/>
          <w:sz w:val="24"/>
          <w:szCs w:val="24"/>
        </w:rPr>
        <w:t>дины.</w:t>
      </w:r>
    </w:p>
    <w:p w:rsidR="00C81A72" w:rsidRPr="00C81A72" w:rsidRDefault="00C81A72" w:rsidP="00C81A72">
      <w:pPr>
        <w:shd w:val="clear" w:color="auto" w:fill="FFFFFF"/>
        <w:tabs>
          <w:tab w:val="left" w:pos="5419"/>
        </w:tabs>
        <w:ind w:firstLine="259"/>
        <w:rPr>
          <w:rFonts w:ascii="Times New Roman" w:hAnsi="Times New Roman"/>
          <w:b/>
          <w:iCs/>
          <w:color w:val="000000"/>
          <w:spacing w:val="-13"/>
          <w:w w:val="110"/>
          <w:sz w:val="24"/>
          <w:szCs w:val="24"/>
        </w:rPr>
      </w:pPr>
      <w:proofErr w:type="spellStart"/>
      <w:r w:rsidRPr="00C81A72">
        <w:rPr>
          <w:rFonts w:ascii="Times New Roman" w:hAnsi="Times New Roman"/>
          <w:b/>
          <w:iCs/>
          <w:color w:val="000000"/>
          <w:spacing w:val="-13"/>
          <w:w w:val="110"/>
          <w:sz w:val="24"/>
          <w:szCs w:val="24"/>
        </w:rPr>
        <w:t>В.В.Набоков</w:t>
      </w:r>
      <w:proofErr w:type="spellEnd"/>
      <w:r w:rsidRPr="00C81A72">
        <w:rPr>
          <w:rFonts w:ascii="Times New Roman" w:hAnsi="Times New Roman"/>
          <w:b/>
          <w:iCs/>
          <w:color w:val="000000"/>
          <w:spacing w:val="-13"/>
          <w:w w:val="110"/>
          <w:sz w:val="24"/>
          <w:szCs w:val="24"/>
        </w:rPr>
        <w:t>.</w:t>
      </w:r>
    </w:p>
    <w:p w:rsidR="00C81A72" w:rsidRPr="00C81A72" w:rsidRDefault="00C81A72" w:rsidP="00C81A72">
      <w:pPr>
        <w:shd w:val="clear" w:color="auto" w:fill="FFFFFF"/>
        <w:tabs>
          <w:tab w:val="left" w:pos="5419"/>
        </w:tabs>
        <w:ind w:firstLine="259"/>
        <w:rPr>
          <w:rFonts w:ascii="Times New Roman" w:hAnsi="Times New Roman"/>
          <w:b/>
          <w:color w:val="000000"/>
          <w:spacing w:val="-1"/>
          <w:w w:val="110"/>
          <w:sz w:val="24"/>
          <w:szCs w:val="24"/>
        </w:rPr>
      </w:pPr>
      <w:r w:rsidRPr="00C81A72">
        <w:rPr>
          <w:rFonts w:ascii="Times New Roman" w:hAnsi="Times New Roman"/>
          <w:b/>
          <w:iCs/>
          <w:color w:val="000000"/>
          <w:spacing w:val="-13"/>
          <w:w w:val="110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13"/>
          <w:w w:val="110"/>
          <w:sz w:val="24"/>
          <w:szCs w:val="24"/>
        </w:rPr>
        <w:t xml:space="preserve">«Другие </w:t>
      </w:r>
      <w:r w:rsidRPr="00C81A72">
        <w:rPr>
          <w:rFonts w:ascii="Times New Roman" w:hAnsi="Times New Roman"/>
          <w:b/>
          <w:color w:val="000000"/>
          <w:spacing w:val="31"/>
          <w:w w:val="110"/>
          <w:sz w:val="24"/>
          <w:szCs w:val="24"/>
        </w:rPr>
        <w:t>берега»,</w:t>
      </w:r>
      <w:r w:rsidRPr="00C81A72">
        <w:rPr>
          <w:rFonts w:ascii="Times New Roman" w:hAnsi="Times New Roman"/>
          <w:b/>
          <w:color w:val="000000"/>
          <w:w w:val="110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20"/>
          <w:w w:val="110"/>
          <w:sz w:val="24"/>
          <w:szCs w:val="24"/>
        </w:rPr>
        <w:t>«Дар»,</w:t>
      </w:r>
      <w:r w:rsidRPr="00C81A72">
        <w:rPr>
          <w:rFonts w:ascii="Times New Roman" w:hAnsi="Times New Roman"/>
          <w:b/>
          <w:color w:val="000000"/>
          <w:spacing w:val="43"/>
          <w:w w:val="110"/>
          <w:sz w:val="24"/>
          <w:szCs w:val="24"/>
        </w:rPr>
        <w:t xml:space="preserve"> «Защита</w:t>
      </w:r>
      <w:r w:rsidRPr="00C81A72">
        <w:rPr>
          <w:rFonts w:ascii="Times New Roman" w:hAnsi="Times New Roman"/>
          <w:b/>
          <w:color w:val="000000"/>
          <w:w w:val="110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40"/>
          <w:w w:val="110"/>
          <w:sz w:val="24"/>
          <w:szCs w:val="24"/>
        </w:rPr>
        <w:t>Лужина»,</w:t>
      </w:r>
      <w:r w:rsidRPr="00C81A72">
        <w:rPr>
          <w:rFonts w:ascii="Times New Roman" w:hAnsi="Times New Roman"/>
          <w:b/>
          <w:color w:val="000000"/>
          <w:w w:val="110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7"/>
          <w:w w:val="110"/>
          <w:sz w:val="24"/>
          <w:szCs w:val="24"/>
        </w:rPr>
        <w:t xml:space="preserve">«Машенька» (по выбору </w:t>
      </w:r>
      <w:r w:rsidRPr="00C81A72">
        <w:rPr>
          <w:rFonts w:ascii="Times New Roman" w:hAnsi="Times New Roman"/>
          <w:b/>
          <w:color w:val="000000"/>
          <w:spacing w:val="-1"/>
          <w:w w:val="110"/>
          <w:sz w:val="24"/>
          <w:szCs w:val="24"/>
        </w:rPr>
        <w:t>учителя и учащихся).</w:t>
      </w:r>
    </w:p>
    <w:p w:rsidR="00C81A72" w:rsidRPr="00C81A72" w:rsidRDefault="00C81A72" w:rsidP="00C81A72">
      <w:pPr>
        <w:shd w:val="clear" w:color="auto" w:fill="FFFFFF"/>
        <w:tabs>
          <w:tab w:val="left" w:pos="5419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color w:val="000000"/>
          <w:w w:val="110"/>
          <w:sz w:val="24"/>
          <w:szCs w:val="24"/>
        </w:rPr>
        <w:t>Раннее признание таланта Набокова, его изобрази</w:t>
      </w:r>
      <w:r w:rsidRPr="00C81A72">
        <w:rPr>
          <w:rFonts w:ascii="Times New Roman" w:hAnsi="Times New Roman"/>
          <w:color w:val="000000"/>
          <w:spacing w:val="-5"/>
          <w:w w:val="110"/>
          <w:sz w:val="24"/>
          <w:szCs w:val="24"/>
        </w:rPr>
        <w:t xml:space="preserve">тельной силы, зоркости взгляда, остроты сюжета, </w:t>
      </w:r>
      <w:r w:rsidRPr="00C81A72">
        <w:rPr>
          <w:rFonts w:ascii="Times New Roman" w:hAnsi="Times New Roman"/>
          <w:iCs/>
          <w:color w:val="000000"/>
          <w:spacing w:val="-5"/>
          <w:w w:val="110"/>
          <w:sz w:val="24"/>
          <w:szCs w:val="24"/>
        </w:rPr>
        <w:t>соч</w:t>
      </w:r>
      <w:r w:rsidRPr="00C81A72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>ности и красочности описаний, обилия формально-сти</w:t>
      </w:r>
      <w:r w:rsidRPr="00C81A72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>листических и психологических находок.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Набоков как русский писатель. Рассказы («Гроза»;   "Сказка" и др.) Яркость и мужество оценок мира вокруг. Богатство ассоциаций. Насыщенность реминисценциями. </w:t>
      </w:r>
      <w:proofErr w:type="gramStart"/>
      <w:r w:rsidRPr="00C81A72">
        <w:rPr>
          <w:rFonts w:ascii="Times New Roman" w:hAnsi="Times New Roman"/>
          <w:sz w:val="24"/>
          <w:szCs w:val="24"/>
        </w:rPr>
        <w:t>Романы "Машенька", "Король, дама, валет", "Защита Лужина", "Дар" и другие произведения.</w:t>
      </w:r>
      <w:proofErr w:type="gramEnd"/>
      <w:r w:rsidRPr="00C81A72">
        <w:rPr>
          <w:rFonts w:ascii="Times New Roman" w:hAnsi="Times New Roman"/>
          <w:sz w:val="24"/>
          <w:szCs w:val="24"/>
        </w:rPr>
        <w:t xml:space="preserve"> Романы на английском языке ("Лолита", "Пнин", "Бледный огонь", "Другие берега" и др.).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"Другие берега" - автобиографический роман. Ностальгическая тема в романе. Герой и его окружение. Мир детства и отрочества героя.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"Дар" - последний роман Набокова на русском языке. Роман об ответственности человека за то, как он использует тот дар, который ему дала судьба. Творческий путь героя - писателя Годунова-Чердынцева. Необычность композиции романа. Мастерство Набокова-стилиста.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"Защита Лужина" как роман о трагической судьбе талантливого человека.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Необычность и мастерство автора и переводчика: Набоков как переводчик своих романов на русский язык. 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b/>
          <w:sz w:val="24"/>
          <w:szCs w:val="24"/>
          <w:u w:val="single"/>
        </w:rPr>
      </w:pPr>
      <w:r w:rsidRPr="00C81A72">
        <w:rPr>
          <w:rFonts w:ascii="Times New Roman" w:hAnsi="Times New Roman"/>
          <w:b/>
          <w:sz w:val="24"/>
          <w:szCs w:val="24"/>
          <w:u w:val="single"/>
        </w:rPr>
        <w:t>Великая Отечественная война в литературе 3 ч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Обзор с изучением произведений по выбору учителя и учащихся.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Война и духовная жизнь общества. Патриотические мотивы и сила народного чувства в лирике военных лет (</w:t>
      </w:r>
      <w:proofErr w:type="spellStart"/>
      <w:r w:rsidRPr="00C81A72">
        <w:rPr>
          <w:rFonts w:ascii="Times New Roman" w:hAnsi="Times New Roman"/>
          <w:sz w:val="24"/>
          <w:szCs w:val="24"/>
        </w:rPr>
        <w:t>Н.Тихонов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1A72">
        <w:rPr>
          <w:rFonts w:ascii="Times New Roman" w:hAnsi="Times New Roman"/>
          <w:sz w:val="24"/>
          <w:szCs w:val="24"/>
        </w:rPr>
        <w:t>М.Исаковский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1A72">
        <w:rPr>
          <w:rFonts w:ascii="Times New Roman" w:hAnsi="Times New Roman"/>
          <w:sz w:val="24"/>
          <w:szCs w:val="24"/>
        </w:rPr>
        <w:t>А.Сурков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1A72">
        <w:rPr>
          <w:rFonts w:ascii="Times New Roman" w:hAnsi="Times New Roman"/>
          <w:sz w:val="24"/>
          <w:szCs w:val="24"/>
        </w:rPr>
        <w:t>К.Симонов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, 0.Берггольц и др.)- Человек на войне и правда о нем. Романтика и реализм в прозе о войне. </w:t>
      </w:r>
      <w:proofErr w:type="gramStart"/>
      <w:r w:rsidRPr="00C81A72">
        <w:rPr>
          <w:rFonts w:ascii="Times New Roman" w:hAnsi="Times New Roman"/>
          <w:sz w:val="24"/>
          <w:szCs w:val="24"/>
        </w:rPr>
        <w:t xml:space="preserve">Рассказы </w:t>
      </w:r>
      <w:proofErr w:type="spellStart"/>
      <w:r w:rsidRPr="00C81A72">
        <w:rPr>
          <w:rFonts w:ascii="Times New Roman" w:hAnsi="Times New Roman"/>
          <w:sz w:val="24"/>
          <w:szCs w:val="24"/>
        </w:rPr>
        <w:t>Л.Соболева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1A72">
        <w:rPr>
          <w:rFonts w:ascii="Times New Roman" w:hAnsi="Times New Roman"/>
          <w:sz w:val="24"/>
          <w:szCs w:val="24"/>
        </w:rPr>
        <w:t>К.Паустовского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, "Непокоренные" </w:t>
      </w:r>
      <w:proofErr w:type="spellStart"/>
      <w:r w:rsidRPr="00C81A72">
        <w:rPr>
          <w:rFonts w:ascii="Times New Roman" w:hAnsi="Times New Roman"/>
          <w:sz w:val="24"/>
          <w:szCs w:val="24"/>
        </w:rPr>
        <w:t>Б.Горбатова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, "Молодая гвардия" </w:t>
      </w:r>
      <w:proofErr w:type="spellStart"/>
      <w:r w:rsidRPr="00C81A72">
        <w:rPr>
          <w:rFonts w:ascii="Times New Roman" w:hAnsi="Times New Roman"/>
          <w:sz w:val="24"/>
          <w:szCs w:val="24"/>
        </w:rPr>
        <w:t>А.Фадеева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, "Звезда" </w:t>
      </w:r>
      <w:proofErr w:type="spellStart"/>
      <w:r w:rsidRPr="00C81A72">
        <w:rPr>
          <w:rFonts w:ascii="Times New Roman" w:hAnsi="Times New Roman"/>
          <w:sz w:val="24"/>
          <w:szCs w:val="24"/>
        </w:rPr>
        <w:t>Э.Казакевича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, "Волоколамское шоссе" </w:t>
      </w:r>
      <w:proofErr w:type="spellStart"/>
      <w:r w:rsidRPr="00C81A72">
        <w:rPr>
          <w:rFonts w:ascii="Times New Roman" w:hAnsi="Times New Roman"/>
          <w:sz w:val="24"/>
          <w:szCs w:val="24"/>
        </w:rPr>
        <w:t>А.Бека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и др.</w:t>
      </w:r>
      <w:proofErr w:type="gramEnd"/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Драматургия: "Нашествие" </w:t>
      </w:r>
      <w:proofErr w:type="spellStart"/>
      <w:r w:rsidRPr="00C81A72">
        <w:rPr>
          <w:rFonts w:ascii="Times New Roman" w:hAnsi="Times New Roman"/>
          <w:sz w:val="24"/>
          <w:szCs w:val="24"/>
        </w:rPr>
        <w:t>Л.Леонова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, "Дракон" </w:t>
      </w:r>
      <w:proofErr w:type="spellStart"/>
      <w:r w:rsidRPr="00C81A72">
        <w:rPr>
          <w:rFonts w:ascii="Times New Roman" w:hAnsi="Times New Roman"/>
          <w:sz w:val="24"/>
          <w:szCs w:val="24"/>
        </w:rPr>
        <w:t>Е.Шварца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и др.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  <w:u w:val="single"/>
        </w:rPr>
      </w:pPr>
      <w:r w:rsidRPr="00C81A72">
        <w:rPr>
          <w:rFonts w:ascii="Times New Roman" w:hAnsi="Times New Roman"/>
          <w:b/>
          <w:sz w:val="24"/>
          <w:szCs w:val="24"/>
          <w:u w:val="single"/>
        </w:rPr>
        <w:t xml:space="preserve">Русская литература 50- 90-х годов XX века 17 ч (1 </w:t>
      </w:r>
      <w:proofErr w:type="gramStart"/>
      <w:r w:rsidRPr="00C81A72"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 w:rsidRPr="00C81A72">
        <w:rPr>
          <w:rFonts w:ascii="Times New Roman" w:hAnsi="Times New Roman"/>
          <w:b/>
          <w:sz w:val="24"/>
          <w:szCs w:val="24"/>
          <w:u w:val="single"/>
        </w:rPr>
        <w:t>/р)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обзор с изучением произведений по выбору учителя и учащихся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Литература 50-х - начала 60-х гг. Отражение трагических конфликтов истории в судьбах героев.</w:t>
      </w:r>
    </w:p>
    <w:p w:rsidR="00C81A72" w:rsidRPr="00C81A72" w:rsidRDefault="00C81A72" w:rsidP="00C81A72">
      <w:pPr>
        <w:shd w:val="clear" w:color="auto" w:fill="FFFFFF"/>
        <w:ind w:firstLine="211"/>
        <w:rPr>
          <w:rFonts w:ascii="Times New Roman" w:hAnsi="Times New Roman"/>
          <w:iCs/>
          <w:color w:val="000000"/>
          <w:spacing w:val="-13"/>
          <w:w w:val="109"/>
          <w:sz w:val="24"/>
          <w:szCs w:val="24"/>
        </w:rPr>
      </w:pPr>
      <w:proofErr w:type="spellStart"/>
      <w:r w:rsidRPr="00C81A72">
        <w:rPr>
          <w:rFonts w:ascii="Times New Roman" w:hAnsi="Times New Roman"/>
          <w:b/>
          <w:iCs/>
          <w:color w:val="000000"/>
          <w:spacing w:val="-13"/>
          <w:w w:val="109"/>
          <w:sz w:val="24"/>
          <w:szCs w:val="24"/>
        </w:rPr>
        <w:t>А.Т.Твардовский</w:t>
      </w:r>
      <w:proofErr w:type="spellEnd"/>
      <w:r w:rsidRPr="00C81A72">
        <w:rPr>
          <w:rFonts w:ascii="Times New Roman" w:hAnsi="Times New Roman"/>
          <w:b/>
          <w:iCs/>
          <w:color w:val="000000"/>
          <w:spacing w:val="-13"/>
          <w:w w:val="109"/>
          <w:sz w:val="24"/>
          <w:szCs w:val="24"/>
        </w:rPr>
        <w:t>.</w:t>
      </w:r>
    </w:p>
    <w:p w:rsidR="00C81A72" w:rsidRPr="00C81A72" w:rsidRDefault="00C81A72" w:rsidP="00C81A72">
      <w:pPr>
        <w:shd w:val="clear" w:color="auto" w:fill="FFFFFF"/>
        <w:ind w:firstLine="708"/>
        <w:rPr>
          <w:rFonts w:ascii="Times New Roman" w:hAnsi="Times New Roman"/>
          <w:b/>
          <w:color w:val="000000"/>
          <w:spacing w:val="-1"/>
          <w:w w:val="107"/>
          <w:sz w:val="24"/>
          <w:szCs w:val="24"/>
        </w:rPr>
      </w:pPr>
      <w:r w:rsidRPr="00C81A72">
        <w:rPr>
          <w:rFonts w:ascii="Times New Roman" w:hAnsi="Times New Roman"/>
          <w:b/>
          <w:color w:val="000000"/>
          <w:spacing w:val="27"/>
          <w:w w:val="109"/>
          <w:sz w:val="24"/>
          <w:szCs w:val="24"/>
        </w:rPr>
        <w:t>«Вся</w:t>
      </w:r>
      <w:r w:rsidRPr="00C81A72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42"/>
          <w:w w:val="109"/>
          <w:sz w:val="24"/>
          <w:szCs w:val="24"/>
        </w:rPr>
        <w:t>суть</w:t>
      </w:r>
      <w:r w:rsidRPr="00C81A72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13"/>
          <w:w w:val="109"/>
          <w:sz w:val="24"/>
          <w:szCs w:val="24"/>
        </w:rPr>
        <w:t xml:space="preserve">в </w:t>
      </w:r>
      <w:proofErr w:type="gramStart"/>
      <w:r w:rsidRPr="00C81A72">
        <w:rPr>
          <w:rFonts w:ascii="Times New Roman" w:hAnsi="Times New Roman"/>
          <w:b/>
          <w:color w:val="000000"/>
          <w:spacing w:val="28"/>
          <w:w w:val="109"/>
          <w:sz w:val="24"/>
          <w:szCs w:val="24"/>
        </w:rPr>
        <w:t>одном-</w:t>
      </w:r>
      <w:r w:rsidRPr="00C81A72">
        <w:rPr>
          <w:rFonts w:ascii="Times New Roman" w:hAnsi="Times New Roman"/>
          <w:b/>
          <w:color w:val="000000"/>
          <w:spacing w:val="37"/>
          <w:w w:val="107"/>
          <w:sz w:val="24"/>
          <w:szCs w:val="24"/>
        </w:rPr>
        <w:t>единственном</w:t>
      </w:r>
      <w:proofErr w:type="gramEnd"/>
      <w:r w:rsidRPr="00C81A72">
        <w:rPr>
          <w:rFonts w:ascii="Times New Roman" w:hAnsi="Times New Roman"/>
          <w:b/>
          <w:color w:val="000000"/>
          <w:w w:val="107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18"/>
          <w:w w:val="107"/>
          <w:sz w:val="24"/>
          <w:szCs w:val="24"/>
        </w:rPr>
        <w:t>завете...»,</w:t>
      </w:r>
      <w:r w:rsidRPr="00C81A72">
        <w:rPr>
          <w:rFonts w:ascii="Times New Roman" w:hAnsi="Times New Roman"/>
          <w:b/>
          <w:color w:val="000000"/>
          <w:w w:val="107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34"/>
          <w:w w:val="107"/>
          <w:sz w:val="24"/>
          <w:szCs w:val="24"/>
        </w:rPr>
        <w:t>«Памяти</w:t>
      </w:r>
      <w:r w:rsidRPr="00C81A72">
        <w:rPr>
          <w:rFonts w:ascii="Times New Roman" w:hAnsi="Times New Roman"/>
          <w:b/>
          <w:color w:val="000000"/>
          <w:w w:val="107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23"/>
          <w:w w:val="107"/>
          <w:sz w:val="24"/>
          <w:szCs w:val="24"/>
        </w:rPr>
        <w:t>мате</w:t>
      </w:r>
      <w:r w:rsidRPr="00C81A72">
        <w:rPr>
          <w:rFonts w:ascii="Times New Roman" w:hAnsi="Times New Roman"/>
          <w:b/>
          <w:color w:val="000000"/>
          <w:spacing w:val="13"/>
          <w:w w:val="107"/>
          <w:sz w:val="24"/>
          <w:szCs w:val="24"/>
        </w:rPr>
        <w:t>ри»,</w:t>
      </w:r>
      <w:r w:rsidRPr="00C81A72">
        <w:rPr>
          <w:rFonts w:ascii="Times New Roman" w:hAnsi="Times New Roman"/>
          <w:b/>
          <w:color w:val="000000"/>
          <w:w w:val="107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17"/>
          <w:w w:val="107"/>
          <w:sz w:val="24"/>
          <w:szCs w:val="24"/>
        </w:rPr>
        <w:t xml:space="preserve">«Я </w:t>
      </w:r>
      <w:r w:rsidRPr="00C81A72">
        <w:rPr>
          <w:rFonts w:ascii="Times New Roman" w:hAnsi="Times New Roman"/>
          <w:b/>
          <w:color w:val="000000"/>
          <w:spacing w:val="23"/>
          <w:w w:val="107"/>
          <w:sz w:val="24"/>
          <w:szCs w:val="24"/>
        </w:rPr>
        <w:t>знаю,</w:t>
      </w:r>
      <w:r w:rsidRPr="00C81A72">
        <w:rPr>
          <w:rFonts w:ascii="Times New Roman" w:hAnsi="Times New Roman"/>
          <w:b/>
          <w:color w:val="000000"/>
          <w:w w:val="107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40"/>
          <w:w w:val="107"/>
          <w:sz w:val="24"/>
          <w:szCs w:val="24"/>
        </w:rPr>
        <w:t>никакой</w:t>
      </w:r>
      <w:r w:rsidRPr="00C81A72">
        <w:rPr>
          <w:rFonts w:ascii="Times New Roman" w:hAnsi="Times New Roman"/>
          <w:b/>
          <w:color w:val="000000"/>
          <w:w w:val="107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34"/>
          <w:w w:val="107"/>
          <w:sz w:val="24"/>
          <w:szCs w:val="24"/>
        </w:rPr>
        <w:t>моей</w:t>
      </w:r>
      <w:r w:rsidRPr="00C81A72">
        <w:rPr>
          <w:rFonts w:ascii="Times New Roman" w:hAnsi="Times New Roman"/>
          <w:b/>
          <w:color w:val="000000"/>
          <w:w w:val="107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11"/>
          <w:w w:val="107"/>
          <w:sz w:val="24"/>
          <w:szCs w:val="24"/>
        </w:rPr>
        <w:t xml:space="preserve">вины...», </w:t>
      </w:r>
      <w:r w:rsidRPr="00C81A72">
        <w:rPr>
          <w:rFonts w:ascii="Times New Roman" w:hAnsi="Times New Roman"/>
          <w:b/>
          <w:color w:val="000000"/>
          <w:spacing w:val="-17"/>
          <w:w w:val="107"/>
          <w:sz w:val="24"/>
          <w:szCs w:val="24"/>
        </w:rPr>
        <w:t xml:space="preserve">«К </w:t>
      </w:r>
      <w:r w:rsidRPr="00C81A72">
        <w:rPr>
          <w:rFonts w:ascii="Times New Roman" w:hAnsi="Times New Roman"/>
          <w:b/>
          <w:color w:val="000000"/>
          <w:spacing w:val="31"/>
          <w:w w:val="107"/>
          <w:sz w:val="24"/>
          <w:szCs w:val="24"/>
        </w:rPr>
        <w:t>обидам</w:t>
      </w:r>
      <w:r w:rsidRPr="00C81A72">
        <w:rPr>
          <w:rFonts w:ascii="Times New Roman" w:hAnsi="Times New Roman"/>
          <w:b/>
          <w:color w:val="000000"/>
          <w:w w:val="107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38"/>
          <w:w w:val="107"/>
          <w:sz w:val="24"/>
          <w:szCs w:val="24"/>
        </w:rPr>
        <w:t>горьким</w:t>
      </w:r>
      <w:r w:rsidRPr="00C81A72">
        <w:rPr>
          <w:rFonts w:ascii="Times New Roman" w:hAnsi="Times New Roman"/>
          <w:b/>
          <w:color w:val="000000"/>
          <w:w w:val="107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37"/>
          <w:w w:val="107"/>
          <w:sz w:val="24"/>
          <w:szCs w:val="24"/>
        </w:rPr>
        <w:t>собственной</w:t>
      </w:r>
      <w:r w:rsidRPr="00C81A72">
        <w:rPr>
          <w:rFonts w:ascii="Times New Roman" w:hAnsi="Times New Roman"/>
          <w:b/>
          <w:color w:val="000000"/>
          <w:w w:val="107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23"/>
          <w:w w:val="107"/>
          <w:sz w:val="24"/>
          <w:szCs w:val="24"/>
        </w:rPr>
        <w:t>персо</w:t>
      </w:r>
      <w:r w:rsidRPr="00C81A72">
        <w:rPr>
          <w:rFonts w:ascii="Times New Roman" w:hAnsi="Times New Roman"/>
          <w:b/>
          <w:color w:val="000000"/>
          <w:spacing w:val="-1"/>
          <w:w w:val="107"/>
          <w:sz w:val="24"/>
          <w:szCs w:val="24"/>
        </w:rPr>
        <w:t>ны...» и др.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lastRenderedPageBreak/>
        <w:t xml:space="preserve">Чувство сопричастности к судьбам родной </w:t>
      </w:r>
      <w:r w:rsidRPr="00C81A72">
        <w:rPr>
          <w:rFonts w:ascii="Times New Roman" w:hAnsi="Times New Roman"/>
          <w:color w:val="000000"/>
          <w:w w:val="107"/>
          <w:sz w:val="24"/>
          <w:szCs w:val="24"/>
        </w:rPr>
        <w:t xml:space="preserve">страны, желание понять истоки побед и потерь. Утверждение нравственных ценностей. Восприятие мира </w:t>
      </w:r>
      <w:r w:rsidRPr="00C81A72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 xml:space="preserve">в его многообразных внутренних связях, сопряжение в </w:t>
      </w:r>
      <w:r w:rsidRPr="00C81A72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лирике частного («быть самим собой») и общего («судь</w:t>
      </w:r>
      <w:r w:rsidRPr="00C81A72">
        <w:rPr>
          <w:rFonts w:ascii="Times New Roman" w:hAnsi="Times New Roman"/>
          <w:color w:val="000000"/>
          <w:spacing w:val="-11"/>
          <w:w w:val="107"/>
          <w:sz w:val="24"/>
          <w:szCs w:val="24"/>
        </w:rPr>
        <w:t>бы любой»).</w:t>
      </w:r>
    </w:p>
    <w:p w:rsidR="00C81A72" w:rsidRPr="00C81A72" w:rsidRDefault="00C81A72" w:rsidP="00C81A72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b/>
          <w:color w:val="000000"/>
          <w:spacing w:val="24"/>
          <w:w w:val="107"/>
          <w:sz w:val="24"/>
          <w:szCs w:val="24"/>
        </w:rPr>
        <w:t>«За</w:t>
      </w:r>
      <w:r w:rsidRPr="00C81A72">
        <w:rPr>
          <w:rFonts w:ascii="Times New Roman" w:hAnsi="Times New Roman"/>
          <w:b/>
          <w:color w:val="000000"/>
          <w:w w:val="107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48"/>
          <w:w w:val="107"/>
          <w:sz w:val="24"/>
          <w:szCs w:val="24"/>
        </w:rPr>
        <w:t>далью</w:t>
      </w:r>
      <w:r w:rsidRPr="00C81A72">
        <w:rPr>
          <w:rFonts w:ascii="Times New Roman" w:hAnsi="Times New Roman"/>
          <w:b/>
          <w:color w:val="000000"/>
          <w:w w:val="107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5"/>
          <w:w w:val="107"/>
          <w:sz w:val="24"/>
          <w:szCs w:val="24"/>
        </w:rPr>
        <w:t xml:space="preserve">— </w:t>
      </w:r>
      <w:r w:rsidRPr="00C81A72">
        <w:rPr>
          <w:rFonts w:ascii="Times New Roman" w:hAnsi="Times New Roman"/>
          <w:b/>
          <w:color w:val="000000"/>
          <w:spacing w:val="40"/>
          <w:w w:val="107"/>
          <w:sz w:val="24"/>
          <w:szCs w:val="24"/>
        </w:rPr>
        <w:t>даль»</w:t>
      </w:r>
      <w:r w:rsidRPr="00C81A72"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r w:rsidRPr="00C81A72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t>— поэтическое и философ</w:t>
      </w:r>
      <w:r w:rsidRPr="00C81A72">
        <w:rPr>
          <w:rFonts w:ascii="Times New Roman" w:hAnsi="Times New Roman"/>
          <w:color w:val="000000"/>
          <w:w w:val="107"/>
          <w:sz w:val="24"/>
          <w:szCs w:val="24"/>
        </w:rPr>
        <w:t>ское осмысление трагических событий прошлого. Па</w:t>
      </w:r>
      <w:r w:rsidRPr="00C81A72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фос труда в поэме. Немногословность, емкость поэтиче</w:t>
      </w:r>
      <w:r w:rsidRPr="00C81A72">
        <w:rPr>
          <w:rFonts w:ascii="Times New Roman" w:hAnsi="Times New Roman"/>
          <w:color w:val="000000"/>
          <w:w w:val="107"/>
          <w:sz w:val="24"/>
          <w:szCs w:val="24"/>
        </w:rPr>
        <w:t xml:space="preserve">ской речи. Роль некрасовской традиции в творчестве </w:t>
      </w:r>
      <w:r w:rsidRPr="00C81A72">
        <w:rPr>
          <w:rFonts w:ascii="Times New Roman" w:hAnsi="Times New Roman"/>
          <w:color w:val="000000"/>
          <w:spacing w:val="-13"/>
          <w:w w:val="107"/>
          <w:sz w:val="24"/>
          <w:szCs w:val="24"/>
        </w:rPr>
        <w:t>поэта.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color w:val="000000"/>
          <w:spacing w:val="-2"/>
          <w:w w:val="107"/>
          <w:sz w:val="24"/>
          <w:szCs w:val="24"/>
        </w:rPr>
      </w:pPr>
      <w:r w:rsidRPr="00C81A72">
        <w:rPr>
          <w:rFonts w:ascii="Times New Roman" w:hAnsi="Times New Roman"/>
          <w:color w:val="000000"/>
          <w:spacing w:val="-2"/>
          <w:w w:val="107"/>
          <w:sz w:val="24"/>
          <w:szCs w:val="24"/>
        </w:rPr>
        <w:t>Твардовский — редактор журнала «Новый мир».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iCs/>
          <w:color w:val="000000"/>
          <w:w w:val="108"/>
          <w:sz w:val="24"/>
          <w:szCs w:val="24"/>
        </w:rPr>
      </w:pPr>
      <w:proofErr w:type="spellStart"/>
      <w:r w:rsidRPr="00C81A72">
        <w:rPr>
          <w:rFonts w:ascii="Times New Roman" w:hAnsi="Times New Roman"/>
          <w:b/>
          <w:color w:val="000000"/>
          <w:w w:val="108"/>
          <w:sz w:val="24"/>
          <w:szCs w:val="24"/>
        </w:rPr>
        <w:t>И.</w:t>
      </w:r>
      <w:r w:rsidRPr="00C81A72">
        <w:rPr>
          <w:rFonts w:ascii="Times New Roman" w:hAnsi="Times New Roman"/>
          <w:b/>
          <w:iCs/>
          <w:color w:val="000000"/>
          <w:w w:val="108"/>
          <w:sz w:val="24"/>
          <w:szCs w:val="24"/>
        </w:rPr>
        <w:t>А.Бродский</w:t>
      </w:r>
      <w:proofErr w:type="spellEnd"/>
      <w:r w:rsidRPr="00C81A72">
        <w:rPr>
          <w:rFonts w:ascii="Times New Roman" w:hAnsi="Times New Roman"/>
          <w:iCs/>
          <w:color w:val="000000"/>
          <w:w w:val="108"/>
          <w:sz w:val="24"/>
          <w:szCs w:val="24"/>
        </w:rPr>
        <w:t>.</w:t>
      </w:r>
    </w:p>
    <w:p w:rsidR="00C81A72" w:rsidRPr="00C81A72" w:rsidRDefault="00C81A72" w:rsidP="00C81A72">
      <w:pPr>
        <w:shd w:val="clear" w:color="auto" w:fill="FFFFFF"/>
        <w:ind w:firstLine="708"/>
        <w:rPr>
          <w:rFonts w:ascii="Times New Roman" w:hAnsi="Times New Roman"/>
          <w:color w:val="000000"/>
          <w:w w:val="108"/>
          <w:sz w:val="24"/>
          <w:szCs w:val="24"/>
        </w:rPr>
      </w:pPr>
      <w:r w:rsidRPr="00C81A72">
        <w:rPr>
          <w:rFonts w:ascii="Times New Roman" w:hAnsi="Times New Roman"/>
          <w:b/>
          <w:iCs/>
          <w:color w:val="000000"/>
          <w:w w:val="108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w w:val="108"/>
          <w:sz w:val="24"/>
          <w:szCs w:val="24"/>
        </w:rPr>
        <w:t xml:space="preserve">Стихотворения из </w:t>
      </w:r>
      <w:proofErr w:type="spellStart"/>
      <w:r w:rsidRPr="00C81A72">
        <w:rPr>
          <w:rFonts w:ascii="Times New Roman" w:hAnsi="Times New Roman"/>
          <w:b/>
          <w:color w:val="000000"/>
          <w:w w:val="108"/>
          <w:sz w:val="24"/>
          <w:szCs w:val="24"/>
        </w:rPr>
        <w:t>сборников</w:t>
      </w:r>
      <w:proofErr w:type="gramStart"/>
      <w:r w:rsidRPr="00C81A72">
        <w:rPr>
          <w:rFonts w:ascii="Times New Roman" w:hAnsi="Times New Roman"/>
          <w:b/>
          <w:color w:val="000000"/>
          <w:spacing w:val="29"/>
          <w:w w:val="108"/>
          <w:sz w:val="24"/>
          <w:szCs w:val="24"/>
        </w:rPr>
        <w:t>«К</w:t>
      </w:r>
      <w:proofErr w:type="gramEnd"/>
      <w:r w:rsidRPr="00C81A72">
        <w:rPr>
          <w:rFonts w:ascii="Times New Roman" w:hAnsi="Times New Roman"/>
          <w:b/>
          <w:color w:val="000000"/>
          <w:spacing w:val="29"/>
          <w:w w:val="108"/>
          <w:sz w:val="24"/>
          <w:szCs w:val="24"/>
        </w:rPr>
        <w:t>онец</w:t>
      </w:r>
      <w:proofErr w:type="spellEnd"/>
      <w:r w:rsidRPr="00C81A72">
        <w:rPr>
          <w:rFonts w:ascii="Times New Roman" w:hAnsi="Times New Roman"/>
          <w:b/>
          <w:color w:val="000000"/>
          <w:w w:val="108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41"/>
          <w:w w:val="108"/>
          <w:sz w:val="24"/>
          <w:szCs w:val="24"/>
        </w:rPr>
        <w:t>прекрасной</w:t>
      </w:r>
      <w:r w:rsidRPr="00C81A72">
        <w:rPr>
          <w:rFonts w:ascii="Times New Roman" w:hAnsi="Times New Roman"/>
          <w:b/>
          <w:color w:val="000000"/>
          <w:w w:val="108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29"/>
          <w:w w:val="108"/>
          <w:sz w:val="24"/>
          <w:szCs w:val="24"/>
        </w:rPr>
        <w:t>эпохи»,</w:t>
      </w:r>
      <w:r w:rsidRPr="00C81A72">
        <w:rPr>
          <w:rFonts w:ascii="Times New Roman" w:hAnsi="Times New Roman"/>
          <w:b/>
          <w:color w:val="000000"/>
          <w:w w:val="108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16"/>
          <w:w w:val="108"/>
          <w:sz w:val="24"/>
          <w:szCs w:val="24"/>
        </w:rPr>
        <w:t>«Части речи</w:t>
      </w:r>
      <w:r w:rsidRPr="00C81A72">
        <w:rPr>
          <w:rFonts w:ascii="Times New Roman" w:hAnsi="Times New Roman"/>
          <w:b/>
          <w:color w:val="000000"/>
          <w:w w:val="108"/>
          <w:sz w:val="24"/>
          <w:szCs w:val="24"/>
        </w:rPr>
        <w:t>» (по выбору учителя и учащихся).</w:t>
      </w:r>
      <w:r w:rsidRPr="00C81A72">
        <w:rPr>
          <w:rFonts w:ascii="Times New Roman" w:hAnsi="Times New Roman"/>
          <w:color w:val="000000"/>
          <w:w w:val="108"/>
          <w:sz w:val="24"/>
          <w:szCs w:val="24"/>
        </w:rPr>
        <w:t xml:space="preserve"> 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color w:val="000000"/>
          <w:w w:val="108"/>
          <w:sz w:val="24"/>
          <w:szCs w:val="24"/>
        </w:rPr>
        <w:t>Трагическая судьба поэта. Нобелевская премия (1987). Творческие</w:t>
      </w:r>
      <w:r w:rsidRPr="00C81A72">
        <w:rPr>
          <w:rFonts w:ascii="Times New Roman" w:hAnsi="Times New Roman"/>
          <w:sz w:val="24"/>
          <w:szCs w:val="24"/>
        </w:rPr>
        <w:t xml:space="preserve"> по</w:t>
      </w:r>
      <w:r w:rsidRPr="00C81A72">
        <w:rPr>
          <w:rFonts w:ascii="Times New Roman" w:hAnsi="Times New Roman"/>
          <w:color w:val="000000"/>
          <w:spacing w:val="-4"/>
          <w:w w:val="108"/>
          <w:sz w:val="24"/>
          <w:szCs w:val="24"/>
        </w:rPr>
        <w:t>иски и мастерство поэта.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iCs/>
          <w:color w:val="000000"/>
          <w:w w:val="108"/>
          <w:sz w:val="24"/>
          <w:szCs w:val="24"/>
        </w:rPr>
      </w:pPr>
      <w:proofErr w:type="spellStart"/>
      <w:r w:rsidRPr="00C81A72">
        <w:rPr>
          <w:rFonts w:ascii="Times New Roman" w:hAnsi="Times New Roman"/>
          <w:b/>
          <w:color w:val="000000"/>
          <w:w w:val="108"/>
          <w:sz w:val="24"/>
          <w:szCs w:val="24"/>
        </w:rPr>
        <w:t>А.</w:t>
      </w:r>
      <w:r w:rsidRPr="00C81A72">
        <w:rPr>
          <w:rFonts w:ascii="Times New Roman" w:hAnsi="Times New Roman"/>
          <w:b/>
          <w:iCs/>
          <w:color w:val="000000"/>
          <w:w w:val="108"/>
          <w:sz w:val="24"/>
          <w:szCs w:val="24"/>
        </w:rPr>
        <w:t>И.Солженицын</w:t>
      </w:r>
      <w:proofErr w:type="spellEnd"/>
      <w:r w:rsidRPr="00C81A72">
        <w:rPr>
          <w:rFonts w:ascii="Times New Roman" w:hAnsi="Times New Roman"/>
          <w:iCs/>
          <w:color w:val="000000"/>
          <w:w w:val="108"/>
          <w:sz w:val="24"/>
          <w:szCs w:val="24"/>
        </w:rPr>
        <w:t>.</w:t>
      </w:r>
    </w:p>
    <w:p w:rsidR="00C81A72" w:rsidRPr="00C81A72" w:rsidRDefault="00C81A72" w:rsidP="00C81A72">
      <w:pPr>
        <w:shd w:val="clear" w:color="auto" w:fill="FFFFFF"/>
        <w:ind w:firstLine="708"/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b/>
          <w:color w:val="000000"/>
          <w:spacing w:val="42"/>
          <w:w w:val="108"/>
          <w:sz w:val="24"/>
          <w:szCs w:val="24"/>
        </w:rPr>
        <w:t>«Один</w:t>
      </w:r>
      <w:r w:rsidRPr="00C81A72">
        <w:rPr>
          <w:rFonts w:ascii="Times New Roman" w:hAnsi="Times New Roman"/>
          <w:b/>
          <w:color w:val="000000"/>
          <w:w w:val="108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51"/>
          <w:w w:val="108"/>
          <w:sz w:val="24"/>
          <w:szCs w:val="24"/>
        </w:rPr>
        <w:t>день</w:t>
      </w:r>
      <w:r w:rsidRPr="00C81A72">
        <w:rPr>
          <w:rFonts w:ascii="Times New Roman" w:hAnsi="Times New Roman"/>
          <w:b/>
          <w:color w:val="000000"/>
          <w:w w:val="108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51"/>
          <w:w w:val="108"/>
          <w:sz w:val="24"/>
          <w:szCs w:val="24"/>
        </w:rPr>
        <w:t>Ивана</w:t>
      </w:r>
      <w:r w:rsidRPr="00C81A72">
        <w:rPr>
          <w:rFonts w:ascii="Times New Roman" w:hAnsi="Times New Roman"/>
          <w:b/>
          <w:color w:val="000000"/>
          <w:w w:val="108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22"/>
          <w:w w:val="108"/>
          <w:sz w:val="24"/>
          <w:szCs w:val="24"/>
        </w:rPr>
        <w:t>Ден</w:t>
      </w:r>
      <w:r w:rsidRPr="00C81A72">
        <w:rPr>
          <w:rFonts w:ascii="Times New Roman" w:hAnsi="Times New Roman"/>
          <w:b/>
          <w:color w:val="000000"/>
          <w:spacing w:val="24"/>
          <w:w w:val="108"/>
          <w:sz w:val="24"/>
          <w:szCs w:val="24"/>
        </w:rPr>
        <w:t>исовича»,</w:t>
      </w:r>
      <w:r w:rsidRPr="00C81A72">
        <w:rPr>
          <w:rFonts w:ascii="Times New Roman" w:hAnsi="Times New Roman"/>
          <w:b/>
          <w:color w:val="000000"/>
          <w:w w:val="108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31"/>
          <w:w w:val="108"/>
          <w:sz w:val="24"/>
          <w:szCs w:val="24"/>
        </w:rPr>
        <w:t>«Архипелаг</w:t>
      </w:r>
      <w:r w:rsidRPr="00C81A72">
        <w:rPr>
          <w:rFonts w:ascii="Times New Roman" w:hAnsi="Times New Roman"/>
          <w:b/>
          <w:color w:val="000000"/>
          <w:w w:val="108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24"/>
          <w:w w:val="108"/>
          <w:sz w:val="24"/>
          <w:szCs w:val="24"/>
        </w:rPr>
        <w:t>ГУЛАГ»</w:t>
      </w:r>
      <w:r w:rsidRPr="00C81A72">
        <w:rPr>
          <w:rFonts w:ascii="Times New Roman" w:hAnsi="Times New Roman"/>
          <w:b/>
          <w:color w:val="000000"/>
          <w:w w:val="108"/>
          <w:sz w:val="24"/>
          <w:szCs w:val="24"/>
        </w:rPr>
        <w:t xml:space="preserve"> </w:t>
      </w:r>
      <w:r w:rsidRPr="00C81A72">
        <w:rPr>
          <w:rFonts w:ascii="Times New Roman" w:hAnsi="Times New Roman"/>
          <w:b/>
          <w:color w:val="000000"/>
          <w:spacing w:val="-17"/>
          <w:w w:val="108"/>
          <w:sz w:val="24"/>
          <w:szCs w:val="24"/>
        </w:rPr>
        <w:t>(главы)</w:t>
      </w:r>
      <w:proofErr w:type="gramStart"/>
      <w:r w:rsidRPr="00C81A72">
        <w:rPr>
          <w:rFonts w:ascii="Times New Roman" w:hAnsi="Times New Roman"/>
          <w:b/>
          <w:color w:val="000000"/>
          <w:spacing w:val="-17"/>
          <w:w w:val="108"/>
          <w:sz w:val="24"/>
          <w:szCs w:val="24"/>
        </w:rPr>
        <w:t>,</w:t>
      </w:r>
      <w:r w:rsidRPr="00C81A72">
        <w:rPr>
          <w:rFonts w:ascii="Times New Roman" w:hAnsi="Times New Roman"/>
          <w:b/>
          <w:sz w:val="24"/>
          <w:szCs w:val="24"/>
        </w:rPr>
        <w:t>"</w:t>
      </w:r>
      <w:proofErr w:type="gramEnd"/>
      <w:r w:rsidRPr="00C81A72">
        <w:rPr>
          <w:rFonts w:ascii="Times New Roman" w:hAnsi="Times New Roman"/>
          <w:b/>
          <w:sz w:val="24"/>
          <w:szCs w:val="24"/>
        </w:rPr>
        <w:t xml:space="preserve">Как нам обустроить </w:t>
      </w:r>
      <w:proofErr w:type="spellStart"/>
      <w:r w:rsidRPr="00C81A72">
        <w:rPr>
          <w:rFonts w:ascii="Times New Roman" w:hAnsi="Times New Roman"/>
          <w:b/>
          <w:sz w:val="24"/>
          <w:szCs w:val="24"/>
        </w:rPr>
        <w:t>Россию"и</w:t>
      </w:r>
      <w:proofErr w:type="spellEnd"/>
      <w:r w:rsidRPr="00C81A72">
        <w:rPr>
          <w:rFonts w:ascii="Times New Roman" w:hAnsi="Times New Roman"/>
          <w:b/>
          <w:sz w:val="24"/>
          <w:szCs w:val="24"/>
        </w:rPr>
        <w:t xml:space="preserve"> др. (по выбору учителя и учащихся). 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Тема трагической судьбы человека в тоталитарном государстве и ответственности народа, а также его руководителей за настоящее и будущее страны. Особенности художественных решений в произведениях писателя. Роль публицистики в его творчестве.</w:t>
      </w:r>
    </w:p>
    <w:p w:rsidR="00C81A72" w:rsidRPr="00C81A72" w:rsidRDefault="00C81A72" w:rsidP="00C81A72">
      <w:pPr>
        <w:pStyle w:val="FR1"/>
        <w:spacing w:before="0"/>
        <w:ind w:left="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В. Т. Шаламов</w:t>
      </w:r>
    </w:p>
    <w:p w:rsidR="00C81A72" w:rsidRPr="00C81A72" w:rsidRDefault="00C81A72" w:rsidP="00C81A72">
      <w:pPr>
        <w:pStyle w:val="FR1"/>
        <w:spacing w:before="0"/>
        <w:ind w:left="0" w:firstLine="720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b w:val="0"/>
          <w:sz w:val="24"/>
          <w:szCs w:val="24"/>
          <w:lang w:val="ru-RU"/>
        </w:rPr>
        <w:t>Жизнь и творчество (обзор).</w:t>
      </w:r>
      <w:r w:rsidRPr="00C81A72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</w:p>
    <w:p w:rsidR="00C81A72" w:rsidRPr="00C81A72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20"/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Рассказы: «Последний замер», «Шоковая терапия».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proofErr w:type="spellStart"/>
      <w:r w:rsidRPr="00C81A72">
        <w:rPr>
          <w:rFonts w:ascii="Times New Roman" w:hAnsi="Times New Roman"/>
          <w:b/>
          <w:sz w:val="24"/>
          <w:szCs w:val="24"/>
        </w:rPr>
        <w:t>В.П.Астафьев</w:t>
      </w:r>
      <w:proofErr w:type="spellEnd"/>
      <w:r w:rsidRPr="00C81A72">
        <w:rPr>
          <w:rFonts w:ascii="Times New Roman" w:hAnsi="Times New Roman"/>
          <w:sz w:val="24"/>
          <w:szCs w:val="24"/>
        </w:rPr>
        <w:t>.</w:t>
      </w:r>
    </w:p>
    <w:p w:rsidR="00C81A72" w:rsidRPr="00C81A72" w:rsidRDefault="00C81A72" w:rsidP="00C81A7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ab/>
        <w:t xml:space="preserve">"Последний </w:t>
      </w:r>
      <w:proofErr w:type="spellStart"/>
      <w:r w:rsidRPr="00C81A72">
        <w:rPr>
          <w:rFonts w:ascii="Times New Roman" w:hAnsi="Times New Roman"/>
          <w:b/>
          <w:sz w:val="24"/>
          <w:szCs w:val="24"/>
        </w:rPr>
        <w:t>поклон"</w:t>
      </w:r>
      <w:proofErr w:type="gramStart"/>
      <w:r w:rsidRPr="00C81A72">
        <w:rPr>
          <w:rFonts w:ascii="Times New Roman" w:hAnsi="Times New Roman"/>
          <w:b/>
          <w:sz w:val="24"/>
          <w:szCs w:val="24"/>
        </w:rPr>
        <w:t>,"</w:t>
      </w:r>
      <w:proofErr w:type="gramEnd"/>
      <w:r w:rsidRPr="00C81A72">
        <w:rPr>
          <w:rFonts w:ascii="Times New Roman" w:hAnsi="Times New Roman"/>
          <w:b/>
          <w:sz w:val="24"/>
          <w:szCs w:val="24"/>
        </w:rPr>
        <w:t>Печальный</w:t>
      </w:r>
      <w:proofErr w:type="spellEnd"/>
      <w:r w:rsidRPr="00C81A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1A72">
        <w:rPr>
          <w:rFonts w:ascii="Times New Roman" w:hAnsi="Times New Roman"/>
          <w:b/>
          <w:sz w:val="24"/>
          <w:szCs w:val="24"/>
        </w:rPr>
        <w:t>детектив"и</w:t>
      </w:r>
      <w:proofErr w:type="spellEnd"/>
      <w:r w:rsidRPr="00C81A72">
        <w:rPr>
          <w:rFonts w:ascii="Times New Roman" w:hAnsi="Times New Roman"/>
          <w:b/>
          <w:sz w:val="24"/>
          <w:szCs w:val="24"/>
        </w:rPr>
        <w:t xml:space="preserve"> др. (по выбору учителя и учащихся). Обзор.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"Последний поклон" - многоплановое произведение писателя, Мотивы трагического бессилия и оценка писателем "событий бытия". Природа и человек.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Потеря нравственных ориентиров во всех слоях общества, понижение уровня интеллигентности городского населения, стремление главного героя помочь этому обществу ("Печальный детектив").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>В.Г. Распутин</w:t>
      </w:r>
      <w:r w:rsidRPr="00C81A72">
        <w:rPr>
          <w:rFonts w:ascii="Times New Roman" w:hAnsi="Times New Roman"/>
          <w:sz w:val="24"/>
          <w:szCs w:val="24"/>
        </w:rPr>
        <w:t>.</w:t>
      </w:r>
    </w:p>
    <w:p w:rsidR="00C81A72" w:rsidRPr="00C81A72" w:rsidRDefault="00C81A72" w:rsidP="00C81A72">
      <w:pPr>
        <w:shd w:val="clear" w:color="auto" w:fill="FFFFFF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C81A72">
        <w:rPr>
          <w:rFonts w:ascii="Times New Roman" w:hAnsi="Times New Roman"/>
          <w:b/>
          <w:sz w:val="24"/>
          <w:szCs w:val="24"/>
        </w:rPr>
        <w:t xml:space="preserve">"Последний срок", "Прощание с Матёрой", "Живи и помни" (по выбору учителя и учащихся). </w:t>
      </w:r>
      <w:proofErr w:type="gramEnd"/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Трагическое решение проблемы отцов и детей ("Последний срок").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Уважение к прошлому, историческая память народа в романе "Прощание с </w:t>
      </w:r>
      <w:proofErr w:type="gramStart"/>
      <w:r w:rsidRPr="00C81A72">
        <w:rPr>
          <w:rFonts w:ascii="Times New Roman" w:hAnsi="Times New Roman"/>
          <w:sz w:val="24"/>
          <w:szCs w:val="24"/>
        </w:rPr>
        <w:t>Матёрой</w:t>
      </w:r>
      <w:proofErr w:type="gramEnd"/>
      <w:r w:rsidRPr="00C81A72">
        <w:rPr>
          <w:rFonts w:ascii="Times New Roman" w:hAnsi="Times New Roman"/>
          <w:sz w:val="24"/>
          <w:szCs w:val="24"/>
        </w:rPr>
        <w:t>".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Тема гражданской ответственности в романе "Живи и помни". Трагедия человека, отторгнувшего себя от общества.</w:t>
      </w:r>
    </w:p>
    <w:p w:rsidR="00C81A72" w:rsidRPr="00C81A72" w:rsidRDefault="00C81A72" w:rsidP="00C81A72">
      <w:pPr>
        <w:pStyle w:val="FR1"/>
        <w:tabs>
          <w:tab w:val="left" w:pos="2880"/>
        </w:tabs>
        <w:spacing w:before="0"/>
        <w:ind w:left="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В. М. Шукшин</w:t>
      </w:r>
    </w:p>
    <w:p w:rsidR="00C81A72" w:rsidRPr="00C81A72" w:rsidRDefault="00C81A72" w:rsidP="00C81A72">
      <w:pPr>
        <w:pStyle w:val="FR1"/>
        <w:tabs>
          <w:tab w:val="left" w:pos="2880"/>
        </w:tabs>
        <w:spacing w:before="0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Рассказы: «Верую!», «Алеша </w:t>
      </w:r>
      <w:proofErr w:type="spellStart"/>
      <w:r w:rsidRPr="00C81A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Бесконвойный</w:t>
      </w:r>
      <w:proofErr w:type="spellEnd"/>
      <w:r w:rsidRPr="00C81A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».</w:t>
      </w:r>
    </w:p>
    <w:p w:rsidR="00C81A72" w:rsidRPr="00C81A72" w:rsidRDefault="00C81A72" w:rsidP="00C81A72">
      <w:pPr>
        <w:pStyle w:val="FR1"/>
        <w:tabs>
          <w:tab w:val="left" w:pos="2880"/>
        </w:tabs>
        <w:spacing w:before="0"/>
        <w:ind w:left="0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Изображение народного характера и картин народной жизни в рассказах. Диалоги в </w:t>
      </w:r>
      <w:proofErr w:type="spellStart"/>
      <w:r w:rsidRPr="00C81A72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шукшинской</w:t>
      </w:r>
      <w:proofErr w:type="spellEnd"/>
      <w:r w:rsidRPr="00C81A72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прозе. Особенности повествовательной манеры Шукшина.</w:t>
      </w:r>
    </w:p>
    <w:p w:rsidR="00C81A72" w:rsidRPr="00C81A72" w:rsidRDefault="00C81A72" w:rsidP="00C81A72">
      <w:pPr>
        <w:pStyle w:val="FR1"/>
        <w:tabs>
          <w:tab w:val="left" w:pos="2880"/>
        </w:tabs>
        <w:spacing w:before="0"/>
        <w:ind w:left="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А. В. Вампилов</w:t>
      </w:r>
    </w:p>
    <w:p w:rsidR="00C81A72" w:rsidRPr="00C81A72" w:rsidRDefault="00C81A72" w:rsidP="00C81A72">
      <w:pPr>
        <w:pStyle w:val="FR1"/>
        <w:tabs>
          <w:tab w:val="left" w:pos="2880"/>
        </w:tabs>
        <w:spacing w:before="0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Пьеса «Утиная охота».</w:t>
      </w:r>
    </w:p>
    <w:p w:rsidR="00C81A72" w:rsidRPr="00C81A72" w:rsidRDefault="00C81A72" w:rsidP="00C81A72">
      <w:pPr>
        <w:pStyle w:val="FR1"/>
        <w:tabs>
          <w:tab w:val="left" w:pos="2880"/>
        </w:tabs>
        <w:spacing w:before="0"/>
        <w:ind w:left="0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C81A72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C81A72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Зилова</w:t>
      </w:r>
      <w:proofErr w:type="spellEnd"/>
      <w:r w:rsidRPr="00C81A72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как художественное открытие драматурга. Психологическая </w:t>
      </w:r>
      <w:proofErr w:type="gramStart"/>
      <w:r w:rsidRPr="00C81A72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раздвоенность в характере</w:t>
      </w:r>
      <w:proofErr w:type="gramEnd"/>
      <w:r w:rsidRPr="00C81A72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героя. Смысл финала пьесы. </w:t>
      </w:r>
    </w:p>
    <w:p w:rsidR="00C81A72" w:rsidRPr="00C81A72" w:rsidRDefault="00C81A72" w:rsidP="00C81A72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proofErr w:type="gramStart"/>
      <w:r w:rsidRPr="00C81A72">
        <w:rPr>
          <w:rFonts w:ascii="Times New Roman" w:hAnsi="Times New Roman"/>
          <w:i w:val="0"/>
          <w:sz w:val="24"/>
          <w:szCs w:val="24"/>
          <w:u w:val="single"/>
          <w:lang w:val="ru-RU"/>
        </w:rPr>
        <w:t>Зарубежная</w:t>
      </w:r>
      <w:proofErr w:type="gramEnd"/>
      <w:r w:rsidRPr="00C81A72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Pr="00C81A72">
        <w:rPr>
          <w:rFonts w:ascii="Times New Roman" w:hAnsi="Times New Roman"/>
          <w:i w:val="0"/>
          <w:sz w:val="24"/>
          <w:szCs w:val="24"/>
          <w:u w:val="single"/>
        </w:rPr>
        <w:t>XX</w:t>
      </w:r>
      <w:r w:rsidRPr="00C81A72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века 3 ч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Общий обзор европейской литературы первой половины XX в. Основные направления. Проблемы самопознания, нравственного выбора в творчестве прогрессивных писателей. Реализм и модернизм.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i/>
          <w:sz w:val="24"/>
          <w:szCs w:val="24"/>
        </w:rPr>
      </w:pPr>
      <w:proofErr w:type="spellStart"/>
      <w:r w:rsidRPr="00C81A72">
        <w:rPr>
          <w:rFonts w:ascii="Times New Roman" w:hAnsi="Times New Roman"/>
          <w:b/>
          <w:i/>
          <w:sz w:val="24"/>
          <w:szCs w:val="24"/>
        </w:rPr>
        <w:t>Б.Шоу</w:t>
      </w:r>
      <w:proofErr w:type="spellEnd"/>
      <w:r w:rsidRPr="00C81A72">
        <w:rPr>
          <w:rFonts w:ascii="Times New Roman" w:hAnsi="Times New Roman"/>
          <w:i/>
          <w:sz w:val="24"/>
          <w:szCs w:val="24"/>
        </w:rPr>
        <w:t>.</w:t>
      </w:r>
    </w:p>
    <w:p w:rsidR="00C81A72" w:rsidRPr="00C81A72" w:rsidRDefault="00C81A72" w:rsidP="00C81A72">
      <w:pPr>
        <w:shd w:val="clear" w:color="auto" w:fill="FFFFFF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b/>
          <w:sz w:val="24"/>
          <w:szCs w:val="24"/>
        </w:rPr>
        <w:tab/>
        <w:t>"</w:t>
      </w:r>
      <w:proofErr w:type="spellStart"/>
      <w:r w:rsidRPr="00C81A72">
        <w:rPr>
          <w:rFonts w:ascii="Times New Roman" w:hAnsi="Times New Roman"/>
          <w:b/>
          <w:sz w:val="24"/>
          <w:szCs w:val="24"/>
        </w:rPr>
        <w:t>Пигмалион</w:t>
      </w:r>
      <w:proofErr w:type="spellEnd"/>
      <w:r w:rsidRPr="00C81A72">
        <w:rPr>
          <w:rFonts w:ascii="Times New Roman" w:hAnsi="Times New Roman"/>
          <w:b/>
          <w:sz w:val="24"/>
          <w:szCs w:val="24"/>
        </w:rPr>
        <w:t>".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lastRenderedPageBreak/>
        <w:t xml:space="preserve"> Своеобразие конфликта в пьесе. Парадоксы жизни и человеческих судеб в мире условностей и мнимых ценностей. Чеховские традиции в творчестве Шоу.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i/>
          <w:sz w:val="24"/>
          <w:szCs w:val="24"/>
        </w:rPr>
      </w:pPr>
      <w:proofErr w:type="spellStart"/>
      <w:r w:rsidRPr="00C81A72">
        <w:rPr>
          <w:rFonts w:ascii="Times New Roman" w:hAnsi="Times New Roman"/>
          <w:b/>
          <w:i/>
          <w:sz w:val="24"/>
          <w:szCs w:val="24"/>
        </w:rPr>
        <w:t>Г.Аполлинер</w:t>
      </w:r>
      <w:proofErr w:type="spellEnd"/>
      <w:r w:rsidRPr="00C81A72">
        <w:rPr>
          <w:rFonts w:ascii="Times New Roman" w:hAnsi="Times New Roman"/>
          <w:i/>
          <w:sz w:val="24"/>
          <w:szCs w:val="24"/>
        </w:rPr>
        <w:t>.</w:t>
      </w:r>
    </w:p>
    <w:p w:rsidR="00C81A72" w:rsidRPr="00C81A72" w:rsidRDefault="00C81A72" w:rsidP="00C81A72">
      <w:pPr>
        <w:shd w:val="clear" w:color="auto" w:fill="FFFFFF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 </w:t>
      </w:r>
      <w:r w:rsidRPr="00C81A72">
        <w:rPr>
          <w:rFonts w:ascii="Times New Roman" w:hAnsi="Times New Roman"/>
          <w:sz w:val="24"/>
          <w:szCs w:val="24"/>
        </w:rPr>
        <w:tab/>
      </w:r>
      <w:r w:rsidRPr="00C81A72">
        <w:rPr>
          <w:rFonts w:ascii="Times New Roman" w:hAnsi="Times New Roman"/>
          <w:b/>
          <w:sz w:val="24"/>
          <w:szCs w:val="24"/>
        </w:rPr>
        <w:t xml:space="preserve">Лирика ("Мост </w:t>
      </w:r>
      <w:proofErr w:type="spellStart"/>
      <w:r w:rsidRPr="00C81A72">
        <w:rPr>
          <w:rFonts w:ascii="Times New Roman" w:hAnsi="Times New Roman"/>
          <w:b/>
          <w:sz w:val="24"/>
          <w:szCs w:val="24"/>
        </w:rPr>
        <w:t>Мирабо</w:t>
      </w:r>
      <w:proofErr w:type="spellEnd"/>
      <w:r w:rsidRPr="00C81A72">
        <w:rPr>
          <w:rFonts w:ascii="Times New Roman" w:hAnsi="Times New Roman"/>
          <w:b/>
          <w:sz w:val="24"/>
          <w:szCs w:val="24"/>
        </w:rPr>
        <w:t xml:space="preserve">" и др.). </w:t>
      </w:r>
    </w:p>
    <w:p w:rsidR="00C81A72" w:rsidRPr="00C81A72" w:rsidRDefault="00C81A72" w:rsidP="00C81A72">
      <w:pPr>
        <w:shd w:val="clear" w:color="auto" w:fill="FFFFFF"/>
        <w:tabs>
          <w:tab w:val="left" w:pos="3168"/>
        </w:tabs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Экспериментальная направленность лирики.</w:t>
      </w:r>
    </w:p>
    <w:p w:rsidR="00C81A72" w:rsidRPr="00C81A72" w:rsidRDefault="00C81A72" w:rsidP="00C81A72">
      <w:pPr>
        <w:pStyle w:val="FR1"/>
        <w:spacing w:before="0"/>
        <w:ind w:left="0"/>
        <w:rPr>
          <w:rFonts w:ascii="Times New Roman" w:hAnsi="Times New Roman"/>
          <w:sz w:val="24"/>
          <w:szCs w:val="24"/>
          <w:lang w:val="ru-RU"/>
        </w:rPr>
      </w:pPr>
      <w:r w:rsidRPr="00C81A72">
        <w:rPr>
          <w:rFonts w:ascii="Times New Roman" w:hAnsi="Times New Roman"/>
          <w:sz w:val="24"/>
          <w:szCs w:val="24"/>
          <w:lang w:val="ru-RU"/>
        </w:rPr>
        <w:t xml:space="preserve">Э. Хемингуэй </w:t>
      </w:r>
    </w:p>
    <w:p w:rsidR="00C81A72" w:rsidRPr="00C81A72" w:rsidRDefault="00C81A72" w:rsidP="00C81A72">
      <w:pPr>
        <w:pStyle w:val="FR1"/>
        <w:spacing w:before="0"/>
        <w:ind w:left="0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C81A72">
        <w:rPr>
          <w:rFonts w:ascii="Times New Roman" w:hAnsi="Times New Roman"/>
          <w:b w:val="0"/>
          <w:sz w:val="24"/>
          <w:szCs w:val="24"/>
          <w:lang w:val="ru-RU"/>
        </w:rPr>
        <w:t>Жизнь и творчество (обзор).</w:t>
      </w:r>
    </w:p>
    <w:p w:rsidR="00C81A72" w:rsidRPr="00C81A72" w:rsidRDefault="00C81A72" w:rsidP="00C81A72">
      <w:pPr>
        <w:pStyle w:val="FR1"/>
        <w:spacing w:before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C81A72">
        <w:rPr>
          <w:rFonts w:ascii="Times New Roman" w:hAnsi="Times New Roman"/>
          <w:sz w:val="24"/>
          <w:szCs w:val="24"/>
          <w:lang w:val="ru-RU"/>
        </w:rPr>
        <w:t>Повесть «Старик и море».</w:t>
      </w:r>
    </w:p>
    <w:p w:rsidR="00F63D30" w:rsidRPr="00AA531C" w:rsidRDefault="00C81A72" w:rsidP="00AA531C">
      <w:pPr>
        <w:pStyle w:val="a4"/>
        <w:spacing w:after="0"/>
      </w:pPr>
      <w:r w:rsidRPr="00C81A72"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F63D30" w:rsidRDefault="00F63D30" w:rsidP="00C81A72">
      <w:pPr>
        <w:rPr>
          <w:rFonts w:ascii="Times New Roman" w:hAnsi="Times New Roman"/>
          <w:b/>
          <w:i/>
          <w:sz w:val="24"/>
          <w:szCs w:val="24"/>
        </w:rPr>
      </w:pPr>
    </w:p>
    <w:p w:rsidR="00C81A72" w:rsidRPr="00C81A72" w:rsidRDefault="00C81A72" w:rsidP="00C81A72">
      <w:pPr>
        <w:rPr>
          <w:rFonts w:ascii="Times New Roman" w:hAnsi="Times New Roman"/>
          <w:b/>
          <w:i/>
          <w:sz w:val="24"/>
          <w:szCs w:val="24"/>
        </w:rPr>
      </w:pPr>
      <w:r w:rsidRPr="00C81A72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образовательного процесса</w:t>
      </w:r>
    </w:p>
    <w:p w:rsidR="00C81A72" w:rsidRPr="00C81A72" w:rsidRDefault="00C81A72" w:rsidP="00C81A72">
      <w:pPr>
        <w:rPr>
          <w:rFonts w:ascii="Times New Roman" w:hAnsi="Times New Roman"/>
          <w:b/>
          <w:sz w:val="24"/>
          <w:szCs w:val="24"/>
          <w:u w:val="single"/>
        </w:rPr>
      </w:pPr>
      <w:r w:rsidRPr="00C81A72">
        <w:rPr>
          <w:rFonts w:ascii="Times New Roman" w:hAnsi="Times New Roman"/>
          <w:b/>
          <w:sz w:val="24"/>
          <w:szCs w:val="24"/>
          <w:u w:val="single"/>
        </w:rPr>
        <w:t>Материальная база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</w:p>
    <w:p w:rsidR="00C81A72" w:rsidRPr="00C81A72" w:rsidRDefault="00C81A72" w:rsidP="00C81A7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Компьютер.</w:t>
      </w:r>
    </w:p>
    <w:p w:rsidR="00C81A72" w:rsidRPr="00C81A72" w:rsidRDefault="00C81A72" w:rsidP="00C81A7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Мультимедиа проектор.</w:t>
      </w:r>
    </w:p>
    <w:p w:rsidR="00C81A72" w:rsidRPr="00C81A72" w:rsidRDefault="00C81A72" w:rsidP="00C81A7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Экран.</w:t>
      </w:r>
    </w:p>
    <w:p w:rsidR="00C81A72" w:rsidRPr="00C81A72" w:rsidRDefault="00C81A72" w:rsidP="00C81A7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Принтер.</w:t>
      </w:r>
    </w:p>
    <w:p w:rsidR="00C81A72" w:rsidRPr="00C81A72" w:rsidRDefault="00C81A72" w:rsidP="00C81A72">
      <w:pPr>
        <w:rPr>
          <w:rFonts w:ascii="Times New Roman" w:hAnsi="Times New Roman"/>
          <w:b/>
          <w:i/>
          <w:sz w:val="24"/>
          <w:szCs w:val="24"/>
        </w:rPr>
      </w:pPr>
    </w:p>
    <w:p w:rsidR="00C81A72" w:rsidRPr="00C81A72" w:rsidRDefault="00C81A72" w:rsidP="00C81A72">
      <w:pPr>
        <w:rPr>
          <w:rFonts w:ascii="Times New Roman" w:hAnsi="Times New Roman"/>
          <w:b/>
          <w:i/>
          <w:sz w:val="24"/>
          <w:szCs w:val="24"/>
        </w:rPr>
      </w:pPr>
      <w:r w:rsidRPr="00C81A72">
        <w:rPr>
          <w:rFonts w:ascii="Times New Roman" w:hAnsi="Times New Roman"/>
          <w:b/>
          <w:i/>
          <w:sz w:val="24"/>
          <w:szCs w:val="24"/>
        </w:rPr>
        <w:t>УМК для обучающегося.</w:t>
      </w:r>
    </w:p>
    <w:p w:rsidR="00C81A72" w:rsidRPr="00C81A72" w:rsidRDefault="00C81A72" w:rsidP="00C81A72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C81A72">
        <w:rPr>
          <w:rFonts w:ascii="Times New Roman" w:hAnsi="Times New Roman"/>
          <w:sz w:val="24"/>
          <w:szCs w:val="24"/>
        </w:rPr>
        <w:t>Курдюмова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Т. Ф., Леонов С. А., Марьина О. Б. Литература. 10 класс: учебник для общеобразовательных учреждений. - М.: Дрофа, 2010. </w:t>
      </w:r>
    </w:p>
    <w:p w:rsidR="00C81A72" w:rsidRPr="00C81A72" w:rsidRDefault="00C81A72" w:rsidP="00C81A72">
      <w:pPr>
        <w:rPr>
          <w:rFonts w:ascii="Times New Roman" w:hAnsi="Times New Roman"/>
          <w:b/>
          <w:i/>
          <w:sz w:val="24"/>
          <w:szCs w:val="24"/>
        </w:rPr>
      </w:pPr>
    </w:p>
    <w:p w:rsidR="00C81A72" w:rsidRPr="00C81A72" w:rsidRDefault="00C81A72" w:rsidP="00C81A72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C81A72">
        <w:rPr>
          <w:rFonts w:ascii="Times New Roman" w:hAnsi="Times New Roman"/>
          <w:sz w:val="24"/>
          <w:szCs w:val="24"/>
        </w:rPr>
        <w:t>Курдюмова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Т. Ф., Леонов С. А., Марьина О. Б. Литература. 11 класс: учебник для общеобразовательных учреждений. - М.: Дрофа, 2010. </w:t>
      </w:r>
    </w:p>
    <w:p w:rsidR="00C81A72" w:rsidRPr="00C81A72" w:rsidRDefault="00C81A72" w:rsidP="00C81A72">
      <w:pPr>
        <w:rPr>
          <w:rFonts w:ascii="Times New Roman" w:hAnsi="Times New Roman"/>
          <w:b/>
          <w:i/>
          <w:sz w:val="24"/>
          <w:szCs w:val="24"/>
        </w:rPr>
      </w:pPr>
    </w:p>
    <w:p w:rsidR="00C81A72" w:rsidRPr="00C81A72" w:rsidRDefault="00C81A72" w:rsidP="00C81A72">
      <w:pPr>
        <w:rPr>
          <w:rFonts w:ascii="Times New Roman" w:hAnsi="Times New Roman"/>
          <w:b/>
          <w:i/>
          <w:sz w:val="24"/>
          <w:szCs w:val="24"/>
        </w:rPr>
      </w:pPr>
      <w:r w:rsidRPr="00C81A72">
        <w:rPr>
          <w:rFonts w:ascii="Times New Roman" w:hAnsi="Times New Roman"/>
          <w:b/>
          <w:i/>
          <w:sz w:val="24"/>
          <w:szCs w:val="24"/>
        </w:rPr>
        <w:t>УМК для учителя</w:t>
      </w:r>
    </w:p>
    <w:p w:rsidR="00C81A72" w:rsidRPr="00C81A72" w:rsidRDefault="00C81A72" w:rsidP="00C81A7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C81A72">
        <w:rPr>
          <w:rFonts w:ascii="Times New Roman" w:hAnsi="Times New Roman"/>
          <w:sz w:val="24"/>
          <w:szCs w:val="24"/>
        </w:rPr>
        <w:t>Курдюмова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Т. Ф., Леонов С. А., Марьина О. Б. Литература. 10 класс: учебник для общеобразовательных учреждений. - М.: Дрофа, 2010.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r w:rsidRPr="00C81A72">
        <w:t xml:space="preserve"> </w:t>
      </w:r>
      <w:proofErr w:type="spellStart"/>
      <w:r w:rsidRPr="00C81A72">
        <w:t>Курдюмова</w:t>
      </w:r>
      <w:proofErr w:type="spellEnd"/>
      <w:r w:rsidRPr="00C81A72">
        <w:t xml:space="preserve"> Т. Ф., Колокольцев Е. Н., Леонов С. А. Литература: 10 класс: методические рекомендации. - М.: Дрофа, 2008.</w:t>
      </w:r>
    </w:p>
    <w:p w:rsidR="00C81A72" w:rsidRPr="00C81A72" w:rsidRDefault="00C81A72" w:rsidP="00C81A7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Программа для общеобразовательных учреждений (5-11 классы). / Т. Ф. </w:t>
      </w:r>
      <w:proofErr w:type="spellStart"/>
      <w:r w:rsidRPr="00C81A72">
        <w:rPr>
          <w:rFonts w:ascii="Times New Roman" w:hAnsi="Times New Roman"/>
          <w:sz w:val="24"/>
          <w:szCs w:val="24"/>
        </w:rPr>
        <w:t>Курдюмова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, Н. А. Демидова, Е. Н. Колокольцев и др.; под редакцией Т. Ф. </w:t>
      </w:r>
      <w:proofErr w:type="spellStart"/>
      <w:r w:rsidRPr="00C81A72">
        <w:rPr>
          <w:rFonts w:ascii="Times New Roman" w:hAnsi="Times New Roman"/>
          <w:sz w:val="24"/>
          <w:szCs w:val="24"/>
        </w:rPr>
        <w:t>Курдюмовой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.  - М.: Дрофа, 2010. </w:t>
      </w:r>
    </w:p>
    <w:p w:rsidR="00C81A72" w:rsidRPr="00C81A72" w:rsidRDefault="00C81A72" w:rsidP="00C81A72">
      <w:pPr>
        <w:ind w:left="720"/>
        <w:rPr>
          <w:rFonts w:ascii="Times New Roman" w:hAnsi="Times New Roman"/>
          <w:sz w:val="24"/>
          <w:szCs w:val="24"/>
        </w:rPr>
      </w:pPr>
    </w:p>
    <w:p w:rsidR="00C81A72" w:rsidRPr="00C81A72" w:rsidRDefault="00C81A72" w:rsidP="00C81A72">
      <w:pPr>
        <w:pStyle w:val="a7"/>
        <w:numPr>
          <w:ilvl w:val="0"/>
          <w:numId w:val="4"/>
        </w:numPr>
      </w:pPr>
      <w:proofErr w:type="spellStart"/>
      <w:r w:rsidRPr="00C81A72">
        <w:t>Курдюмова</w:t>
      </w:r>
      <w:proofErr w:type="spellEnd"/>
      <w:r w:rsidRPr="00C81A72">
        <w:t xml:space="preserve"> Т. Ф., Леонов С. А., Марьина О. Б. Литература. 11 класс: учебник для общеобразовательных учреждений. - М.: Дрофа, 2010.</w:t>
      </w:r>
    </w:p>
    <w:p w:rsidR="00C81A72" w:rsidRPr="00C81A72" w:rsidRDefault="00C81A72" w:rsidP="00C81A7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A72">
        <w:rPr>
          <w:rFonts w:ascii="Times New Roman" w:hAnsi="Times New Roman"/>
          <w:sz w:val="24"/>
          <w:szCs w:val="24"/>
        </w:rPr>
        <w:t>Курдюмова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Т. Ф., Колокольцев Е. Н., Леонов С. А. Литература: 11 класс: методические рекомендации. - М.: Дрофа, 2008.</w:t>
      </w:r>
    </w:p>
    <w:p w:rsidR="00C81A72" w:rsidRPr="00C81A72" w:rsidRDefault="00C81A72" w:rsidP="00C81A7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Программа для общеобразовательных учреждений (5-11 классы). / Т. Ф. </w:t>
      </w:r>
      <w:proofErr w:type="spellStart"/>
      <w:r w:rsidRPr="00C81A72">
        <w:rPr>
          <w:rFonts w:ascii="Times New Roman" w:hAnsi="Times New Roman"/>
          <w:sz w:val="24"/>
          <w:szCs w:val="24"/>
        </w:rPr>
        <w:t>Курдюмова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, Н. А. Демидова, Е. Н. Колокольцев и др.; под редакцией Т. Ф. </w:t>
      </w:r>
      <w:proofErr w:type="spellStart"/>
      <w:r w:rsidRPr="00C81A72">
        <w:rPr>
          <w:rFonts w:ascii="Times New Roman" w:hAnsi="Times New Roman"/>
          <w:sz w:val="24"/>
          <w:szCs w:val="24"/>
        </w:rPr>
        <w:t>Курдюмовой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.  - М.: Дрофа, 2010. 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r w:rsidRPr="00C81A72">
        <w:t xml:space="preserve">Соколов А.Г. История русской литературы конца </w:t>
      </w:r>
      <w:r w:rsidRPr="00C81A72">
        <w:rPr>
          <w:lang w:val="en-US"/>
        </w:rPr>
        <w:t>XIX</w:t>
      </w:r>
      <w:r w:rsidRPr="00C81A72">
        <w:t xml:space="preserve">- начала </w:t>
      </w:r>
      <w:r w:rsidRPr="00C81A72">
        <w:rPr>
          <w:lang w:val="en-US"/>
        </w:rPr>
        <w:t>XX</w:t>
      </w:r>
      <w:r w:rsidRPr="00C81A72">
        <w:t xml:space="preserve"> века. М.,1984г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r w:rsidRPr="00C81A72">
        <w:t>Смирнова Л.А. Художественные открытия в литературе Серебряного века. М., 1995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r w:rsidRPr="00C81A72">
        <w:t>Наследие Горького и современность. М. 1998г.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r w:rsidRPr="00C81A72">
        <w:t>Михайлов О. Куприн. М. 1981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r w:rsidRPr="00C81A72">
        <w:t xml:space="preserve"> Русская литература.</w:t>
      </w:r>
      <w:r w:rsidRPr="00C81A72">
        <w:rPr>
          <w:lang w:val="en-US"/>
        </w:rPr>
        <w:t>XX</w:t>
      </w:r>
      <w:r w:rsidRPr="00C81A72">
        <w:t xml:space="preserve"> век: справочные материалы. Сост. Смирнова Л.А. М., 1995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r w:rsidRPr="00C81A72">
        <w:t xml:space="preserve">Михайлов А.И. Пути развития </w:t>
      </w:r>
      <w:proofErr w:type="spellStart"/>
      <w:r w:rsidRPr="00C81A72">
        <w:t>новокрестьянской</w:t>
      </w:r>
      <w:proofErr w:type="spellEnd"/>
      <w:r w:rsidRPr="00C81A72">
        <w:t xml:space="preserve"> поэзии</w:t>
      </w:r>
      <w:proofErr w:type="gramStart"/>
      <w:r w:rsidRPr="00C81A72">
        <w:t xml:space="preserve">., </w:t>
      </w:r>
      <w:proofErr w:type="gramEnd"/>
      <w:r w:rsidRPr="00C81A72">
        <w:t>Л., 1990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r w:rsidRPr="00C81A72">
        <w:t>Марченко Алла. Поэтический мир Есенина М., 1989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r w:rsidRPr="00C81A72">
        <w:t xml:space="preserve">Захаров </w:t>
      </w:r>
      <w:proofErr w:type="spellStart"/>
      <w:r w:rsidRPr="00C81A72">
        <w:t>А.Н.Поэтика</w:t>
      </w:r>
      <w:proofErr w:type="spellEnd"/>
      <w:r w:rsidRPr="00C81A72">
        <w:t xml:space="preserve"> Есенина. М., 1995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r w:rsidRPr="00C81A72">
        <w:t>Михайлов А.И. Мир Маяковского. М., 1990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r w:rsidRPr="00C81A72">
        <w:t xml:space="preserve">Скороспелова </w:t>
      </w:r>
      <w:proofErr w:type="spellStart"/>
      <w:r w:rsidRPr="00C81A72">
        <w:t>Е.Б.Русская</w:t>
      </w:r>
      <w:proofErr w:type="spellEnd"/>
      <w:r w:rsidRPr="00C81A72">
        <w:t xml:space="preserve"> проза 20-30 гг. М.,1985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r w:rsidRPr="00C81A72">
        <w:t>Яновская Л. Творческий мир Михаила Булгакова. М., 1983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proofErr w:type="spellStart"/>
      <w:r w:rsidRPr="00C81A72">
        <w:lastRenderedPageBreak/>
        <w:t>Саакянц</w:t>
      </w:r>
      <w:proofErr w:type="spellEnd"/>
      <w:r w:rsidRPr="00C81A72">
        <w:t xml:space="preserve"> </w:t>
      </w:r>
      <w:proofErr w:type="spellStart"/>
      <w:r w:rsidRPr="00C81A72">
        <w:t>А.Марина</w:t>
      </w:r>
      <w:proofErr w:type="spellEnd"/>
      <w:r w:rsidRPr="00C81A72">
        <w:t xml:space="preserve"> Цветаева. М., 1986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proofErr w:type="gramStart"/>
      <w:r w:rsidRPr="00C81A72">
        <w:t>Павловский</w:t>
      </w:r>
      <w:proofErr w:type="gramEnd"/>
      <w:r w:rsidRPr="00C81A72">
        <w:t xml:space="preserve"> А.И. Анна Ахматова М, 1991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r w:rsidRPr="00C81A72">
        <w:t>Колодный Л. Кто написал «Тихий Дон» М., 1995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proofErr w:type="spellStart"/>
      <w:r w:rsidRPr="00C81A72">
        <w:t>Македонов</w:t>
      </w:r>
      <w:proofErr w:type="spellEnd"/>
      <w:r w:rsidRPr="00C81A72">
        <w:t xml:space="preserve">  А. Творческий путь Твардовского. М, 1981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proofErr w:type="spellStart"/>
      <w:r w:rsidRPr="00C81A72">
        <w:t>Чупринин</w:t>
      </w:r>
      <w:proofErr w:type="spellEnd"/>
      <w:r w:rsidRPr="00C81A72">
        <w:t xml:space="preserve"> С. Крупным планом. Поэзия </w:t>
      </w:r>
      <w:proofErr w:type="gramStart"/>
      <w:r w:rsidRPr="00C81A72">
        <w:t>наших</w:t>
      </w:r>
      <w:proofErr w:type="gramEnd"/>
      <w:r w:rsidRPr="00C81A72">
        <w:t xml:space="preserve"> дне. М.1983</w:t>
      </w:r>
    </w:p>
    <w:p w:rsidR="00C81A72" w:rsidRPr="00C81A72" w:rsidRDefault="00C81A72" w:rsidP="00C81A72">
      <w:pPr>
        <w:pStyle w:val="a7"/>
        <w:numPr>
          <w:ilvl w:val="0"/>
          <w:numId w:val="4"/>
        </w:numPr>
      </w:pPr>
      <w:proofErr w:type="spellStart"/>
      <w:r w:rsidRPr="00C81A72">
        <w:t>Чалмаев</w:t>
      </w:r>
      <w:proofErr w:type="spellEnd"/>
      <w:r w:rsidRPr="00C81A72">
        <w:t xml:space="preserve"> В. Александр Солженицын. Жизнь и творчество. М., 1994</w:t>
      </w:r>
    </w:p>
    <w:p w:rsidR="00C81A72" w:rsidRPr="00C81A72" w:rsidRDefault="00C81A72" w:rsidP="00C81A7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C81A72">
        <w:rPr>
          <w:rFonts w:ascii="Times New Roman" w:hAnsi="Times New Roman"/>
          <w:sz w:val="24"/>
          <w:szCs w:val="24"/>
        </w:rPr>
        <w:t>Айхенвальд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Ю. Силуэты русских писателей. - М., 1994.</w:t>
      </w:r>
    </w:p>
    <w:p w:rsidR="00C81A72" w:rsidRPr="00C81A72" w:rsidRDefault="00C81A72" w:rsidP="00C81A7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 xml:space="preserve">Андроников И. Л. Лермонтов: Исследования и находки. - М.; Л., 1964. </w:t>
      </w:r>
    </w:p>
    <w:p w:rsidR="00C81A72" w:rsidRPr="00C81A72" w:rsidRDefault="00C81A72" w:rsidP="00C81A7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Анненков П. В. Материалы для биографии А. С. Пушкина. - М., 1984.</w:t>
      </w:r>
    </w:p>
    <w:p w:rsidR="00C81A72" w:rsidRPr="00C81A72" w:rsidRDefault="00C81A72" w:rsidP="00C81A7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Анненков П. В. Пушкин в русской философской критике. - М., 1990.</w:t>
      </w:r>
    </w:p>
    <w:p w:rsidR="00C81A72" w:rsidRPr="00C81A72" w:rsidRDefault="00C81A72" w:rsidP="00C81A7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81A72">
        <w:rPr>
          <w:rFonts w:ascii="Times New Roman" w:hAnsi="Times New Roman"/>
          <w:sz w:val="24"/>
          <w:szCs w:val="24"/>
        </w:rPr>
        <w:t>Афанасьев В. В. Жуковский. - М., 1986.</w:t>
      </w:r>
    </w:p>
    <w:p w:rsidR="00C81A72" w:rsidRPr="00C81A72" w:rsidRDefault="00C81A72" w:rsidP="00C81A7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C81A72">
        <w:rPr>
          <w:rFonts w:ascii="Times New Roman" w:hAnsi="Times New Roman"/>
          <w:sz w:val="24"/>
          <w:szCs w:val="24"/>
        </w:rPr>
        <w:t>Щеблыкин</w:t>
      </w:r>
      <w:proofErr w:type="spellEnd"/>
      <w:r w:rsidRPr="00C81A72">
        <w:rPr>
          <w:rFonts w:ascii="Times New Roman" w:hAnsi="Times New Roman"/>
          <w:sz w:val="24"/>
          <w:szCs w:val="24"/>
        </w:rPr>
        <w:t xml:space="preserve"> И. П. Лермонтов: Жизнь и творчество. - М., 1995.</w:t>
      </w: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</w:p>
    <w:p w:rsidR="00F63D30" w:rsidRDefault="00F63D30" w:rsidP="00C81A72">
      <w:pPr>
        <w:rPr>
          <w:rFonts w:ascii="Times New Roman" w:hAnsi="Times New Roman"/>
          <w:b/>
          <w:i/>
          <w:sz w:val="24"/>
          <w:szCs w:val="24"/>
        </w:rPr>
      </w:pPr>
    </w:p>
    <w:p w:rsidR="00C81A72" w:rsidRPr="00C81A72" w:rsidRDefault="00C81A72" w:rsidP="00C81A7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81A72" w:rsidRPr="00C81A72" w:rsidSect="00AA531C">
      <w:footerReference w:type="default" r:id="rId8"/>
      <w:pgSz w:w="11906" w:h="16838"/>
      <w:pgMar w:top="567" w:right="1134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14" w:rsidRDefault="00AF7414" w:rsidP="00F63D30">
      <w:r>
        <w:separator/>
      </w:r>
    </w:p>
  </w:endnote>
  <w:endnote w:type="continuationSeparator" w:id="0">
    <w:p w:rsidR="00AF7414" w:rsidRDefault="00AF7414" w:rsidP="00F6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99845"/>
    </w:sdtPr>
    <w:sdtEndPr/>
    <w:sdtContent>
      <w:p w:rsidR="00F63D30" w:rsidRDefault="00AF741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31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63D30" w:rsidRDefault="00F63D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14" w:rsidRDefault="00AF7414" w:rsidP="00F63D30">
      <w:r>
        <w:separator/>
      </w:r>
    </w:p>
  </w:footnote>
  <w:footnote w:type="continuationSeparator" w:id="0">
    <w:p w:rsidR="00AF7414" w:rsidRDefault="00AF7414" w:rsidP="00F6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931"/>
    <w:multiLevelType w:val="hybridMultilevel"/>
    <w:tmpl w:val="85C0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615E"/>
    <w:multiLevelType w:val="hybridMultilevel"/>
    <w:tmpl w:val="2804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9679D"/>
    <w:multiLevelType w:val="hybridMultilevel"/>
    <w:tmpl w:val="48F2EFB2"/>
    <w:lvl w:ilvl="0" w:tplc="1068C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23F78"/>
    <w:multiLevelType w:val="hybridMultilevel"/>
    <w:tmpl w:val="1B58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19DC"/>
    <w:multiLevelType w:val="hybridMultilevel"/>
    <w:tmpl w:val="9180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5362D"/>
    <w:multiLevelType w:val="hybridMultilevel"/>
    <w:tmpl w:val="69B2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05DB5"/>
    <w:multiLevelType w:val="singleLevel"/>
    <w:tmpl w:val="92961512"/>
    <w:lvl w:ilvl="0">
      <w:start w:val="3"/>
      <w:numFmt w:val="decimal"/>
      <w:lvlText w:val="%1."/>
      <w:legacy w:legacy="1" w:legacySpace="0" w:legacyIndent="278"/>
      <w:lvlJc w:val="left"/>
      <w:rPr>
        <w:rFonts w:ascii="Century Schoolbook" w:hAnsi="Century Schoolbook" w:hint="default"/>
      </w:rPr>
    </w:lvl>
  </w:abstractNum>
  <w:abstractNum w:abstractNumId="7">
    <w:nsid w:val="7F8E30DB"/>
    <w:multiLevelType w:val="hybridMultilevel"/>
    <w:tmpl w:val="85C0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A6"/>
    <w:rsid w:val="00054AA6"/>
    <w:rsid w:val="000561C4"/>
    <w:rsid w:val="003513C7"/>
    <w:rsid w:val="00355810"/>
    <w:rsid w:val="007733C3"/>
    <w:rsid w:val="008A6359"/>
    <w:rsid w:val="00AA531C"/>
    <w:rsid w:val="00AF7414"/>
    <w:rsid w:val="00C81A72"/>
    <w:rsid w:val="00E75613"/>
    <w:rsid w:val="00F44134"/>
    <w:rsid w:val="00F63D30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A6"/>
    <w:pPr>
      <w:spacing w:after="0" w:line="240" w:lineRule="auto"/>
    </w:pPr>
    <w:rPr>
      <w:rFonts w:ascii="Comic Sans MS" w:eastAsia="Times New Roman" w:hAnsi="Comic Sans MS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1A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C81A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C81A72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4AA6"/>
    <w:pPr>
      <w:widowControl w:val="0"/>
      <w:autoSpaceDE w:val="0"/>
      <w:autoSpaceDN w:val="0"/>
      <w:adjustRightInd w:val="0"/>
      <w:spacing w:line="229" w:lineRule="exact"/>
      <w:ind w:firstLine="278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uiPriority w:val="99"/>
    <w:rsid w:val="00054AA6"/>
    <w:pPr>
      <w:widowControl w:val="0"/>
      <w:autoSpaceDE w:val="0"/>
      <w:autoSpaceDN w:val="0"/>
      <w:adjustRightInd w:val="0"/>
      <w:spacing w:line="396" w:lineRule="exact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054AA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5">
    <w:name w:val="Font Style15"/>
    <w:uiPriority w:val="99"/>
    <w:rsid w:val="00054AA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7">
    <w:name w:val="Font Style17"/>
    <w:uiPriority w:val="99"/>
    <w:rsid w:val="00054AA6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054AA6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uiPriority w:val="99"/>
    <w:rsid w:val="00054AA6"/>
    <w:rPr>
      <w:rFonts w:ascii="Century Schoolbook" w:hAnsi="Century Schoolbook" w:cs="Century Schoolbook"/>
      <w:i/>
      <w:iCs/>
      <w:spacing w:val="10"/>
      <w:sz w:val="18"/>
      <w:szCs w:val="18"/>
    </w:rPr>
  </w:style>
  <w:style w:type="character" w:customStyle="1" w:styleId="FontStyle14">
    <w:name w:val="Font Style14"/>
    <w:uiPriority w:val="99"/>
    <w:rsid w:val="00054AA6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054AA6"/>
    <w:pPr>
      <w:widowControl w:val="0"/>
      <w:autoSpaceDE w:val="0"/>
      <w:autoSpaceDN w:val="0"/>
      <w:adjustRightInd w:val="0"/>
      <w:spacing w:line="224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20">
    <w:name w:val="Font Style20"/>
    <w:uiPriority w:val="99"/>
    <w:rsid w:val="00054AA6"/>
    <w:rPr>
      <w:rFonts w:ascii="Calibri" w:hAnsi="Calibri" w:cs="Calibri"/>
      <w:sz w:val="18"/>
      <w:szCs w:val="18"/>
    </w:rPr>
  </w:style>
  <w:style w:type="paragraph" w:customStyle="1" w:styleId="Style12">
    <w:name w:val="Style12"/>
    <w:basedOn w:val="a"/>
    <w:uiPriority w:val="99"/>
    <w:rsid w:val="00054AA6"/>
    <w:pPr>
      <w:widowControl w:val="0"/>
      <w:autoSpaceDE w:val="0"/>
      <w:autoSpaceDN w:val="0"/>
      <w:adjustRightInd w:val="0"/>
      <w:spacing w:line="222" w:lineRule="exact"/>
      <w:ind w:firstLine="288"/>
      <w:jc w:val="both"/>
    </w:pPr>
    <w:rPr>
      <w:rFonts w:ascii="Century Schoolbook" w:hAnsi="Century Schoolbook"/>
      <w:sz w:val="24"/>
      <w:szCs w:val="24"/>
    </w:rPr>
  </w:style>
  <w:style w:type="paragraph" w:styleId="21">
    <w:name w:val="Body Text Indent 2"/>
    <w:basedOn w:val="a"/>
    <w:link w:val="22"/>
    <w:rsid w:val="00054AA6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54AA6"/>
    <w:rPr>
      <w:rFonts w:ascii="Calibri" w:eastAsia="Calibri" w:hAnsi="Calibri" w:cs="Times New Roman"/>
      <w:lang w:eastAsia="ar-SA"/>
    </w:rPr>
  </w:style>
  <w:style w:type="table" w:styleId="a3">
    <w:name w:val="Table Grid"/>
    <w:basedOn w:val="a1"/>
    <w:uiPriority w:val="59"/>
    <w:rsid w:val="00C81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C81A7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C81A7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C81A72"/>
    <w:rPr>
      <w:rFonts w:ascii="Calibri" w:eastAsia="Times New Roman" w:hAnsi="Calibri" w:cs="Times New Roman"/>
      <w:b/>
      <w:bCs/>
      <w:lang w:val="en-US"/>
    </w:rPr>
  </w:style>
  <w:style w:type="paragraph" w:styleId="a4">
    <w:name w:val="Body Text Indent"/>
    <w:basedOn w:val="a"/>
    <w:link w:val="a5"/>
    <w:uiPriority w:val="99"/>
    <w:unhideWhenUsed/>
    <w:rsid w:val="00C81A72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C81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C81A72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customStyle="1" w:styleId="FR1">
    <w:name w:val="FR1"/>
    <w:uiPriority w:val="99"/>
    <w:rsid w:val="00C81A72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rsid w:val="00C81A72"/>
    <w:pPr>
      <w:spacing w:after="120"/>
      <w:ind w:left="283"/>
    </w:pPr>
    <w:rPr>
      <w:rFonts w:ascii="Times New Roman" w:hAnsi="Times New Roman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1A7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">
    <w:name w:val="Основной текст1"/>
    <w:basedOn w:val="a"/>
    <w:uiPriority w:val="99"/>
    <w:rsid w:val="00C81A72"/>
    <w:pPr>
      <w:jc w:val="center"/>
    </w:pPr>
    <w:rPr>
      <w:rFonts w:ascii="Times New Roman" w:hAnsi="Times New Roman"/>
      <w:b/>
      <w:sz w:val="28"/>
      <w:lang w:val="en-US" w:eastAsia="en-US"/>
    </w:rPr>
  </w:style>
  <w:style w:type="character" w:styleId="a6">
    <w:name w:val="Hyperlink"/>
    <w:basedOn w:val="a0"/>
    <w:rsid w:val="00C81A7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1A72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81A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63D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3D30"/>
    <w:rPr>
      <w:rFonts w:ascii="Comic Sans MS" w:eastAsia="Times New Roman" w:hAnsi="Comic Sans MS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3D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3D30"/>
    <w:rPr>
      <w:rFonts w:ascii="Comic Sans MS" w:eastAsia="Times New Roman" w:hAnsi="Comic Sans MS" w:cs="Times New Roman"/>
      <w:sz w:val="1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61C4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61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A6"/>
    <w:pPr>
      <w:spacing w:after="0" w:line="240" w:lineRule="auto"/>
    </w:pPr>
    <w:rPr>
      <w:rFonts w:ascii="Comic Sans MS" w:eastAsia="Times New Roman" w:hAnsi="Comic Sans MS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1A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C81A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C81A72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4AA6"/>
    <w:pPr>
      <w:widowControl w:val="0"/>
      <w:autoSpaceDE w:val="0"/>
      <w:autoSpaceDN w:val="0"/>
      <w:adjustRightInd w:val="0"/>
      <w:spacing w:line="229" w:lineRule="exact"/>
      <w:ind w:firstLine="278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uiPriority w:val="99"/>
    <w:rsid w:val="00054AA6"/>
    <w:pPr>
      <w:widowControl w:val="0"/>
      <w:autoSpaceDE w:val="0"/>
      <w:autoSpaceDN w:val="0"/>
      <w:adjustRightInd w:val="0"/>
      <w:spacing w:line="396" w:lineRule="exact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054AA6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5">
    <w:name w:val="Font Style15"/>
    <w:uiPriority w:val="99"/>
    <w:rsid w:val="00054AA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7">
    <w:name w:val="Font Style17"/>
    <w:uiPriority w:val="99"/>
    <w:rsid w:val="00054AA6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054AA6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uiPriority w:val="99"/>
    <w:rsid w:val="00054AA6"/>
    <w:rPr>
      <w:rFonts w:ascii="Century Schoolbook" w:hAnsi="Century Schoolbook" w:cs="Century Schoolbook"/>
      <w:i/>
      <w:iCs/>
      <w:spacing w:val="10"/>
      <w:sz w:val="18"/>
      <w:szCs w:val="18"/>
    </w:rPr>
  </w:style>
  <w:style w:type="character" w:customStyle="1" w:styleId="FontStyle14">
    <w:name w:val="Font Style14"/>
    <w:uiPriority w:val="99"/>
    <w:rsid w:val="00054AA6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054AA6"/>
    <w:pPr>
      <w:widowControl w:val="0"/>
      <w:autoSpaceDE w:val="0"/>
      <w:autoSpaceDN w:val="0"/>
      <w:adjustRightInd w:val="0"/>
      <w:spacing w:line="224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20">
    <w:name w:val="Font Style20"/>
    <w:uiPriority w:val="99"/>
    <w:rsid w:val="00054AA6"/>
    <w:rPr>
      <w:rFonts w:ascii="Calibri" w:hAnsi="Calibri" w:cs="Calibri"/>
      <w:sz w:val="18"/>
      <w:szCs w:val="18"/>
    </w:rPr>
  </w:style>
  <w:style w:type="paragraph" w:customStyle="1" w:styleId="Style12">
    <w:name w:val="Style12"/>
    <w:basedOn w:val="a"/>
    <w:uiPriority w:val="99"/>
    <w:rsid w:val="00054AA6"/>
    <w:pPr>
      <w:widowControl w:val="0"/>
      <w:autoSpaceDE w:val="0"/>
      <w:autoSpaceDN w:val="0"/>
      <w:adjustRightInd w:val="0"/>
      <w:spacing w:line="222" w:lineRule="exact"/>
      <w:ind w:firstLine="288"/>
      <w:jc w:val="both"/>
    </w:pPr>
    <w:rPr>
      <w:rFonts w:ascii="Century Schoolbook" w:hAnsi="Century Schoolbook"/>
      <w:sz w:val="24"/>
      <w:szCs w:val="24"/>
    </w:rPr>
  </w:style>
  <w:style w:type="paragraph" w:styleId="21">
    <w:name w:val="Body Text Indent 2"/>
    <w:basedOn w:val="a"/>
    <w:link w:val="22"/>
    <w:rsid w:val="00054AA6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54AA6"/>
    <w:rPr>
      <w:rFonts w:ascii="Calibri" w:eastAsia="Calibri" w:hAnsi="Calibri" w:cs="Times New Roman"/>
      <w:lang w:eastAsia="ar-SA"/>
    </w:rPr>
  </w:style>
  <w:style w:type="table" w:styleId="a3">
    <w:name w:val="Table Grid"/>
    <w:basedOn w:val="a1"/>
    <w:uiPriority w:val="59"/>
    <w:rsid w:val="00C81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C81A7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C81A7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C81A72"/>
    <w:rPr>
      <w:rFonts w:ascii="Calibri" w:eastAsia="Times New Roman" w:hAnsi="Calibri" w:cs="Times New Roman"/>
      <w:b/>
      <w:bCs/>
      <w:lang w:val="en-US"/>
    </w:rPr>
  </w:style>
  <w:style w:type="paragraph" w:styleId="a4">
    <w:name w:val="Body Text Indent"/>
    <w:basedOn w:val="a"/>
    <w:link w:val="a5"/>
    <w:uiPriority w:val="99"/>
    <w:unhideWhenUsed/>
    <w:rsid w:val="00C81A72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C81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C81A72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customStyle="1" w:styleId="FR1">
    <w:name w:val="FR1"/>
    <w:uiPriority w:val="99"/>
    <w:rsid w:val="00C81A72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rsid w:val="00C81A72"/>
    <w:pPr>
      <w:spacing w:after="120"/>
      <w:ind w:left="283"/>
    </w:pPr>
    <w:rPr>
      <w:rFonts w:ascii="Times New Roman" w:hAnsi="Times New Roman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1A7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">
    <w:name w:val="Основной текст1"/>
    <w:basedOn w:val="a"/>
    <w:uiPriority w:val="99"/>
    <w:rsid w:val="00C81A72"/>
    <w:pPr>
      <w:jc w:val="center"/>
    </w:pPr>
    <w:rPr>
      <w:rFonts w:ascii="Times New Roman" w:hAnsi="Times New Roman"/>
      <w:b/>
      <w:sz w:val="28"/>
      <w:lang w:val="en-US" w:eastAsia="en-US"/>
    </w:rPr>
  </w:style>
  <w:style w:type="character" w:styleId="a6">
    <w:name w:val="Hyperlink"/>
    <w:basedOn w:val="a0"/>
    <w:rsid w:val="00C81A7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1A72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81A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63D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3D30"/>
    <w:rPr>
      <w:rFonts w:ascii="Comic Sans MS" w:eastAsia="Times New Roman" w:hAnsi="Comic Sans MS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3D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3D30"/>
    <w:rPr>
      <w:rFonts w:ascii="Comic Sans MS" w:eastAsia="Times New Roman" w:hAnsi="Comic Sans MS" w:cs="Times New Roman"/>
      <w:sz w:val="1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61C4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61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8346</Words>
  <Characters>47575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2016-09-21T09:05:00Z</cp:lastPrinted>
  <dcterms:created xsi:type="dcterms:W3CDTF">2018-05-14T10:52:00Z</dcterms:created>
  <dcterms:modified xsi:type="dcterms:W3CDTF">2018-05-14T10:52:00Z</dcterms:modified>
</cp:coreProperties>
</file>